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4179E" w14:textId="77777777" w:rsidR="00CC01D9" w:rsidRPr="007C703D" w:rsidRDefault="009F7F6C">
      <w:pPr>
        <w:pStyle w:val="Nagwek1"/>
        <w:spacing w:before="360" w:after="120" w:line="240" w:lineRule="auto"/>
        <w:jc w:val="center"/>
        <w:rPr>
          <w:rFonts w:ascii="Verdana" w:eastAsia="Verdana" w:hAnsi="Verdana" w:cs="Verdana"/>
          <w:sz w:val="18"/>
          <w:szCs w:val="18"/>
          <w:lang w:val="pl-PL"/>
        </w:rPr>
      </w:pPr>
      <w:bookmarkStart w:id="0" w:name="_GoBack"/>
      <w:bookmarkEnd w:id="0"/>
      <w:r w:rsidRPr="007C703D">
        <w:rPr>
          <w:rFonts w:ascii="Verdana" w:hAnsi="Verdana"/>
          <w:sz w:val="18"/>
          <w:szCs w:val="18"/>
          <w:lang w:val="pl-PL"/>
        </w:rPr>
        <w:t>SPECYFIKACJA</w:t>
      </w:r>
    </w:p>
    <w:p w14:paraId="05EAFC8B" w14:textId="77777777" w:rsidR="00CC01D9" w:rsidRPr="007C703D" w:rsidRDefault="009F7F6C">
      <w:pPr>
        <w:pStyle w:val="Nagwek1"/>
        <w:spacing w:before="0" w:after="480" w:line="240" w:lineRule="auto"/>
        <w:jc w:val="center"/>
        <w:rPr>
          <w:rFonts w:ascii="Verdana" w:eastAsia="Verdana" w:hAnsi="Verdana" w:cs="Verdana"/>
          <w:sz w:val="18"/>
          <w:szCs w:val="18"/>
          <w:lang w:val="pl-PL"/>
        </w:rPr>
      </w:pPr>
      <w:r w:rsidRPr="007C703D">
        <w:rPr>
          <w:rFonts w:ascii="Verdana" w:hAnsi="Verdana"/>
          <w:sz w:val="18"/>
          <w:szCs w:val="18"/>
          <w:lang w:val="pl-PL"/>
        </w:rPr>
        <w:t>ISTOTNYCH WARUNKÓW ZAMÓWIENIA</w:t>
      </w:r>
    </w:p>
    <w:p w14:paraId="22E70271" w14:textId="77777777" w:rsidR="00CC01D9" w:rsidRPr="007C703D" w:rsidRDefault="009F7F6C">
      <w:pPr>
        <w:spacing w:after="120" w:line="240" w:lineRule="auto"/>
        <w:jc w:val="center"/>
        <w:rPr>
          <w:rStyle w:val="Hyperlink0"/>
        </w:rPr>
      </w:pPr>
      <w:r w:rsidRPr="007C703D">
        <w:rPr>
          <w:rStyle w:val="Hyperlink0"/>
        </w:rPr>
        <w:t xml:space="preserve">Dyrektor </w:t>
      </w:r>
    </w:p>
    <w:p w14:paraId="13556765" w14:textId="77777777" w:rsidR="00CC01D9" w:rsidRPr="007C703D" w:rsidRDefault="009F7F6C">
      <w:pPr>
        <w:spacing w:after="120" w:line="240" w:lineRule="auto"/>
        <w:jc w:val="center"/>
        <w:rPr>
          <w:rStyle w:val="Hyperlink0"/>
        </w:rPr>
      </w:pPr>
      <w:r w:rsidRPr="007C703D">
        <w:rPr>
          <w:rStyle w:val="Hyperlink0"/>
        </w:rPr>
        <w:t>Polskiego Wydawnictwa Muzycznego</w:t>
      </w:r>
    </w:p>
    <w:p w14:paraId="4E6C45F6" w14:textId="77777777" w:rsidR="00CC01D9" w:rsidRPr="007C703D" w:rsidRDefault="009F7F6C">
      <w:pPr>
        <w:spacing w:after="120" w:line="240" w:lineRule="auto"/>
        <w:jc w:val="center"/>
        <w:rPr>
          <w:rStyle w:val="Hyperlink0"/>
        </w:rPr>
      </w:pPr>
      <w:r w:rsidRPr="007C703D">
        <w:rPr>
          <w:rStyle w:val="Hyperlink0"/>
        </w:rPr>
        <w:t>al. Krasińskiego 11a</w:t>
      </w:r>
    </w:p>
    <w:p w14:paraId="2AC4D805" w14:textId="77777777" w:rsidR="00CC01D9" w:rsidRPr="007C703D" w:rsidRDefault="009F7F6C">
      <w:pPr>
        <w:spacing w:after="120" w:line="240" w:lineRule="auto"/>
        <w:jc w:val="center"/>
        <w:rPr>
          <w:rStyle w:val="Hyperlink0"/>
        </w:rPr>
      </w:pPr>
      <w:r w:rsidRPr="007C703D">
        <w:rPr>
          <w:rStyle w:val="Hyperlink0"/>
        </w:rPr>
        <w:t>31-111 Kraków</w:t>
      </w:r>
    </w:p>
    <w:p w14:paraId="5C9FEFA3" w14:textId="77777777" w:rsidR="00CC01D9" w:rsidRPr="007C703D" w:rsidRDefault="009F7F6C">
      <w:pPr>
        <w:tabs>
          <w:tab w:val="left" w:pos="3969"/>
        </w:tabs>
        <w:spacing w:after="120" w:line="240" w:lineRule="auto"/>
        <w:jc w:val="center"/>
        <w:rPr>
          <w:rStyle w:val="Hyperlink0"/>
        </w:rPr>
      </w:pPr>
      <w:r w:rsidRPr="007C703D">
        <w:rPr>
          <w:rStyle w:val="Hyperlink0"/>
        </w:rPr>
        <w:t>zaprasza do złożenia oferty</w:t>
      </w:r>
    </w:p>
    <w:p w14:paraId="7EB9266A" w14:textId="77777777" w:rsidR="00CC01D9" w:rsidRPr="007C703D" w:rsidRDefault="009F7F6C">
      <w:pPr>
        <w:tabs>
          <w:tab w:val="left" w:pos="3969"/>
        </w:tabs>
        <w:spacing w:after="120" w:line="240" w:lineRule="auto"/>
        <w:jc w:val="center"/>
        <w:rPr>
          <w:rStyle w:val="Hyperlink0"/>
        </w:rPr>
      </w:pPr>
      <w:r w:rsidRPr="007C703D">
        <w:rPr>
          <w:rStyle w:val="Hyperlink0"/>
        </w:rPr>
        <w:t>w</w:t>
      </w:r>
    </w:p>
    <w:p w14:paraId="2003A76C" w14:textId="77777777" w:rsidR="00CC01D9" w:rsidRPr="007C703D" w:rsidRDefault="009F7F6C">
      <w:pPr>
        <w:tabs>
          <w:tab w:val="left" w:pos="3969"/>
        </w:tabs>
        <w:spacing w:after="120" w:line="240" w:lineRule="auto"/>
        <w:jc w:val="center"/>
        <w:rPr>
          <w:rStyle w:val="Hyperlink0"/>
        </w:rPr>
      </w:pPr>
      <w:r w:rsidRPr="007C703D">
        <w:rPr>
          <w:rStyle w:val="Hyperlink0"/>
        </w:rPr>
        <w:t>postępowaniu prowadzonym w trybie przetargu nieograniczonego na:</w:t>
      </w:r>
    </w:p>
    <w:p w14:paraId="473A97E6" w14:textId="77777777" w:rsidR="00CC01D9" w:rsidRPr="007C703D" w:rsidRDefault="009F7F6C">
      <w:pPr>
        <w:tabs>
          <w:tab w:val="left" w:pos="3969"/>
        </w:tabs>
        <w:spacing w:after="0" w:line="240" w:lineRule="auto"/>
        <w:jc w:val="center"/>
        <w:rPr>
          <w:rFonts w:ascii="Verdana" w:eastAsia="Verdana" w:hAnsi="Verdana" w:cs="Verdana"/>
          <w:b/>
          <w:bCs/>
          <w:sz w:val="18"/>
          <w:szCs w:val="18"/>
        </w:rPr>
      </w:pPr>
      <w:bookmarkStart w:id="1" w:name="_Hlk25321322"/>
      <w:r w:rsidRPr="007C703D">
        <w:rPr>
          <w:rStyle w:val="Hyperlink0"/>
        </w:rPr>
        <w:t xml:space="preserve"> </w:t>
      </w:r>
      <w:r w:rsidRPr="007C703D">
        <w:rPr>
          <w:rFonts w:ascii="Verdana" w:hAnsi="Verdana"/>
          <w:b/>
          <w:bCs/>
          <w:sz w:val="18"/>
          <w:szCs w:val="18"/>
        </w:rPr>
        <w:t>„Zakup i wdrożenie infrastruktury serwerowej w ramach</w:t>
      </w:r>
      <w:r w:rsidRPr="007C703D">
        <w:rPr>
          <w:rStyle w:val="Hyperlink0"/>
        </w:rPr>
        <w:t xml:space="preserve"> </w:t>
      </w:r>
      <w:r w:rsidRPr="007C703D">
        <w:rPr>
          <w:rFonts w:ascii="Verdana" w:hAnsi="Verdana"/>
          <w:b/>
          <w:bCs/>
          <w:sz w:val="18"/>
          <w:szCs w:val="18"/>
        </w:rPr>
        <w:t xml:space="preserve">Projektu pn.: </w:t>
      </w:r>
    </w:p>
    <w:p w14:paraId="2DE23F34" w14:textId="77777777" w:rsidR="00CC01D9" w:rsidRPr="007C703D" w:rsidRDefault="009F7F6C">
      <w:pPr>
        <w:tabs>
          <w:tab w:val="left" w:pos="3969"/>
        </w:tabs>
        <w:spacing w:after="0" w:line="240" w:lineRule="auto"/>
        <w:jc w:val="center"/>
        <w:rPr>
          <w:rStyle w:val="Hyperlink0"/>
        </w:rPr>
      </w:pPr>
      <w:r w:rsidRPr="007C703D">
        <w:rPr>
          <w:rFonts w:ascii="Verdana" w:hAnsi="Verdana"/>
          <w:b/>
          <w:bCs/>
          <w:sz w:val="18"/>
          <w:szCs w:val="18"/>
        </w:rPr>
        <w:t>Digitalizacja zasobów będących w posiadaniu Polskiego Wydawnictwa Muzycznego – kontynuacja</w:t>
      </w:r>
      <w:r w:rsidRPr="007C703D">
        <w:rPr>
          <w:rStyle w:val="Hyperlink0"/>
        </w:rPr>
        <w:t>."</w:t>
      </w:r>
    </w:p>
    <w:bookmarkEnd w:id="1"/>
    <w:p w14:paraId="5B9F6FE7" w14:textId="77777777" w:rsidR="00CC01D9" w:rsidRPr="007C703D" w:rsidRDefault="00CC01D9">
      <w:pPr>
        <w:tabs>
          <w:tab w:val="left" w:pos="3969"/>
        </w:tabs>
        <w:spacing w:after="120" w:line="240" w:lineRule="auto"/>
        <w:jc w:val="center"/>
        <w:rPr>
          <w:rStyle w:val="Hyperlink0"/>
        </w:rPr>
      </w:pPr>
    </w:p>
    <w:p w14:paraId="0E94CBBC" w14:textId="77777777" w:rsidR="00CC01D9" w:rsidRPr="007C703D" w:rsidRDefault="009F7F6C">
      <w:pPr>
        <w:tabs>
          <w:tab w:val="left" w:pos="3969"/>
        </w:tabs>
        <w:spacing w:after="120" w:line="240" w:lineRule="auto"/>
        <w:jc w:val="center"/>
        <w:rPr>
          <w:rFonts w:ascii="Verdana" w:eastAsia="Verdana" w:hAnsi="Verdana" w:cs="Verdana"/>
          <w:color w:val="auto"/>
          <w:sz w:val="18"/>
          <w:szCs w:val="18"/>
          <w:u w:color="FF0000"/>
        </w:rPr>
      </w:pPr>
      <w:r w:rsidRPr="007C703D">
        <w:rPr>
          <w:rStyle w:val="Hyperlink0"/>
        </w:rPr>
        <w:t>Postępowanie ZZP.261.33.2020</w:t>
      </w:r>
    </w:p>
    <w:p w14:paraId="7D58A477" w14:textId="77777777" w:rsidR="00CC01D9" w:rsidRPr="007C703D" w:rsidRDefault="00CC01D9">
      <w:pPr>
        <w:tabs>
          <w:tab w:val="left" w:pos="3969"/>
        </w:tabs>
        <w:spacing w:after="120" w:line="240" w:lineRule="auto"/>
        <w:rPr>
          <w:rFonts w:ascii="Verdana" w:eastAsia="Verdana" w:hAnsi="Verdana" w:cs="Verdana"/>
          <w:sz w:val="18"/>
          <w:szCs w:val="18"/>
        </w:rPr>
      </w:pPr>
    </w:p>
    <w:p w14:paraId="4CAA59C6" w14:textId="77777777" w:rsidR="00CC01D9" w:rsidRPr="007C703D" w:rsidRDefault="00CC01D9" w:rsidP="00C335E2"/>
    <w:p w14:paraId="3E42D42D" w14:textId="6A8C5B1C" w:rsidR="00CC01D9" w:rsidRPr="007C703D" w:rsidRDefault="009F7F6C" w:rsidP="00C335E2">
      <w:r w:rsidRPr="007C703D">
        <w:t>Kraków, dnia</w:t>
      </w:r>
      <w:r w:rsidR="00C335E2" w:rsidRPr="007C703D">
        <w:t xml:space="preserve"> 30</w:t>
      </w:r>
      <w:r w:rsidRPr="007C703D">
        <w:t xml:space="preserve">.12.2020 roku. </w:t>
      </w:r>
    </w:p>
    <w:p w14:paraId="24D2949F" w14:textId="77777777" w:rsidR="00CC01D9" w:rsidRPr="007C703D" w:rsidRDefault="009F7F6C">
      <w:pPr>
        <w:tabs>
          <w:tab w:val="left" w:pos="3969"/>
        </w:tabs>
        <w:spacing w:after="120" w:line="240" w:lineRule="auto"/>
        <w:ind w:left="5672"/>
        <w:jc w:val="center"/>
        <w:rPr>
          <w:rStyle w:val="Hyperlink0"/>
        </w:rPr>
      </w:pPr>
      <w:r w:rsidRPr="007C703D">
        <w:rPr>
          <w:rStyle w:val="Hyperlink0"/>
        </w:rPr>
        <w:t>Zatwierdzam:</w:t>
      </w:r>
    </w:p>
    <w:p w14:paraId="3D9C5C2C" w14:textId="77777777" w:rsidR="00CC01D9" w:rsidRPr="007C703D" w:rsidRDefault="00CC01D9">
      <w:pPr>
        <w:tabs>
          <w:tab w:val="left" w:pos="3969"/>
        </w:tabs>
        <w:spacing w:after="120" w:line="240" w:lineRule="auto"/>
        <w:ind w:left="5672"/>
        <w:jc w:val="center"/>
        <w:rPr>
          <w:rFonts w:ascii="Verdana" w:eastAsia="Verdana" w:hAnsi="Verdana" w:cs="Verdana"/>
          <w:sz w:val="18"/>
          <w:szCs w:val="18"/>
        </w:rPr>
      </w:pPr>
    </w:p>
    <w:p w14:paraId="3288D79B" w14:textId="77777777" w:rsidR="00CC01D9" w:rsidRPr="007C703D" w:rsidRDefault="00CC01D9">
      <w:pPr>
        <w:tabs>
          <w:tab w:val="left" w:pos="3969"/>
        </w:tabs>
        <w:spacing w:after="120" w:line="240" w:lineRule="auto"/>
        <w:ind w:left="5672"/>
        <w:jc w:val="center"/>
        <w:rPr>
          <w:rFonts w:ascii="Verdana" w:eastAsia="Verdana" w:hAnsi="Verdana" w:cs="Verdana"/>
          <w:sz w:val="18"/>
          <w:szCs w:val="18"/>
        </w:rPr>
      </w:pPr>
    </w:p>
    <w:p w14:paraId="46C4240F" w14:textId="77777777" w:rsidR="00CC01D9" w:rsidRPr="007C703D" w:rsidRDefault="009F7F6C">
      <w:pPr>
        <w:tabs>
          <w:tab w:val="left" w:pos="3969"/>
        </w:tabs>
        <w:spacing w:after="0" w:line="240" w:lineRule="auto"/>
        <w:ind w:left="5672"/>
        <w:jc w:val="center"/>
        <w:rPr>
          <w:rStyle w:val="Hyperlink0"/>
        </w:rPr>
      </w:pPr>
      <w:r w:rsidRPr="007C703D">
        <w:rPr>
          <w:rStyle w:val="Hyperlink0"/>
        </w:rPr>
        <w:t>________________________</w:t>
      </w:r>
    </w:p>
    <w:p w14:paraId="6DA8299D" w14:textId="77777777" w:rsidR="00CC01D9" w:rsidRPr="007C703D" w:rsidRDefault="009F7F6C">
      <w:pPr>
        <w:pStyle w:val="Nagwek3"/>
      </w:pPr>
      <w:r w:rsidRPr="007C703D">
        <w:rPr>
          <w:rFonts w:ascii="Arial Unicode MS" w:eastAsia="Arial Unicode MS" w:hAnsi="Arial Unicode MS" w:cs="Arial Unicode MS"/>
          <w:b w:val="0"/>
          <w:bCs w:val="0"/>
        </w:rPr>
        <w:br w:type="page"/>
      </w:r>
    </w:p>
    <w:p w14:paraId="675167E4" w14:textId="77777777" w:rsidR="00CC01D9" w:rsidRPr="007C703D" w:rsidRDefault="009F7F6C">
      <w:pPr>
        <w:pStyle w:val="Nagwek3"/>
      </w:pPr>
      <w:r w:rsidRPr="007C703D">
        <w:rPr>
          <w:rStyle w:val="BrakA"/>
          <w:rFonts w:eastAsia="Arial Unicode MS" w:cs="Arial Unicode MS"/>
        </w:rPr>
        <w:lastRenderedPageBreak/>
        <w:t>I. Nazwa i adres Zamawiającego.</w:t>
      </w:r>
    </w:p>
    <w:p w14:paraId="390B7969" w14:textId="77777777" w:rsidR="00CC01D9" w:rsidRPr="007C703D" w:rsidRDefault="009F7F6C">
      <w:pPr>
        <w:tabs>
          <w:tab w:val="left" w:pos="425"/>
        </w:tabs>
        <w:spacing w:after="120" w:line="240" w:lineRule="auto"/>
        <w:ind w:left="425" w:hanging="425"/>
        <w:jc w:val="both"/>
        <w:rPr>
          <w:rStyle w:val="Hyperlink0"/>
        </w:rPr>
      </w:pPr>
      <w:r w:rsidRPr="007C703D">
        <w:rPr>
          <w:rStyle w:val="Hyperlink0"/>
        </w:rPr>
        <w:t>Polskie Wydawnictwo Muzyczne</w:t>
      </w:r>
    </w:p>
    <w:p w14:paraId="083D73FC" w14:textId="77777777" w:rsidR="00CC01D9" w:rsidRPr="007C703D" w:rsidRDefault="009F7F6C">
      <w:pPr>
        <w:tabs>
          <w:tab w:val="left" w:pos="425"/>
        </w:tabs>
        <w:spacing w:after="120" w:line="240" w:lineRule="auto"/>
        <w:ind w:left="425" w:hanging="425"/>
        <w:jc w:val="both"/>
        <w:rPr>
          <w:rStyle w:val="Hyperlink0"/>
        </w:rPr>
      </w:pPr>
      <w:r w:rsidRPr="007C703D">
        <w:rPr>
          <w:rStyle w:val="Hyperlink0"/>
        </w:rPr>
        <w:t>al. Krasińskiego 11a, 31-111 Kraków</w:t>
      </w:r>
    </w:p>
    <w:p w14:paraId="38973EEC" w14:textId="77777777" w:rsidR="00CC01D9" w:rsidRPr="007C703D" w:rsidRDefault="00CC01D9">
      <w:pPr>
        <w:tabs>
          <w:tab w:val="left" w:pos="425"/>
        </w:tabs>
        <w:spacing w:after="120" w:line="240" w:lineRule="auto"/>
        <w:ind w:left="425" w:hanging="425"/>
        <w:jc w:val="both"/>
        <w:rPr>
          <w:rFonts w:ascii="Verdana" w:eastAsia="Verdana" w:hAnsi="Verdana" w:cs="Verdana"/>
          <w:sz w:val="18"/>
          <w:szCs w:val="18"/>
        </w:rPr>
      </w:pPr>
    </w:p>
    <w:p w14:paraId="1D55BC4D" w14:textId="77777777" w:rsidR="00CC01D9" w:rsidRPr="007C703D" w:rsidRDefault="009F7F6C">
      <w:pPr>
        <w:tabs>
          <w:tab w:val="left" w:pos="425"/>
        </w:tabs>
        <w:spacing w:after="120" w:line="240" w:lineRule="auto"/>
        <w:ind w:left="425" w:hanging="425"/>
        <w:jc w:val="both"/>
        <w:rPr>
          <w:rStyle w:val="Hyperlink0"/>
        </w:rPr>
      </w:pPr>
      <w:r w:rsidRPr="007C703D">
        <w:rPr>
          <w:rStyle w:val="Hyperlink0"/>
        </w:rPr>
        <w:t>Zespół Zamówień Publicznych</w:t>
      </w:r>
    </w:p>
    <w:p w14:paraId="7D25A445" w14:textId="77777777" w:rsidR="00CC01D9" w:rsidRPr="007C703D" w:rsidRDefault="009F7F6C">
      <w:pPr>
        <w:tabs>
          <w:tab w:val="left" w:pos="425"/>
        </w:tabs>
        <w:spacing w:after="120" w:line="240" w:lineRule="auto"/>
        <w:ind w:left="425" w:hanging="425"/>
        <w:jc w:val="both"/>
        <w:rPr>
          <w:rStyle w:val="Hyperlink0"/>
        </w:rPr>
      </w:pPr>
      <w:r w:rsidRPr="007C703D">
        <w:rPr>
          <w:rStyle w:val="Hyperlink0"/>
        </w:rPr>
        <w:t>Telefon: (+48) 12 422 40 44 Fax.: (+48) 12 422 01 74</w:t>
      </w:r>
    </w:p>
    <w:p w14:paraId="281BE427" w14:textId="77777777" w:rsidR="00CC01D9" w:rsidRPr="007C703D" w:rsidRDefault="009F7F6C">
      <w:pPr>
        <w:tabs>
          <w:tab w:val="left" w:pos="425"/>
        </w:tabs>
        <w:spacing w:after="120" w:line="240" w:lineRule="auto"/>
        <w:ind w:left="425" w:hanging="425"/>
        <w:jc w:val="both"/>
        <w:rPr>
          <w:rStyle w:val="Hyperlink0"/>
        </w:rPr>
      </w:pPr>
      <w:r w:rsidRPr="007C703D">
        <w:rPr>
          <w:rFonts w:ascii="Verdana" w:hAnsi="Verdana"/>
          <w:sz w:val="18"/>
          <w:szCs w:val="18"/>
        </w:rPr>
        <w:t>e – mail: zamowienia_publiczne@pwm.com.pl</w:t>
      </w:r>
    </w:p>
    <w:p w14:paraId="510C7406" w14:textId="77777777" w:rsidR="00CC01D9" w:rsidRPr="007C703D" w:rsidRDefault="00CC01D9">
      <w:pPr>
        <w:tabs>
          <w:tab w:val="left" w:pos="425"/>
        </w:tabs>
        <w:spacing w:after="120" w:line="240" w:lineRule="auto"/>
        <w:ind w:left="425" w:hanging="425"/>
        <w:jc w:val="both"/>
        <w:rPr>
          <w:rFonts w:ascii="Verdana" w:eastAsia="Verdana" w:hAnsi="Verdana" w:cs="Verdana"/>
          <w:b/>
          <w:bCs/>
          <w:sz w:val="18"/>
          <w:szCs w:val="18"/>
        </w:rPr>
      </w:pPr>
    </w:p>
    <w:p w14:paraId="65CBEB6F" w14:textId="77777777" w:rsidR="00CC01D9" w:rsidRPr="007C703D" w:rsidRDefault="009F7F6C">
      <w:pPr>
        <w:pStyle w:val="Nagwek3"/>
      </w:pPr>
      <w:r w:rsidRPr="007C703D">
        <w:rPr>
          <w:rStyle w:val="BrakA"/>
          <w:rFonts w:eastAsia="Arial Unicode MS" w:cs="Arial Unicode MS"/>
        </w:rPr>
        <w:t>II. Tryb udzielenia zamówienia.</w:t>
      </w:r>
    </w:p>
    <w:p w14:paraId="5B13F8AF" w14:textId="5B58E74A" w:rsidR="00CC01D9" w:rsidRPr="007C703D" w:rsidRDefault="009F7F6C">
      <w:pPr>
        <w:spacing w:after="120" w:line="240" w:lineRule="auto"/>
        <w:jc w:val="both"/>
        <w:rPr>
          <w:rStyle w:val="Hyperlink0"/>
        </w:rPr>
      </w:pPr>
      <w:r w:rsidRPr="007C703D">
        <w:rPr>
          <w:rStyle w:val="Hyperlink0"/>
        </w:rPr>
        <w:t xml:space="preserve">Postępowanie jest prowadzone w trybie </w:t>
      </w:r>
      <w:r w:rsidRPr="007C703D">
        <w:rPr>
          <w:rFonts w:ascii="Verdana" w:hAnsi="Verdana"/>
          <w:b/>
          <w:bCs/>
          <w:sz w:val="18"/>
          <w:szCs w:val="18"/>
        </w:rPr>
        <w:t xml:space="preserve">przetargu nieograniczonego </w:t>
      </w:r>
      <w:r w:rsidRPr="007C703D">
        <w:rPr>
          <w:rStyle w:val="Hyperlink0"/>
        </w:rPr>
        <w:t xml:space="preserve"> o wartości szacunkowej nieprzekraczającej kwoty określonej w przepisach wydanych na podstawie art. 11 ust. 8 ustawy </w:t>
      </w:r>
      <w:proofErr w:type="spellStart"/>
      <w:r w:rsidRPr="007C703D">
        <w:rPr>
          <w:rStyle w:val="Hyperlink0"/>
        </w:rPr>
        <w:t>Pzp</w:t>
      </w:r>
      <w:proofErr w:type="spellEnd"/>
      <w:r w:rsidRPr="007C703D">
        <w:rPr>
          <w:rStyle w:val="Hyperlink0"/>
        </w:rPr>
        <w:t xml:space="preserve">, zgodnie z ustawą z dnia 29 stycznia 2004 r. Prawo zamówień publicznych (tekst jednolity Dz. U. 2019 poz. 1843 z </w:t>
      </w:r>
      <w:proofErr w:type="spellStart"/>
      <w:r w:rsidRPr="007C703D">
        <w:rPr>
          <w:rStyle w:val="Hyperlink0"/>
        </w:rPr>
        <w:t>późn</w:t>
      </w:r>
      <w:proofErr w:type="spellEnd"/>
      <w:r w:rsidRPr="007C703D">
        <w:rPr>
          <w:rStyle w:val="Hyperlink0"/>
        </w:rPr>
        <w:t xml:space="preserve">. zm.) zwaną dalej </w:t>
      </w:r>
      <w:r w:rsidRPr="007C703D">
        <w:rPr>
          <w:rFonts w:ascii="Verdana" w:hAnsi="Verdana"/>
          <w:b/>
          <w:bCs/>
          <w:sz w:val="18"/>
          <w:szCs w:val="18"/>
        </w:rPr>
        <w:t xml:space="preserve">ustawą </w:t>
      </w:r>
      <w:proofErr w:type="spellStart"/>
      <w:r w:rsidRPr="007C703D">
        <w:rPr>
          <w:rFonts w:ascii="Verdana" w:hAnsi="Verdana"/>
          <w:b/>
          <w:bCs/>
          <w:sz w:val="18"/>
          <w:szCs w:val="18"/>
        </w:rPr>
        <w:t>Pzp</w:t>
      </w:r>
      <w:proofErr w:type="spellEnd"/>
      <w:r w:rsidRPr="007C703D">
        <w:rPr>
          <w:rStyle w:val="Hyperlink0"/>
        </w:rPr>
        <w:t xml:space="preserve"> oraz wydane na jej podstawie rozporz</w:t>
      </w:r>
      <w:r w:rsidRPr="007C703D">
        <w:rPr>
          <w:rStyle w:val="Hyperlink0"/>
        </w:rPr>
        <w:t>ą</w:t>
      </w:r>
      <w:r w:rsidRPr="007C703D">
        <w:rPr>
          <w:rStyle w:val="Hyperlink0"/>
        </w:rPr>
        <w:t>dzenia.</w:t>
      </w:r>
    </w:p>
    <w:p w14:paraId="283838FA" w14:textId="77777777" w:rsidR="00CC01D9" w:rsidRPr="007C703D" w:rsidRDefault="009F7F6C">
      <w:pPr>
        <w:spacing w:after="120" w:line="240" w:lineRule="auto"/>
        <w:jc w:val="both"/>
        <w:rPr>
          <w:rStyle w:val="Hyperlink0"/>
        </w:rPr>
      </w:pPr>
      <w:r w:rsidRPr="007C703D">
        <w:rPr>
          <w:rStyle w:val="Hyperlink0"/>
        </w:rPr>
        <w:t>Niniejsze postępowanie przetargowe prowadzone jest przez Polskie Wydawnictwo Muzyczne – B</w:t>
      </w:r>
      <w:r w:rsidRPr="007C703D">
        <w:rPr>
          <w:rStyle w:val="Hyperlink0"/>
        </w:rPr>
        <w:t>e</w:t>
      </w:r>
      <w:r w:rsidRPr="007C703D">
        <w:rPr>
          <w:rStyle w:val="Hyperlink0"/>
        </w:rPr>
        <w:t xml:space="preserve">neficjenta Projektu pn. </w:t>
      </w:r>
      <w:r w:rsidRPr="007C703D">
        <w:rPr>
          <w:rFonts w:ascii="Verdana" w:hAnsi="Verdana"/>
          <w:b/>
          <w:bCs/>
          <w:sz w:val="18"/>
          <w:szCs w:val="18"/>
        </w:rPr>
        <w:t>„Digitalizacja zasobów będących w posiadaniu Polskiego Wydawni</w:t>
      </w:r>
      <w:r w:rsidRPr="007C703D">
        <w:rPr>
          <w:rFonts w:ascii="Verdana" w:hAnsi="Verdana"/>
          <w:b/>
          <w:bCs/>
          <w:sz w:val="18"/>
          <w:szCs w:val="18"/>
        </w:rPr>
        <w:t>c</w:t>
      </w:r>
      <w:r w:rsidRPr="007C703D">
        <w:rPr>
          <w:rFonts w:ascii="Verdana" w:hAnsi="Verdana"/>
          <w:b/>
          <w:bCs/>
          <w:sz w:val="18"/>
          <w:szCs w:val="18"/>
        </w:rPr>
        <w:t>twa Muzycznego – kontynuacja”</w:t>
      </w:r>
      <w:r w:rsidRPr="007C703D">
        <w:rPr>
          <w:rStyle w:val="Hyperlink0"/>
        </w:rPr>
        <w:t xml:space="preserve"> finansowanego ze środków Unii Europejskiej w ramach Eur</w:t>
      </w:r>
      <w:r w:rsidRPr="007C703D">
        <w:rPr>
          <w:rStyle w:val="Hyperlink0"/>
        </w:rPr>
        <w:t>o</w:t>
      </w:r>
      <w:r w:rsidRPr="007C703D">
        <w:rPr>
          <w:rStyle w:val="Hyperlink0"/>
        </w:rPr>
        <w:t>pejskiego Funduszu Rozwoju Regionalnego Program Operacyjny Polska Cyfrowa 2014-2020, Oś Priorytetowa II E- administracja i otwarty rząd, Działanie 2.3. Cyfrowa dostępność i użyteczność informacji sektora publicznego, Poddziałanie 2.3.2 Cyfrowe udostępnianie zasobów kultury, na po</w:t>
      </w:r>
      <w:r w:rsidRPr="007C703D">
        <w:rPr>
          <w:rStyle w:val="Hyperlink0"/>
        </w:rPr>
        <w:t>d</w:t>
      </w:r>
      <w:r w:rsidRPr="007C703D">
        <w:rPr>
          <w:rStyle w:val="Hyperlink0"/>
        </w:rPr>
        <w:t>stawie umowy o dofinansowanie nr POPC.02.03.02-00-0027/19-00 oraz ze środków budżetu pa</w:t>
      </w:r>
      <w:r w:rsidRPr="007C703D">
        <w:rPr>
          <w:rStyle w:val="Hyperlink0"/>
        </w:rPr>
        <w:t>ń</w:t>
      </w:r>
      <w:r w:rsidRPr="007C703D">
        <w:rPr>
          <w:rStyle w:val="Hyperlink0"/>
        </w:rPr>
        <w:t>stwa.</w:t>
      </w:r>
    </w:p>
    <w:p w14:paraId="4FDAC34F" w14:textId="77777777" w:rsidR="00CC01D9" w:rsidRPr="007C703D" w:rsidRDefault="00CC01D9">
      <w:pPr>
        <w:spacing w:after="120" w:line="240" w:lineRule="auto"/>
        <w:jc w:val="both"/>
        <w:rPr>
          <w:rFonts w:ascii="Verdana" w:eastAsia="Verdana" w:hAnsi="Verdana" w:cs="Verdana"/>
          <w:b/>
          <w:bCs/>
          <w:sz w:val="18"/>
          <w:szCs w:val="18"/>
        </w:rPr>
      </w:pPr>
    </w:p>
    <w:p w14:paraId="16839960" w14:textId="77777777" w:rsidR="00CC01D9" w:rsidRPr="007C703D" w:rsidRDefault="009F7F6C">
      <w:pPr>
        <w:pStyle w:val="Nagwek3"/>
      </w:pPr>
      <w:r w:rsidRPr="007C703D">
        <w:rPr>
          <w:rStyle w:val="BrakA"/>
          <w:rFonts w:eastAsia="Arial Unicode MS" w:cs="Arial Unicode MS"/>
        </w:rPr>
        <w:t xml:space="preserve">III. Opis przedmiotu zamówienia. </w:t>
      </w:r>
    </w:p>
    <w:p w14:paraId="519FAC06" w14:textId="77777777" w:rsidR="00CC01D9" w:rsidRPr="007C703D" w:rsidRDefault="009F7F6C">
      <w:pPr>
        <w:widowControl w:val="0"/>
        <w:numPr>
          <w:ilvl w:val="0"/>
          <w:numId w:val="2"/>
        </w:numPr>
        <w:suppressAutoHyphens/>
        <w:spacing w:after="120" w:line="240" w:lineRule="auto"/>
        <w:jc w:val="both"/>
        <w:rPr>
          <w:rFonts w:ascii="Verdana" w:hAnsi="Verdana"/>
          <w:sz w:val="18"/>
          <w:szCs w:val="18"/>
        </w:rPr>
      </w:pPr>
      <w:r w:rsidRPr="007C703D">
        <w:rPr>
          <w:rStyle w:val="BrakA"/>
          <w:rFonts w:ascii="Verdana" w:hAnsi="Verdana"/>
          <w:sz w:val="18"/>
          <w:szCs w:val="18"/>
        </w:rPr>
        <w:t>Przedmiotem zamówienia jest „Zakup i wdrożenie infrastruktury serwerowej w ramach Projektu pn.: Digitalizacja zasobów będących w posiadaniu Polskiego Wydawnictwa Muzycznego – kontynuacja." obejmujące zakup sprzętu komputerowego wraz z oprogramowaniem oraz usługami wdrożenia i wsparcia technicznego w Polskim Wydawnictwie Muzycznym w podziale na zadania (części zamówienia):</w:t>
      </w:r>
    </w:p>
    <w:p w14:paraId="75974C33" w14:textId="77777777" w:rsidR="00CC01D9" w:rsidRPr="007C703D" w:rsidRDefault="009F7F6C">
      <w:pPr>
        <w:widowControl w:val="0"/>
        <w:tabs>
          <w:tab w:val="left" w:pos="426"/>
        </w:tabs>
        <w:suppressAutoHyphens/>
        <w:spacing w:after="120" w:line="240" w:lineRule="auto"/>
        <w:ind w:left="426"/>
        <w:jc w:val="both"/>
        <w:rPr>
          <w:rStyle w:val="Hyperlink0"/>
        </w:rPr>
      </w:pPr>
      <w:bookmarkStart w:id="2" w:name="_Hlk3544811"/>
      <w:r w:rsidRPr="007C703D">
        <w:rPr>
          <w:rFonts w:ascii="Verdana" w:hAnsi="Verdana"/>
          <w:b/>
          <w:bCs/>
          <w:sz w:val="18"/>
          <w:szCs w:val="18"/>
        </w:rPr>
        <w:t>Część zamówienia nr 1 - Zadanie nr 1 -</w:t>
      </w:r>
      <w:bookmarkEnd w:id="2"/>
      <w:r w:rsidRPr="007C703D">
        <w:rPr>
          <w:rFonts w:ascii="Verdana" w:hAnsi="Verdana"/>
          <w:b/>
          <w:bCs/>
          <w:sz w:val="18"/>
          <w:szCs w:val="18"/>
        </w:rPr>
        <w:t xml:space="preserve"> </w:t>
      </w:r>
      <w:bookmarkStart w:id="3" w:name="_Hlk56332884"/>
      <w:r w:rsidRPr="007C703D">
        <w:rPr>
          <w:rStyle w:val="Hyperlink0"/>
        </w:rPr>
        <w:t xml:space="preserve">Zakup serwerów do pracy w klastrze (2 szt.) wraz z </w:t>
      </w:r>
      <w:bookmarkEnd w:id="3"/>
      <w:r w:rsidRPr="007C703D">
        <w:rPr>
          <w:rStyle w:val="Hyperlink0"/>
        </w:rPr>
        <w:t>oprogramowaniem;</w:t>
      </w:r>
    </w:p>
    <w:p w14:paraId="4853418E" w14:textId="77777777" w:rsidR="00CC01D9" w:rsidRPr="007C703D" w:rsidRDefault="009F7F6C">
      <w:pPr>
        <w:widowControl w:val="0"/>
        <w:tabs>
          <w:tab w:val="left" w:pos="426"/>
        </w:tabs>
        <w:suppressAutoHyphens/>
        <w:spacing w:after="120" w:line="240" w:lineRule="auto"/>
        <w:ind w:left="426"/>
        <w:jc w:val="both"/>
        <w:rPr>
          <w:rStyle w:val="Hyperlink0"/>
        </w:rPr>
      </w:pPr>
      <w:r w:rsidRPr="007C703D">
        <w:rPr>
          <w:rFonts w:ascii="Verdana" w:hAnsi="Verdana"/>
          <w:b/>
          <w:bCs/>
          <w:sz w:val="18"/>
          <w:szCs w:val="18"/>
        </w:rPr>
        <w:t xml:space="preserve">Część zamówienia nr 2 - </w:t>
      </w:r>
      <w:bookmarkStart w:id="4" w:name="_Hlk56334781"/>
      <w:r w:rsidRPr="007C703D">
        <w:rPr>
          <w:rFonts w:ascii="Verdana" w:hAnsi="Verdana"/>
          <w:b/>
          <w:bCs/>
          <w:sz w:val="18"/>
          <w:szCs w:val="18"/>
        </w:rPr>
        <w:t xml:space="preserve">Zadanie nr 2 - </w:t>
      </w:r>
      <w:r w:rsidRPr="007C703D">
        <w:rPr>
          <w:rStyle w:val="Hyperlink0"/>
        </w:rPr>
        <w:t xml:space="preserve">Zakup </w:t>
      </w:r>
      <w:bookmarkEnd w:id="4"/>
      <w:r w:rsidRPr="007C703D">
        <w:rPr>
          <w:rStyle w:val="Hyperlink0"/>
        </w:rPr>
        <w:t>urządzenia UPS wraz z dodatkowym modułem baterii (1kpl.);</w:t>
      </w:r>
    </w:p>
    <w:p w14:paraId="3D06B655" w14:textId="77777777" w:rsidR="00CC01D9" w:rsidRPr="007C703D" w:rsidRDefault="009F7F6C">
      <w:pPr>
        <w:widowControl w:val="0"/>
        <w:tabs>
          <w:tab w:val="left" w:pos="426"/>
        </w:tabs>
        <w:suppressAutoHyphens/>
        <w:spacing w:after="120" w:line="240" w:lineRule="auto"/>
        <w:ind w:left="426"/>
        <w:jc w:val="both"/>
        <w:rPr>
          <w:rStyle w:val="Hyperlink0"/>
        </w:rPr>
      </w:pPr>
      <w:bookmarkStart w:id="5" w:name="_Hlk56334636"/>
      <w:r w:rsidRPr="007C703D">
        <w:rPr>
          <w:rFonts w:ascii="Verdana" w:hAnsi="Verdana"/>
          <w:b/>
          <w:bCs/>
          <w:sz w:val="18"/>
          <w:szCs w:val="18"/>
        </w:rPr>
        <w:t xml:space="preserve">Część zamówienia nr 3 - Zadanie nr 3 – </w:t>
      </w:r>
      <w:bookmarkEnd w:id="5"/>
      <w:r w:rsidRPr="007C703D">
        <w:rPr>
          <w:rStyle w:val="Hyperlink0"/>
        </w:rPr>
        <w:t xml:space="preserve">Zakup urządzenia UTM firewall (1 szt.), usługi wsparcia dla urządzenia </w:t>
      </w:r>
      <w:proofErr w:type="spellStart"/>
      <w:r w:rsidRPr="007C703D">
        <w:rPr>
          <w:rStyle w:val="Hyperlink0"/>
        </w:rPr>
        <w:t>Fortigate</w:t>
      </w:r>
      <w:proofErr w:type="spellEnd"/>
      <w:r w:rsidRPr="007C703D">
        <w:rPr>
          <w:rStyle w:val="Hyperlink0"/>
        </w:rPr>
        <w:t xml:space="preserve"> 80E, zakup urządzeń </w:t>
      </w:r>
      <w:proofErr w:type="spellStart"/>
      <w:r w:rsidRPr="007C703D">
        <w:rPr>
          <w:rStyle w:val="Hyperlink0"/>
        </w:rPr>
        <w:t>switch</w:t>
      </w:r>
      <w:proofErr w:type="spellEnd"/>
      <w:r w:rsidRPr="007C703D">
        <w:rPr>
          <w:rStyle w:val="Hyperlink0"/>
        </w:rPr>
        <w:t xml:space="preserve"> 24-portowy (2 </w:t>
      </w:r>
      <w:proofErr w:type="spellStart"/>
      <w:r w:rsidRPr="007C703D">
        <w:rPr>
          <w:rStyle w:val="Hyperlink0"/>
        </w:rPr>
        <w:t>szt</w:t>
      </w:r>
      <w:proofErr w:type="spellEnd"/>
      <w:r w:rsidRPr="007C703D">
        <w:rPr>
          <w:rStyle w:val="Hyperlink0"/>
        </w:rPr>
        <w:t>);</w:t>
      </w:r>
    </w:p>
    <w:p w14:paraId="458DBB3D" w14:textId="77777777" w:rsidR="00CC01D9" w:rsidRPr="007C703D" w:rsidRDefault="009F7F6C">
      <w:pPr>
        <w:widowControl w:val="0"/>
        <w:tabs>
          <w:tab w:val="left" w:pos="426"/>
        </w:tabs>
        <w:suppressAutoHyphens/>
        <w:spacing w:after="120" w:line="240" w:lineRule="auto"/>
        <w:ind w:left="4536" w:hanging="4110"/>
        <w:jc w:val="both"/>
        <w:rPr>
          <w:rFonts w:ascii="Verdana" w:eastAsia="Verdana" w:hAnsi="Verdana" w:cs="Verdana"/>
          <w:b/>
          <w:bCs/>
          <w:sz w:val="18"/>
          <w:szCs w:val="18"/>
        </w:rPr>
      </w:pPr>
      <w:r w:rsidRPr="007C703D">
        <w:rPr>
          <w:rFonts w:ascii="Verdana" w:hAnsi="Verdana"/>
          <w:b/>
          <w:bCs/>
          <w:sz w:val="18"/>
          <w:szCs w:val="18"/>
        </w:rPr>
        <w:t xml:space="preserve">Część zamówienia nr 4 - </w:t>
      </w:r>
      <w:bookmarkStart w:id="6" w:name="_Hlk56335417"/>
      <w:r w:rsidRPr="007C703D">
        <w:rPr>
          <w:rFonts w:ascii="Verdana" w:hAnsi="Verdana"/>
          <w:b/>
          <w:bCs/>
          <w:sz w:val="18"/>
          <w:szCs w:val="18"/>
        </w:rPr>
        <w:t xml:space="preserve">Zadanie nr 4 – </w:t>
      </w:r>
      <w:r w:rsidRPr="007C703D">
        <w:rPr>
          <w:rStyle w:val="Hyperlink0"/>
        </w:rPr>
        <w:t>Prace konfiguracyjne i wdrożeniowe;</w:t>
      </w:r>
    </w:p>
    <w:p w14:paraId="6954DD43" w14:textId="77777777" w:rsidR="00CC01D9" w:rsidRPr="007C703D" w:rsidRDefault="009F7F6C">
      <w:pPr>
        <w:widowControl w:val="0"/>
        <w:tabs>
          <w:tab w:val="left" w:pos="426"/>
        </w:tabs>
        <w:suppressAutoHyphens/>
        <w:spacing w:after="120" w:line="240" w:lineRule="auto"/>
        <w:ind w:left="426"/>
        <w:jc w:val="both"/>
        <w:rPr>
          <w:rFonts w:ascii="Verdana" w:eastAsia="Verdana" w:hAnsi="Verdana" w:cs="Verdana"/>
          <w:b/>
          <w:bCs/>
          <w:sz w:val="18"/>
          <w:szCs w:val="18"/>
        </w:rPr>
      </w:pPr>
      <w:r w:rsidRPr="007C703D">
        <w:rPr>
          <w:rFonts w:ascii="Verdana" w:hAnsi="Verdana"/>
          <w:b/>
          <w:bCs/>
          <w:sz w:val="18"/>
          <w:szCs w:val="18"/>
        </w:rPr>
        <w:t>Część zamówienia nr 5 – Zadanie nr 5 -</w:t>
      </w:r>
      <w:bookmarkEnd w:id="6"/>
      <w:r w:rsidRPr="007C703D">
        <w:rPr>
          <w:rFonts w:ascii="Verdana" w:hAnsi="Verdana"/>
          <w:b/>
          <w:bCs/>
          <w:sz w:val="18"/>
          <w:szCs w:val="18"/>
        </w:rPr>
        <w:t xml:space="preserve"> </w:t>
      </w:r>
      <w:bookmarkStart w:id="7" w:name="_Hlk59706291"/>
      <w:r w:rsidRPr="007C703D">
        <w:rPr>
          <w:rStyle w:val="Hyperlink0"/>
        </w:rPr>
        <w:t>Wdrożenie dedykowanego narzędzia do analizy logów, zapisywania zdarzeń i raportowania;</w:t>
      </w:r>
      <w:bookmarkEnd w:id="7"/>
    </w:p>
    <w:p w14:paraId="77B945D4" w14:textId="77777777" w:rsidR="00CC01D9" w:rsidRPr="007C703D" w:rsidRDefault="009F7F6C">
      <w:pPr>
        <w:widowControl w:val="0"/>
        <w:tabs>
          <w:tab w:val="left" w:pos="426"/>
        </w:tabs>
        <w:suppressAutoHyphens/>
        <w:spacing w:after="120" w:line="240" w:lineRule="auto"/>
        <w:ind w:left="426"/>
        <w:jc w:val="both"/>
        <w:rPr>
          <w:rStyle w:val="Hyperlink0"/>
        </w:rPr>
      </w:pPr>
      <w:r w:rsidRPr="007C703D">
        <w:rPr>
          <w:rStyle w:val="Hyperlink0"/>
        </w:rPr>
        <w:t>Szczegółowy Opis Przedmiotu Zamówienia (dalej również jako</w:t>
      </w:r>
      <w:r w:rsidRPr="007C703D">
        <w:rPr>
          <w:rFonts w:ascii="Verdana" w:hAnsi="Verdana"/>
          <w:b/>
          <w:bCs/>
          <w:sz w:val="18"/>
          <w:szCs w:val="18"/>
        </w:rPr>
        <w:t xml:space="preserve"> OPZ</w:t>
      </w:r>
      <w:r w:rsidRPr="007C703D">
        <w:rPr>
          <w:rStyle w:val="Hyperlink0"/>
        </w:rPr>
        <w:t>) stanowi Załącznik nr 3 do niniejszej SIWZ, gdzie w poszczególnych punktach opisane są wymagania Zamawiającego dla dostaw i usług wymaganych w ramach niniejszego zamówienia, z następującym podziałem:</w:t>
      </w:r>
    </w:p>
    <w:p w14:paraId="19B8C4D6" w14:textId="77777777" w:rsidR="00CC01D9" w:rsidRPr="007C703D" w:rsidRDefault="009F7F6C">
      <w:pPr>
        <w:widowControl w:val="0"/>
        <w:tabs>
          <w:tab w:val="left" w:pos="426"/>
        </w:tabs>
        <w:suppressAutoHyphens/>
        <w:spacing w:after="120" w:line="240" w:lineRule="auto"/>
        <w:ind w:left="426"/>
        <w:jc w:val="both"/>
        <w:rPr>
          <w:rFonts w:ascii="Verdana" w:eastAsia="Verdana" w:hAnsi="Verdana" w:cs="Verdana"/>
          <w:b/>
          <w:bCs/>
          <w:sz w:val="18"/>
          <w:szCs w:val="18"/>
        </w:rPr>
      </w:pPr>
      <w:r w:rsidRPr="007C703D">
        <w:rPr>
          <w:rStyle w:val="Hyperlink0"/>
        </w:rPr>
        <w:t>Opis Części zamówienia nr 1 - Zadanie nr 1 - Zakup serwerów do pracy w klastrze (2 szt.)</w:t>
      </w:r>
      <w:r w:rsidRPr="007C703D">
        <w:rPr>
          <w:rFonts w:ascii="Verdana" w:hAnsi="Verdana"/>
          <w:b/>
          <w:bCs/>
          <w:sz w:val="18"/>
          <w:szCs w:val="18"/>
        </w:rPr>
        <w:t xml:space="preserve"> </w:t>
      </w:r>
      <w:r w:rsidRPr="007C703D">
        <w:rPr>
          <w:rStyle w:val="Hyperlink0"/>
        </w:rPr>
        <w:t>wraz z oprogramowaniem zawiera</w:t>
      </w:r>
      <w:r w:rsidRPr="007C703D">
        <w:rPr>
          <w:rFonts w:ascii="Verdana" w:hAnsi="Verdana"/>
          <w:b/>
          <w:bCs/>
          <w:sz w:val="18"/>
          <w:szCs w:val="18"/>
        </w:rPr>
        <w:t xml:space="preserve"> pkt 1 oraz pkt 6 OPZ.</w:t>
      </w:r>
    </w:p>
    <w:p w14:paraId="60641218" w14:textId="77777777" w:rsidR="00CC01D9" w:rsidRPr="007C703D" w:rsidRDefault="009F7F6C">
      <w:pPr>
        <w:widowControl w:val="0"/>
        <w:tabs>
          <w:tab w:val="left" w:pos="426"/>
        </w:tabs>
        <w:suppressAutoHyphens/>
        <w:spacing w:after="120" w:line="240" w:lineRule="auto"/>
        <w:ind w:left="426"/>
        <w:jc w:val="both"/>
        <w:rPr>
          <w:rStyle w:val="Hyperlink0"/>
        </w:rPr>
      </w:pPr>
      <w:r w:rsidRPr="007C703D">
        <w:rPr>
          <w:rStyle w:val="Hyperlink0"/>
        </w:rPr>
        <w:t>Opis Części zamówienia nr 2 - Zadanie nr 2 - Zakup urządzenia UPS wraz z dodatkowym modułem baterii zawiera</w:t>
      </w:r>
      <w:r w:rsidRPr="007C703D">
        <w:rPr>
          <w:rFonts w:ascii="Verdana" w:hAnsi="Verdana"/>
          <w:b/>
          <w:bCs/>
          <w:sz w:val="18"/>
          <w:szCs w:val="18"/>
        </w:rPr>
        <w:t xml:space="preserve"> pkt 2 OPZ wraz z podpunktami (A-C).</w:t>
      </w:r>
    </w:p>
    <w:p w14:paraId="7A170014" w14:textId="77777777" w:rsidR="00CC01D9" w:rsidRPr="007C703D" w:rsidRDefault="009F7F6C">
      <w:pPr>
        <w:widowControl w:val="0"/>
        <w:tabs>
          <w:tab w:val="left" w:pos="426"/>
        </w:tabs>
        <w:suppressAutoHyphens/>
        <w:spacing w:after="120" w:line="240" w:lineRule="auto"/>
        <w:ind w:left="426"/>
        <w:jc w:val="both"/>
        <w:rPr>
          <w:rStyle w:val="Hyperlink0"/>
        </w:rPr>
      </w:pPr>
      <w:r w:rsidRPr="007C703D">
        <w:rPr>
          <w:rStyle w:val="Hyperlink0"/>
        </w:rPr>
        <w:t xml:space="preserve">Opis Części zamówienia nr 3 - Zadanie nr 3 – Zakup urządzenia UTM firewall (1 szt.), usługi wsparcia dla urządzenia </w:t>
      </w:r>
      <w:proofErr w:type="spellStart"/>
      <w:r w:rsidRPr="007C703D">
        <w:rPr>
          <w:rStyle w:val="Hyperlink0"/>
        </w:rPr>
        <w:t>Fortigate</w:t>
      </w:r>
      <w:proofErr w:type="spellEnd"/>
      <w:r w:rsidRPr="007C703D">
        <w:rPr>
          <w:rStyle w:val="Hyperlink0"/>
        </w:rPr>
        <w:t xml:space="preserve"> 80E, zakup urządzeń </w:t>
      </w:r>
      <w:proofErr w:type="spellStart"/>
      <w:r w:rsidRPr="007C703D">
        <w:rPr>
          <w:rStyle w:val="Hyperlink0"/>
        </w:rPr>
        <w:t>switch</w:t>
      </w:r>
      <w:proofErr w:type="spellEnd"/>
      <w:r w:rsidRPr="007C703D">
        <w:rPr>
          <w:rStyle w:val="Hyperlink0"/>
        </w:rPr>
        <w:t xml:space="preserve"> 24-portowy (2 </w:t>
      </w:r>
      <w:proofErr w:type="spellStart"/>
      <w:r w:rsidRPr="007C703D">
        <w:rPr>
          <w:rStyle w:val="Hyperlink0"/>
        </w:rPr>
        <w:t>szt</w:t>
      </w:r>
      <w:proofErr w:type="spellEnd"/>
      <w:r w:rsidRPr="007C703D">
        <w:rPr>
          <w:rStyle w:val="Hyperlink0"/>
        </w:rPr>
        <w:t xml:space="preserve">) zawiera </w:t>
      </w:r>
      <w:r w:rsidRPr="007C703D">
        <w:rPr>
          <w:rStyle w:val="Hyperlink0"/>
        </w:rPr>
        <w:br/>
      </w:r>
      <w:r w:rsidRPr="007C703D">
        <w:rPr>
          <w:rFonts w:ascii="Verdana" w:hAnsi="Verdana"/>
          <w:b/>
          <w:bCs/>
          <w:sz w:val="18"/>
          <w:szCs w:val="18"/>
        </w:rPr>
        <w:t>pkt 3, pkt 4 oraz pkt 5 OPZ.</w:t>
      </w:r>
    </w:p>
    <w:p w14:paraId="5F6AE58B" w14:textId="77777777" w:rsidR="00CC01D9" w:rsidRPr="007C703D" w:rsidRDefault="009F7F6C">
      <w:pPr>
        <w:widowControl w:val="0"/>
        <w:tabs>
          <w:tab w:val="left" w:pos="426"/>
        </w:tabs>
        <w:suppressAutoHyphens/>
        <w:spacing w:after="120" w:line="240" w:lineRule="auto"/>
        <w:ind w:left="426"/>
        <w:jc w:val="both"/>
        <w:rPr>
          <w:rStyle w:val="Hyperlink0"/>
        </w:rPr>
      </w:pPr>
      <w:r w:rsidRPr="007C703D">
        <w:rPr>
          <w:rStyle w:val="Hyperlink0"/>
        </w:rPr>
        <w:t>Opis Części zamówienia nr 4 - Zadanie nr 4 – Prace konfiguracyjne i wdrożeniowe zawiera</w:t>
      </w:r>
      <w:r w:rsidRPr="007C703D">
        <w:rPr>
          <w:rFonts w:ascii="Verdana" w:hAnsi="Verdana"/>
          <w:b/>
          <w:bCs/>
          <w:sz w:val="18"/>
          <w:szCs w:val="18"/>
        </w:rPr>
        <w:t xml:space="preserve"> </w:t>
      </w:r>
      <w:r w:rsidRPr="007C703D">
        <w:rPr>
          <w:rFonts w:ascii="Verdana" w:hAnsi="Verdana"/>
          <w:b/>
          <w:bCs/>
          <w:sz w:val="18"/>
          <w:szCs w:val="18"/>
        </w:rPr>
        <w:br/>
        <w:t>pkt 7 OPZ</w:t>
      </w:r>
    </w:p>
    <w:p w14:paraId="22F4DD17" w14:textId="77777777" w:rsidR="00CC01D9" w:rsidRPr="007C703D" w:rsidRDefault="009F7F6C">
      <w:pPr>
        <w:widowControl w:val="0"/>
        <w:tabs>
          <w:tab w:val="left" w:pos="426"/>
        </w:tabs>
        <w:suppressAutoHyphens/>
        <w:spacing w:after="120" w:line="240" w:lineRule="auto"/>
        <w:ind w:left="426"/>
        <w:jc w:val="both"/>
        <w:rPr>
          <w:rFonts w:ascii="Verdana" w:eastAsia="Verdana" w:hAnsi="Verdana" w:cs="Verdana"/>
          <w:b/>
          <w:bCs/>
          <w:sz w:val="18"/>
          <w:szCs w:val="18"/>
        </w:rPr>
      </w:pPr>
      <w:r w:rsidRPr="007C703D">
        <w:rPr>
          <w:rStyle w:val="Hyperlink0"/>
        </w:rPr>
        <w:t xml:space="preserve">Opis Części zamówienia nr 5 – Zadanie nr 5 - Wdrożenie dedykowanego narzędzia do analizy logów, zapisywania zdarzeń i raportowania zawiera </w:t>
      </w:r>
      <w:r w:rsidRPr="007C703D">
        <w:rPr>
          <w:rFonts w:ascii="Verdana" w:hAnsi="Verdana"/>
          <w:b/>
          <w:bCs/>
          <w:sz w:val="18"/>
          <w:szCs w:val="18"/>
        </w:rPr>
        <w:t>pkt 8 OPZ.</w:t>
      </w:r>
      <w:r w:rsidRPr="007C703D">
        <w:rPr>
          <w:rStyle w:val="Hyperlink0"/>
        </w:rPr>
        <w:t xml:space="preserve"> </w:t>
      </w:r>
    </w:p>
    <w:p w14:paraId="26D27BCC" w14:textId="77777777" w:rsidR="00CC01D9" w:rsidRPr="007C703D" w:rsidRDefault="009F7F6C">
      <w:pPr>
        <w:widowControl w:val="0"/>
        <w:tabs>
          <w:tab w:val="left" w:pos="426"/>
        </w:tabs>
        <w:suppressAutoHyphens/>
        <w:spacing w:after="120" w:line="240" w:lineRule="auto"/>
        <w:ind w:left="426"/>
        <w:jc w:val="both"/>
        <w:rPr>
          <w:rStyle w:val="Hyperlink0"/>
        </w:rPr>
      </w:pPr>
      <w:r w:rsidRPr="007C703D">
        <w:rPr>
          <w:rFonts w:ascii="Verdana" w:hAnsi="Verdana"/>
          <w:b/>
          <w:bCs/>
          <w:sz w:val="18"/>
          <w:szCs w:val="18"/>
        </w:rPr>
        <w:t>Miejsce wykonania zamówienia</w:t>
      </w:r>
      <w:r w:rsidRPr="007C703D">
        <w:rPr>
          <w:rStyle w:val="Hyperlink0"/>
        </w:rPr>
        <w:t xml:space="preserve"> - miejsce dostawy lub wykonania usług objętych </w:t>
      </w:r>
      <w:r w:rsidRPr="007C703D">
        <w:rPr>
          <w:rStyle w:val="Hyperlink0"/>
        </w:rPr>
        <w:lastRenderedPageBreak/>
        <w:t xml:space="preserve">przedmiotem zamówienia - siedziba Polskiego Wydawnictwa Muzycznego pod adresem </w:t>
      </w:r>
      <w:r w:rsidRPr="007C703D">
        <w:rPr>
          <w:rStyle w:val="Hyperlink0"/>
        </w:rPr>
        <w:br/>
        <w:t>al. Krasińskiego 11a, 31-111 Kraków.</w:t>
      </w:r>
    </w:p>
    <w:p w14:paraId="73E3FCAD" w14:textId="77777777" w:rsidR="00CC01D9" w:rsidRPr="007C703D" w:rsidRDefault="009F7F6C">
      <w:pPr>
        <w:widowControl w:val="0"/>
        <w:numPr>
          <w:ilvl w:val="0"/>
          <w:numId w:val="3"/>
        </w:numPr>
        <w:suppressAutoHyphens/>
        <w:spacing w:after="120" w:line="240" w:lineRule="auto"/>
        <w:jc w:val="both"/>
        <w:rPr>
          <w:rFonts w:ascii="Verdana" w:hAnsi="Verdana"/>
          <w:sz w:val="18"/>
          <w:szCs w:val="18"/>
        </w:rPr>
      </w:pPr>
      <w:r w:rsidRPr="007C703D">
        <w:rPr>
          <w:rStyle w:val="BrakA"/>
          <w:rFonts w:ascii="Verdana" w:hAnsi="Verdana"/>
          <w:sz w:val="18"/>
          <w:szCs w:val="18"/>
        </w:rPr>
        <w:t xml:space="preserve">Wspólny Słownik Zamówień (CPV): </w:t>
      </w:r>
    </w:p>
    <w:p w14:paraId="0C616233" w14:textId="77777777" w:rsidR="00CC01D9" w:rsidRPr="007C703D" w:rsidRDefault="009F7F6C">
      <w:pPr>
        <w:widowControl w:val="0"/>
        <w:tabs>
          <w:tab w:val="left" w:pos="426"/>
        </w:tabs>
        <w:suppressAutoHyphens/>
        <w:spacing w:after="0" w:line="240" w:lineRule="auto"/>
        <w:ind w:left="425"/>
        <w:jc w:val="both"/>
        <w:rPr>
          <w:rStyle w:val="Hyperlink0"/>
        </w:rPr>
      </w:pPr>
      <w:r w:rsidRPr="007C703D">
        <w:rPr>
          <w:rStyle w:val="Hyperlink0"/>
        </w:rPr>
        <w:t xml:space="preserve">30236000-2 </w:t>
      </w:r>
      <w:r w:rsidRPr="007C703D">
        <w:rPr>
          <w:rStyle w:val="Hyperlink0"/>
        </w:rPr>
        <w:tab/>
        <w:t>Różny sprzęt komputerowy;</w:t>
      </w:r>
    </w:p>
    <w:p w14:paraId="0F0100FE" w14:textId="77777777" w:rsidR="00CC01D9" w:rsidRPr="007C703D" w:rsidRDefault="009F7F6C">
      <w:pPr>
        <w:widowControl w:val="0"/>
        <w:tabs>
          <w:tab w:val="left" w:pos="426"/>
        </w:tabs>
        <w:suppressAutoHyphens/>
        <w:spacing w:after="0" w:line="240" w:lineRule="auto"/>
        <w:ind w:left="425"/>
        <w:jc w:val="both"/>
        <w:rPr>
          <w:rStyle w:val="Hyperlink0"/>
        </w:rPr>
      </w:pPr>
      <w:r w:rsidRPr="007C703D">
        <w:rPr>
          <w:rStyle w:val="Hyperlink0"/>
        </w:rPr>
        <w:t xml:space="preserve">30200000-1 </w:t>
      </w:r>
      <w:r w:rsidRPr="007C703D">
        <w:rPr>
          <w:rStyle w:val="Hyperlink0"/>
        </w:rPr>
        <w:tab/>
        <w:t>Urządzenia komputerowe;</w:t>
      </w:r>
    </w:p>
    <w:p w14:paraId="348FC82C" w14:textId="77777777" w:rsidR="00CC01D9" w:rsidRPr="007C703D" w:rsidRDefault="009F7F6C">
      <w:pPr>
        <w:spacing w:after="0" w:line="240" w:lineRule="auto"/>
        <w:ind w:firstLine="425"/>
        <w:rPr>
          <w:rStyle w:val="Hyperlink0"/>
        </w:rPr>
      </w:pPr>
      <w:r w:rsidRPr="007C703D">
        <w:rPr>
          <w:rStyle w:val="Hyperlink0"/>
        </w:rPr>
        <w:t xml:space="preserve">30233000-1 </w:t>
      </w:r>
      <w:r w:rsidRPr="007C703D">
        <w:rPr>
          <w:rStyle w:val="Hyperlink0"/>
        </w:rPr>
        <w:tab/>
        <w:t>Urządzenia do przechowywania i odczytu danych;</w:t>
      </w:r>
    </w:p>
    <w:p w14:paraId="0AFF06CC" w14:textId="77777777" w:rsidR="00CC01D9" w:rsidRPr="007C703D" w:rsidRDefault="00373B9D">
      <w:pPr>
        <w:widowControl w:val="0"/>
        <w:tabs>
          <w:tab w:val="left" w:pos="426"/>
        </w:tabs>
        <w:suppressAutoHyphens/>
        <w:spacing w:after="0" w:line="240" w:lineRule="auto"/>
        <w:ind w:left="425"/>
        <w:jc w:val="both"/>
        <w:rPr>
          <w:rStyle w:val="Hyperlink0"/>
        </w:rPr>
      </w:pPr>
      <w:hyperlink r:id="rId8" w:history="1">
        <w:r w:rsidR="009F7F6C" w:rsidRPr="007C703D">
          <w:rPr>
            <w:rStyle w:val="Hyperlink0"/>
          </w:rPr>
          <w:t>48710000-8</w:t>
        </w:r>
      </w:hyperlink>
      <w:r w:rsidR="009F7F6C" w:rsidRPr="007C703D">
        <w:rPr>
          <w:rStyle w:val="Hyperlink0"/>
        </w:rPr>
        <w:t xml:space="preserve"> </w:t>
      </w:r>
      <w:r w:rsidR="009F7F6C" w:rsidRPr="007C703D">
        <w:rPr>
          <w:rStyle w:val="Hyperlink0"/>
        </w:rPr>
        <w:tab/>
        <w:t xml:space="preserve">Pakiety oprogramowania do kopii zapasowych i odzyskiwania; </w:t>
      </w:r>
    </w:p>
    <w:p w14:paraId="74B4662C" w14:textId="77777777" w:rsidR="00CC01D9" w:rsidRPr="007C703D" w:rsidRDefault="00373B9D">
      <w:pPr>
        <w:widowControl w:val="0"/>
        <w:tabs>
          <w:tab w:val="left" w:pos="426"/>
        </w:tabs>
        <w:suppressAutoHyphens/>
        <w:spacing w:after="0" w:line="240" w:lineRule="auto"/>
        <w:ind w:left="425"/>
        <w:jc w:val="both"/>
        <w:rPr>
          <w:rStyle w:val="Hyperlink0"/>
        </w:rPr>
      </w:pPr>
      <w:hyperlink r:id="rId9" w:history="1">
        <w:r w:rsidR="009F7F6C" w:rsidRPr="007C703D">
          <w:rPr>
            <w:rStyle w:val="Hyperlink0"/>
          </w:rPr>
          <w:t>48731000-1</w:t>
        </w:r>
      </w:hyperlink>
      <w:r w:rsidR="009F7F6C" w:rsidRPr="007C703D">
        <w:rPr>
          <w:rStyle w:val="Hyperlink0"/>
        </w:rPr>
        <w:t xml:space="preserve"> </w:t>
      </w:r>
      <w:r w:rsidR="009F7F6C" w:rsidRPr="007C703D">
        <w:rPr>
          <w:rStyle w:val="Hyperlink0"/>
        </w:rPr>
        <w:tab/>
        <w:t>Pakiety oprogramowania zabezpieczającego pliki;</w:t>
      </w:r>
    </w:p>
    <w:p w14:paraId="47C08A50" w14:textId="77777777" w:rsidR="00CC01D9" w:rsidRPr="007C703D" w:rsidRDefault="009F7F6C">
      <w:pPr>
        <w:widowControl w:val="0"/>
        <w:tabs>
          <w:tab w:val="left" w:pos="426"/>
        </w:tabs>
        <w:suppressAutoHyphens/>
        <w:spacing w:after="0" w:line="240" w:lineRule="auto"/>
        <w:ind w:left="425"/>
        <w:jc w:val="both"/>
        <w:rPr>
          <w:rStyle w:val="Hyperlink0"/>
        </w:rPr>
      </w:pPr>
      <w:r w:rsidRPr="007C703D">
        <w:rPr>
          <w:rStyle w:val="Hyperlink0"/>
        </w:rPr>
        <w:t>48771000-3</w:t>
      </w:r>
      <w:r w:rsidRPr="007C703D">
        <w:rPr>
          <w:rStyle w:val="Hyperlink0"/>
        </w:rPr>
        <w:tab/>
        <w:t>Pakiety oprogramowania użytkowego ogólnego;</w:t>
      </w:r>
    </w:p>
    <w:p w14:paraId="4087014B" w14:textId="77777777" w:rsidR="00CC01D9" w:rsidRPr="007C703D" w:rsidRDefault="00373B9D">
      <w:pPr>
        <w:widowControl w:val="0"/>
        <w:tabs>
          <w:tab w:val="left" w:pos="426"/>
        </w:tabs>
        <w:suppressAutoHyphens/>
        <w:spacing w:after="0" w:line="240" w:lineRule="auto"/>
        <w:ind w:left="425"/>
        <w:jc w:val="both"/>
        <w:rPr>
          <w:rStyle w:val="Hyperlink0"/>
        </w:rPr>
      </w:pPr>
      <w:hyperlink r:id="rId10" w:history="1">
        <w:bookmarkStart w:id="8" w:name="_Hlk57022656"/>
        <w:r w:rsidR="009F7F6C" w:rsidRPr="007C703D">
          <w:rPr>
            <w:rStyle w:val="Hyperlink0"/>
          </w:rPr>
          <w:t>72263000-6</w:t>
        </w:r>
      </w:hyperlink>
      <w:r w:rsidR="009F7F6C" w:rsidRPr="007C703D">
        <w:rPr>
          <w:rStyle w:val="Hyperlink0"/>
        </w:rPr>
        <w:tab/>
        <w:t>Usługi wdrażania oprogramowania;</w:t>
      </w:r>
    </w:p>
    <w:bookmarkEnd w:id="8"/>
    <w:p w14:paraId="1649791C" w14:textId="77777777" w:rsidR="00CC01D9" w:rsidRPr="007C703D" w:rsidRDefault="00CC01D9">
      <w:pPr>
        <w:widowControl w:val="0"/>
        <w:tabs>
          <w:tab w:val="left" w:pos="426"/>
        </w:tabs>
        <w:suppressAutoHyphens/>
        <w:spacing w:after="0" w:line="240" w:lineRule="auto"/>
        <w:ind w:left="425"/>
        <w:jc w:val="both"/>
        <w:rPr>
          <w:rStyle w:val="Hyperlink0"/>
        </w:rPr>
      </w:pPr>
    </w:p>
    <w:p w14:paraId="1BB7D900" w14:textId="77777777" w:rsidR="00CC01D9" w:rsidRPr="007C703D" w:rsidRDefault="009F7F6C">
      <w:pPr>
        <w:widowControl w:val="0"/>
        <w:numPr>
          <w:ilvl w:val="0"/>
          <w:numId w:val="3"/>
        </w:numPr>
        <w:suppressAutoHyphens/>
        <w:spacing w:after="120" w:line="240" w:lineRule="auto"/>
        <w:jc w:val="both"/>
        <w:rPr>
          <w:rFonts w:ascii="Verdana" w:hAnsi="Verdana"/>
          <w:sz w:val="18"/>
          <w:szCs w:val="18"/>
        </w:rPr>
      </w:pPr>
      <w:r w:rsidRPr="007C703D">
        <w:rPr>
          <w:rStyle w:val="BrakA"/>
          <w:rFonts w:ascii="Verdana" w:hAnsi="Verdana"/>
          <w:sz w:val="18"/>
          <w:szCs w:val="18"/>
        </w:rPr>
        <w:t>Przedmiotowe zamówienie powinno być zrealizowane zgodnie z postanowieniami zawartymi we wzorze umowy (Załącznik nr 4 do SIWZ wzór).</w:t>
      </w:r>
    </w:p>
    <w:p w14:paraId="770CA6D2" w14:textId="03E43DFF" w:rsidR="00CC01D9" w:rsidRPr="007C703D" w:rsidRDefault="009F7F6C">
      <w:pPr>
        <w:widowControl w:val="0"/>
        <w:numPr>
          <w:ilvl w:val="0"/>
          <w:numId w:val="3"/>
        </w:numPr>
        <w:suppressAutoHyphens/>
        <w:spacing w:after="120" w:line="240" w:lineRule="auto"/>
        <w:jc w:val="both"/>
        <w:rPr>
          <w:rFonts w:ascii="Verdana" w:hAnsi="Verdana"/>
          <w:sz w:val="18"/>
          <w:szCs w:val="18"/>
        </w:rPr>
      </w:pPr>
      <w:r w:rsidRPr="007C703D">
        <w:rPr>
          <w:rStyle w:val="BrakA"/>
          <w:rFonts w:ascii="Verdana" w:hAnsi="Verdana"/>
          <w:sz w:val="18"/>
          <w:szCs w:val="18"/>
        </w:rPr>
        <w:t xml:space="preserve">W przypadku wystąpienia w którymkolwiek załączniku do SIWZ nazw producenta, znaków towarowych, norm, aprobat, specyfikacji technicznych i systemów odniesienia produkty można zastąpić równoważnymi (nie gorszymi). Wykonawca, który powołuje się na rozwiązania równoważne opisywanym przez Zamawiającego obowiązany jest wykazać w treści składanej przez siebie oferty, że oferowane przez niego dostawy spełniają wymagania określone przez Zamawiającego. </w:t>
      </w:r>
    </w:p>
    <w:p w14:paraId="3B68AD9E" w14:textId="77777777" w:rsidR="00CC01D9" w:rsidRPr="007C703D" w:rsidRDefault="009F7F6C">
      <w:pPr>
        <w:widowControl w:val="0"/>
        <w:tabs>
          <w:tab w:val="left" w:pos="426"/>
        </w:tabs>
        <w:suppressAutoHyphens/>
        <w:spacing w:after="120" w:line="240" w:lineRule="auto"/>
        <w:ind w:left="426"/>
        <w:jc w:val="both"/>
        <w:rPr>
          <w:rStyle w:val="Hyperlink0"/>
        </w:rPr>
      </w:pPr>
      <w:r w:rsidRPr="007C703D">
        <w:rPr>
          <w:rStyle w:val="Hyperlink0"/>
        </w:rPr>
        <w:t xml:space="preserve">Za rozwiązania równoważne Zamawiający uzna takie rozwiązania, które umożliwiają uzyskanie efektu założonego przez Zamawiającego za pomocą innych rozwiązań technicznych. Za rozwiązania równoważne nie można uznać rozwiązania identycznego (tożsamego), a jedynie takie, które w porównywanych cechach wskazuje dokładnie tą samą lub bardzo zbliżoną wartość użytkową. </w:t>
      </w:r>
    </w:p>
    <w:p w14:paraId="39D94C75" w14:textId="77777777" w:rsidR="00CC01D9" w:rsidRPr="007C703D" w:rsidRDefault="009F7F6C">
      <w:pPr>
        <w:widowControl w:val="0"/>
        <w:tabs>
          <w:tab w:val="left" w:pos="426"/>
        </w:tabs>
        <w:suppressAutoHyphens/>
        <w:spacing w:after="120" w:line="240" w:lineRule="auto"/>
        <w:ind w:left="426"/>
        <w:jc w:val="both"/>
        <w:rPr>
          <w:rStyle w:val="Hyperlink0"/>
        </w:rPr>
      </w:pPr>
      <w:r w:rsidRPr="007C703D">
        <w:rPr>
          <w:rStyle w:val="Hyperlink0"/>
        </w:rPr>
        <w:t xml:space="preserve">Poprzez wskazanie nazw producenta, znaków towarowych, norm, aprobat czy systemów odniesienia Zamawiający miał na celu określenie minimalnych parametrów jakościowych i cech użytkowych,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itp. </w:t>
      </w:r>
    </w:p>
    <w:p w14:paraId="6056F7F9" w14:textId="77777777" w:rsidR="00CC01D9" w:rsidRPr="007C703D" w:rsidRDefault="009F7F6C">
      <w:pPr>
        <w:widowControl w:val="0"/>
        <w:tabs>
          <w:tab w:val="left" w:pos="426"/>
        </w:tabs>
        <w:suppressAutoHyphens/>
        <w:spacing w:after="120" w:line="240" w:lineRule="auto"/>
        <w:ind w:left="426"/>
        <w:jc w:val="both"/>
        <w:rPr>
          <w:rStyle w:val="Hyperlink0"/>
        </w:rPr>
      </w:pPr>
      <w:r w:rsidRPr="007C703D">
        <w:rPr>
          <w:rStyle w:val="Hyperlink0"/>
        </w:rPr>
        <w:t>Operowanie przykładowymi nazwami producenta, ma jedynie na celu doprecyzowanie poziomu oczekiwań Zamawiającego w stosunku do określonego rozwiązania. W przypadku gdy Zamawiający w opisie przedmiotu zamówienia wskazał nazwy, znaki towarowe, patenty lub typy materiałów czy produktów, bądź ich producentów, Zamawiający dopuszcza oferowanie produktów równoważnych pod warunkiem, że zapewnią uzyskanie parametrów technicznych nie gorszych od określonych w niniejszej SIWZ. Ewentualne wskazanie tych informacji ma na celu jedynie przybliżyć wymagania, których nie można było opisać przy pomocy dostatecznie dokładnych i zrozumiałych określeń. Każdorazowo gdy wskazana jest w niniejszej SIWZ lub załącznikach do niej taka informacja, należy przyjąć, że w odniesieniu do niej użyto sformułowania „lub równoważna”.</w:t>
      </w:r>
    </w:p>
    <w:p w14:paraId="0373F2A3" w14:textId="77777777" w:rsidR="00CC01D9" w:rsidRPr="007C703D" w:rsidRDefault="009F7F6C">
      <w:pPr>
        <w:widowControl w:val="0"/>
        <w:numPr>
          <w:ilvl w:val="0"/>
          <w:numId w:val="3"/>
        </w:numPr>
        <w:suppressAutoHyphens/>
        <w:spacing w:after="120" w:line="240" w:lineRule="auto"/>
        <w:jc w:val="both"/>
        <w:rPr>
          <w:rFonts w:ascii="Verdana" w:hAnsi="Verdana"/>
          <w:sz w:val="18"/>
          <w:szCs w:val="18"/>
        </w:rPr>
      </w:pPr>
      <w:r w:rsidRPr="007C703D">
        <w:rPr>
          <w:rStyle w:val="BrakA"/>
          <w:rFonts w:ascii="Verdana" w:hAnsi="Verdana"/>
          <w:sz w:val="18"/>
          <w:szCs w:val="18"/>
        </w:rPr>
        <w:t>Zamawiający dopuszcza wykonanie przedmiotu zamówienia przy udziale podwykonawców. Zamawiający żąda wskazania przez Wykonawcę w ofercie (w Formularzu Oferty – Załącznik nr 1 do SIWZ) zakresu zamówienia, którego wykonanie powierzy podwykonawcom oraz nazw podwykonawców, o ile są znane na etapie składania ofert.</w:t>
      </w:r>
    </w:p>
    <w:p w14:paraId="12300F44" w14:textId="77777777" w:rsidR="00CC01D9" w:rsidRPr="007C703D" w:rsidRDefault="00CC01D9">
      <w:pPr>
        <w:widowControl w:val="0"/>
        <w:tabs>
          <w:tab w:val="left" w:pos="426"/>
        </w:tabs>
        <w:suppressAutoHyphens/>
        <w:spacing w:after="120" w:line="240" w:lineRule="auto"/>
        <w:jc w:val="both"/>
        <w:rPr>
          <w:rFonts w:ascii="Verdana" w:eastAsia="Verdana" w:hAnsi="Verdana" w:cs="Verdana"/>
          <w:sz w:val="18"/>
          <w:szCs w:val="18"/>
        </w:rPr>
      </w:pPr>
    </w:p>
    <w:p w14:paraId="58C65215" w14:textId="77777777" w:rsidR="00CC01D9" w:rsidRPr="007C703D" w:rsidRDefault="009F7F6C">
      <w:pPr>
        <w:pStyle w:val="Nagwek3"/>
      </w:pPr>
      <w:r w:rsidRPr="007C703D">
        <w:rPr>
          <w:rStyle w:val="BrakA"/>
          <w:rFonts w:eastAsia="Arial Unicode MS" w:cs="Arial Unicode MS"/>
        </w:rPr>
        <w:t xml:space="preserve">IV. Termin wykonania zamówienia </w:t>
      </w:r>
    </w:p>
    <w:p w14:paraId="4B47DA2D" w14:textId="77777777" w:rsidR="00CC01D9" w:rsidRPr="007C703D" w:rsidRDefault="009F7F6C">
      <w:pPr>
        <w:widowControl w:val="0"/>
        <w:tabs>
          <w:tab w:val="left" w:pos="426"/>
        </w:tabs>
        <w:suppressAutoHyphens/>
        <w:spacing w:after="120" w:line="240" w:lineRule="auto"/>
        <w:jc w:val="both"/>
        <w:rPr>
          <w:rStyle w:val="Hyperlink0"/>
        </w:rPr>
      </w:pPr>
      <w:r w:rsidRPr="007C703D">
        <w:rPr>
          <w:rStyle w:val="Hyperlink0"/>
        </w:rPr>
        <w:t>Wykonawca jest zobowiązany wykonać zamówienie w zależności od przyjętej do realizacji części zamówienia w</w:t>
      </w:r>
      <w:r w:rsidRPr="007C703D">
        <w:rPr>
          <w:rFonts w:ascii="Verdana" w:hAnsi="Verdana"/>
          <w:b/>
          <w:bCs/>
          <w:sz w:val="18"/>
          <w:szCs w:val="18"/>
        </w:rPr>
        <w:t xml:space="preserve"> maksymalnym </w:t>
      </w:r>
      <w:r w:rsidRPr="007C703D">
        <w:rPr>
          <w:rStyle w:val="Hyperlink0"/>
        </w:rPr>
        <w:t>terminie:</w:t>
      </w:r>
    </w:p>
    <w:p w14:paraId="1E89D56E" w14:textId="77777777" w:rsidR="00CC01D9" w:rsidRPr="007C703D" w:rsidRDefault="009F7F6C">
      <w:pPr>
        <w:widowControl w:val="0"/>
        <w:tabs>
          <w:tab w:val="left" w:pos="426"/>
        </w:tabs>
        <w:suppressAutoHyphens/>
        <w:spacing w:after="120" w:line="240" w:lineRule="auto"/>
        <w:jc w:val="both"/>
        <w:rPr>
          <w:rFonts w:ascii="Verdana" w:eastAsia="Verdana" w:hAnsi="Verdana" w:cs="Verdana"/>
          <w:b/>
          <w:bCs/>
          <w:sz w:val="18"/>
          <w:szCs w:val="18"/>
          <w:u w:val="single"/>
        </w:rPr>
      </w:pPr>
      <w:r w:rsidRPr="007C703D">
        <w:rPr>
          <w:rFonts w:ascii="Verdana" w:hAnsi="Verdana"/>
          <w:sz w:val="18"/>
          <w:szCs w:val="18"/>
          <w:u w:val="single"/>
        </w:rPr>
        <w:t>Części zamówienia nr 1 – Zadanie 1;</w:t>
      </w:r>
    </w:p>
    <w:p w14:paraId="28CD91B6" w14:textId="662B01BA" w:rsidR="00CC01D9" w:rsidRPr="007C703D" w:rsidRDefault="009F7F6C">
      <w:pPr>
        <w:widowControl w:val="0"/>
        <w:tabs>
          <w:tab w:val="left" w:pos="426"/>
        </w:tabs>
        <w:suppressAutoHyphens/>
        <w:spacing w:after="120" w:line="240" w:lineRule="auto"/>
        <w:jc w:val="both"/>
        <w:rPr>
          <w:rStyle w:val="Hyperlink0"/>
        </w:rPr>
      </w:pPr>
      <w:r w:rsidRPr="007C703D">
        <w:rPr>
          <w:rStyle w:val="Hyperlink0"/>
        </w:rPr>
        <w:t>Termin dostawy sprzętu oraz  oprogramowania -</w:t>
      </w:r>
      <w:r w:rsidRPr="007C703D">
        <w:rPr>
          <w:rFonts w:ascii="Verdana" w:hAnsi="Verdana"/>
          <w:b/>
          <w:bCs/>
          <w:sz w:val="18"/>
          <w:szCs w:val="18"/>
        </w:rPr>
        <w:t xml:space="preserve"> 1 miesiąc</w:t>
      </w:r>
      <w:r w:rsidRPr="007C703D">
        <w:rPr>
          <w:rStyle w:val="Hyperlink0"/>
        </w:rPr>
        <w:t xml:space="preserve"> od dnia zawarcia umowy; </w:t>
      </w:r>
    </w:p>
    <w:p w14:paraId="715BC828" w14:textId="77777777" w:rsidR="00CC01D9" w:rsidRPr="007C703D" w:rsidRDefault="00CC01D9">
      <w:pPr>
        <w:widowControl w:val="0"/>
        <w:tabs>
          <w:tab w:val="left" w:pos="426"/>
        </w:tabs>
        <w:suppressAutoHyphens/>
        <w:spacing w:after="120" w:line="240" w:lineRule="auto"/>
        <w:jc w:val="both"/>
        <w:rPr>
          <w:rFonts w:ascii="Verdana" w:eastAsia="Verdana" w:hAnsi="Verdana" w:cs="Verdana"/>
          <w:sz w:val="18"/>
          <w:szCs w:val="18"/>
          <w:u w:val="single"/>
        </w:rPr>
      </w:pPr>
    </w:p>
    <w:p w14:paraId="691AACF3" w14:textId="77777777" w:rsidR="00CC01D9" w:rsidRPr="007C703D" w:rsidRDefault="009F7F6C">
      <w:pPr>
        <w:widowControl w:val="0"/>
        <w:tabs>
          <w:tab w:val="left" w:pos="426"/>
        </w:tabs>
        <w:suppressAutoHyphens/>
        <w:spacing w:after="120" w:line="240" w:lineRule="auto"/>
        <w:jc w:val="both"/>
        <w:rPr>
          <w:rFonts w:ascii="Verdana" w:eastAsia="Verdana" w:hAnsi="Verdana" w:cs="Verdana"/>
          <w:b/>
          <w:bCs/>
          <w:sz w:val="18"/>
          <w:szCs w:val="18"/>
          <w:u w:val="single"/>
        </w:rPr>
      </w:pPr>
      <w:r w:rsidRPr="007C703D">
        <w:rPr>
          <w:rFonts w:ascii="Verdana" w:hAnsi="Verdana"/>
          <w:sz w:val="18"/>
          <w:szCs w:val="18"/>
          <w:u w:val="single"/>
        </w:rPr>
        <w:t>Części zamówienia nr 2 – Zadanie 2;</w:t>
      </w:r>
    </w:p>
    <w:p w14:paraId="3F69E163" w14:textId="1AEE2F37" w:rsidR="00CC01D9" w:rsidRPr="007C703D" w:rsidRDefault="009F7F6C">
      <w:pPr>
        <w:widowControl w:val="0"/>
        <w:tabs>
          <w:tab w:val="left" w:pos="426"/>
        </w:tabs>
        <w:suppressAutoHyphens/>
        <w:spacing w:after="120" w:line="240" w:lineRule="auto"/>
        <w:jc w:val="both"/>
        <w:rPr>
          <w:rStyle w:val="Hyperlink0"/>
        </w:rPr>
      </w:pPr>
      <w:r w:rsidRPr="007C703D">
        <w:rPr>
          <w:rStyle w:val="Hyperlink0"/>
        </w:rPr>
        <w:t>Termin dostawy sprzętu-</w:t>
      </w:r>
      <w:r w:rsidRPr="007C703D">
        <w:rPr>
          <w:rFonts w:ascii="Verdana" w:hAnsi="Verdana"/>
          <w:b/>
          <w:bCs/>
          <w:sz w:val="18"/>
          <w:szCs w:val="18"/>
        </w:rPr>
        <w:t xml:space="preserve"> 1 miesiąc</w:t>
      </w:r>
      <w:r w:rsidRPr="007C703D">
        <w:rPr>
          <w:rStyle w:val="Hyperlink0"/>
        </w:rPr>
        <w:t xml:space="preserve"> od dnia zawarcia umowy;</w:t>
      </w:r>
    </w:p>
    <w:p w14:paraId="5BF85726" w14:textId="77777777" w:rsidR="00CC01D9" w:rsidRPr="007C703D" w:rsidRDefault="00CC01D9">
      <w:pPr>
        <w:widowControl w:val="0"/>
        <w:tabs>
          <w:tab w:val="left" w:pos="426"/>
        </w:tabs>
        <w:suppressAutoHyphens/>
        <w:spacing w:after="120" w:line="240" w:lineRule="auto"/>
        <w:jc w:val="both"/>
        <w:rPr>
          <w:rFonts w:ascii="Verdana" w:eastAsia="Verdana" w:hAnsi="Verdana" w:cs="Verdana"/>
          <w:sz w:val="18"/>
          <w:szCs w:val="18"/>
          <w:u w:val="single"/>
        </w:rPr>
      </w:pPr>
    </w:p>
    <w:p w14:paraId="613431E2" w14:textId="77777777" w:rsidR="00CC01D9" w:rsidRPr="007C703D" w:rsidRDefault="009F7F6C">
      <w:pPr>
        <w:widowControl w:val="0"/>
        <w:tabs>
          <w:tab w:val="left" w:pos="426"/>
        </w:tabs>
        <w:suppressAutoHyphens/>
        <w:spacing w:after="120" w:line="240" w:lineRule="auto"/>
        <w:jc w:val="both"/>
        <w:rPr>
          <w:rFonts w:ascii="Verdana" w:eastAsia="Verdana" w:hAnsi="Verdana" w:cs="Verdana"/>
          <w:b/>
          <w:bCs/>
          <w:sz w:val="18"/>
          <w:szCs w:val="18"/>
          <w:u w:val="single"/>
        </w:rPr>
      </w:pPr>
      <w:r w:rsidRPr="007C703D">
        <w:rPr>
          <w:rFonts w:ascii="Verdana" w:hAnsi="Verdana"/>
          <w:sz w:val="18"/>
          <w:szCs w:val="18"/>
          <w:u w:val="single"/>
        </w:rPr>
        <w:t>Części zamówienia nr 3 – Zadanie 3;</w:t>
      </w:r>
    </w:p>
    <w:p w14:paraId="2A6A8637" w14:textId="3E960103" w:rsidR="00CC01D9" w:rsidRPr="007C703D" w:rsidRDefault="009F7F6C">
      <w:pPr>
        <w:widowControl w:val="0"/>
        <w:tabs>
          <w:tab w:val="left" w:pos="426"/>
        </w:tabs>
        <w:suppressAutoHyphens/>
        <w:spacing w:after="120" w:line="240" w:lineRule="auto"/>
        <w:jc w:val="both"/>
        <w:rPr>
          <w:rStyle w:val="Hyperlink0"/>
        </w:rPr>
      </w:pPr>
      <w:r w:rsidRPr="007C703D">
        <w:rPr>
          <w:rStyle w:val="Hyperlink0"/>
        </w:rPr>
        <w:t>Termin dostawy sprzętu-</w:t>
      </w:r>
      <w:r w:rsidRPr="007C703D">
        <w:rPr>
          <w:rFonts w:ascii="Verdana" w:hAnsi="Verdana"/>
          <w:b/>
          <w:bCs/>
          <w:sz w:val="18"/>
          <w:szCs w:val="18"/>
        </w:rPr>
        <w:t xml:space="preserve"> 1 miesiąc</w:t>
      </w:r>
      <w:r w:rsidRPr="007C703D">
        <w:rPr>
          <w:rStyle w:val="Hyperlink0"/>
        </w:rPr>
        <w:t xml:space="preserve"> od dnia zawarcia umowy;</w:t>
      </w:r>
    </w:p>
    <w:p w14:paraId="53ABC106" w14:textId="77777777" w:rsidR="00CC01D9" w:rsidRPr="007C703D" w:rsidRDefault="009F7F6C">
      <w:pPr>
        <w:widowControl w:val="0"/>
        <w:tabs>
          <w:tab w:val="left" w:pos="426"/>
        </w:tabs>
        <w:suppressAutoHyphens/>
        <w:spacing w:after="120" w:line="240" w:lineRule="auto"/>
        <w:jc w:val="both"/>
        <w:rPr>
          <w:rStyle w:val="Hyperlink0"/>
        </w:rPr>
      </w:pPr>
      <w:r w:rsidRPr="007C703D">
        <w:rPr>
          <w:rStyle w:val="Hyperlink0"/>
        </w:rPr>
        <w:lastRenderedPageBreak/>
        <w:t>Okres wykonywania usług wsparcia</w:t>
      </w:r>
      <w:r w:rsidRPr="007C703D">
        <w:rPr>
          <w:rFonts w:ascii="Verdana" w:hAnsi="Verdana"/>
          <w:b/>
          <w:bCs/>
          <w:sz w:val="18"/>
          <w:szCs w:val="18"/>
        </w:rPr>
        <w:t xml:space="preserve"> - 24 miesiące</w:t>
      </w:r>
      <w:r w:rsidRPr="007C703D">
        <w:rPr>
          <w:rStyle w:val="Hyperlink0"/>
        </w:rPr>
        <w:t xml:space="preserve"> od dnia 18.03.2021 roku. </w:t>
      </w:r>
    </w:p>
    <w:p w14:paraId="7F18E33C" w14:textId="77777777" w:rsidR="00CC01D9" w:rsidRPr="007C703D" w:rsidRDefault="00CC01D9">
      <w:pPr>
        <w:widowControl w:val="0"/>
        <w:tabs>
          <w:tab w:val="left" w:pos="426"/>
        </w:tabs>
        <w:suppressAutoHyphens/>
        <w:spacing w:after="120" w:line="240" w:lineRule="auto"/>
        <w:jc w:val="both"/>
        <w:rPr>
          <w:rFonts w:ascii="Verdana" w:eastAsia="Verdana" w:hAnsi="Verdana" w:cs="Verdana"/>
          <w:sz w:val="18"/>
          <w:szCs w:val="18"/>
        </w:rPr>
      </w:pPr>
    </w:p>
    <w:p w14:paraId="78D26FC0" w14:textId="77777777" w:rsidR="00CC01D9" w:rsidRPr="007C703D" w:rsidRDefault="009F7F6C">
      <w:pPr>
        <w:widowControl w:val="0"/>
        <w:tabs>
          <w:tab w:val="left" w:pos="426"/>
        </w:tabs>
        <w:suppressAutoHyphens/>
        <w:spacing w:after="120" w:line="240" w:lineRule="auto"/>
        <w:jc w:val="both"/>
        <w:rPr>
          <w:rFonts w:ascii="Verdana" w:eastAsia="Verdana" w:hAnsi="Verdana" w:cs="Verdana"/>
          <w:b/>
          <w:bCs/>
          <w:sz w:val="18"/>
          <w:szCs w:val="18"/>
          <w:u w:val="single"/>
        </w:rPr>
      </w:pPr>
      <w:r w:rsidRPr="007C703D">
        <w:rPr>
          <w:rFonts w:ascii="Verdana" w:hAnsi="Verdana"/>
          <w:sz w:val="18"/>
          <w:szCs w:val="18"/>
          <w:u w:val="single"/>
        </w:rPr>
        <w:t>Części zamówienia nr 4 – Zadanie 4;</w:t>
      </w:r>
    </w:p>
    <w:p w14:paraId="3C161BCD" w14:textId="396792B3" w:rsidR="00CC01D9" w:rsidRPr="007C703D" w:rsidRDefault="009F7F6C">
      <w:pPr>
        <w:widowControl w:val="0"/>
        <w:tabs>
          <w:tab w:val="left" w:pos="426"/>
        </w:tabs>
        <w:suppressAutoHyphens/>
        <w:spacing w:after="120" w:line="240" w:lineRule="auto"/>
        <w:jc w:val="both"/>
        <w:rPr>
          <w:rStyle w:val="Hyperlink0"/>
        </w:rPr>
      </w:pPr>
      <w:r w:rsidRPr="007C703D">
        <w:rPr>
          <w:rStyle w:val="Hyperlink0"/>
        </w:rPr>
        <w:t>Termin wykonania prac konfiguracyjnych i wdrożeniowych</w:t>
      </w:r>
      <w:r w:rsidRPr="007C703D">
        <w:rPr>
          <w:rFonts w:ascii="Verdana" w:hAnsi="Verdana"/>
          <w:b/>
          <w:bCs/>
          <w:sz w:val="18"/>
          <w:szCs w:val="18"/>
        </w:rPr>
        <w:t xml:space="preserve"> - 1 miesiąc</w:t>
      </w:r>
      <w:r w:rsidR="00405044" w:rsidRPr="007C703D">
        <w:rPr>
          <w:rFonts w:ascii="Verdana" w:hAnsi="Verdana"/>
          <w:b/>
          <w:bCs/>
          <w:sz w:val="18"/>
          <w:szCs w:val="18"/>
        </w:rPr>
        <w:t xml:space="preserve"> </w:t>
      </w:r>
      <w:r w:rsidR="00405044" w:rsidRPr="007C703D">
        <w:rPr>
          <w:rFonts w:ascii="Verdana" w:hAnsi="Verdana"/>
          <w:sz w:val="18"/>
          <w:szCs w:val="18"/>
        </w:rPr>
        <w:t>od dnia powiadomienia o gotowości sprzętu do wdrożenia</w:t>
      </w:r>
      <w:r w:rsidRPr="007C703D">
        <w:rPr>
          <w:rFonts w:ascii="Verdana" w:hAnsi="Verdana"/>
          <w:sz w:val="18"/>
          <w:szCs w:val="18"/>
        </w:rPr>
        <w:t>,</w:t>
      </w:r>
      <w:r w:rsidRPr="007C703D">
        <w:rPr>
          <w:rFonts w:ascii="Verdana" w:hAnsi="Verdana"/>
          <w:b/>
          <w:bCs/>
          <w:sz w:val="18"/>
          <w:szCs w:val="18"/>
        </w:rPr>
        <w:t xml:space="preserve"> </w:t>
      </w:r>
      <w:r w:rsidRPr="007C703D">
        <w:rPr>
          <w:rStyle w:val="Hyperlink0"/>
        </w:rPr>
        <w:t>jednak nie</w:t>
      </w:r>
      <w:r w:rsidRPr="007C703D">
        <w:rPr>
          <w:rStyle w:val="BrakA"/>
        </w:rPr>
        <w:t xml:space="preserve"> później niż 2 miesiące od momentu dostarczenia do Zamawiającego urządzeń</w:t>
      </w:r>
      <w:r w:rsidRPr="007C703D">
        <w:rPr>
          <w:rStyle w:val="Hyperlink0"/>
        </w:rPr>
        <w:t>;</w:t>
      </w:r>
    </w:p>
    <w:p w14:paraId="37355579" w14:textId="77777777" w:rsidR="00CC01D9" w:rsidRPr="007C703D" w:rsidRDefault="00CC01D9">
      <w:pPr>
        <w:widowControl w:val="0"/>
        <w:tabs>
          <w:tab w:val="left" w:pos="426"/>
        </w:tabs>
        <w:suppressAutoHyphens/>
        <w:spacing w:after="120" w:line="240" w:lineRule="auto"/>
        <w:jc w:val="both"/>
        <w:rPr>
          <w:rFonts w:ascii="Verdana" w:eastAsia="Verdana" w:hAnsi="Verdana" w:cs="Verdana"/>
          <w:sz w:val="18"/>
          <w:szCs w:val="18"/>
        </w:rPr>
      </w:pPr>
    </w:p>
    <w:p w14:paraId="141CE02C" w14:textId="77777777" w:rsidR="00CC01D9" w:rsidRPr="007C703D" w:rsidRDefault="009F7F6C">
      <w:pPr>
        <w:widowControl w:val="0"/>
        <w:tabs>
          <w:tab w:val="left" w:pos="426"/>
        </w:tabs>
        <w:suppressAutoHyphens/>
        <w:spacing w:after="120" w:line="240" w:lineRule="auto"/>
        <w:jc w:val="both"/>
        <w:rPr>
          <w:rFonts w:ascii="Verdana" w:eastAsia="Verdana" w:hAnsi="Verdana" w:cs="Verdana"/>
          <w:b/>
          <w:bCs/>
          <w:sz w:val="18"/>
          <w:szCs w:val="18"/>
          <w:u w:val="single"/>
        </w:rPr>
      </w:pPr>
      <w:r w:rsidRPr="007C703D">
        <w:rPr>
          <w:rFonts w:ascii="Verdana" w:hAnsi="Verdana"/>
          <w:sz w:val="18"/>
          <w:szCs w:val="18"/>
          <w:u w:val="single"/>
        </w:rPr>
        <w:t>Części zamówienia nr 5 – Zadanie 5;</w:t>
      </w:r>
    </w:p>
    <w:p w14:paraId="32D0A9F6" w14:textId="068C66C5" w:rsidR="00CC01D9" w:rsidRPr="007C703D" w:rsidRDefault="009F7F6C">
      <w:pPr>
        <w:widowControl w:val="0"/>
        <w:tabs>
          <w:tab w:val="left" w:pos="426"/>
        </w:tabs>
        <w:suppressAutoHyphens/>
        <w:spacing w:after="120" w:line="240" w:lineRule="auto"/>
        <w:jc w:val="both"/>
        <w:rPr>
          <w:rStyle w:val="Hyperlink0"/>
        </w:rPr>
      </w:pPr>
      <w:r w:rsidRPr="007C703D">
        <w:rPr>
          <w:rStyle w:val="Hyperlink0"/>
        </w:rPr>
        <w:t>Termin wykonania prac konfiguracyjnych i wdrożeniowych</w:t>
      </w:r>
      <w:r w:rsidRPr="007C703D">
        <w:rPr>
          <w:rFonts w:ascii="Verdana" w:hAnsi="Verdana"/>
          <w:b/>
          <w:bCs/>
          <w:sz w:val="18"/>
          <w:szCs w:val="18"/>
        </w:rPr>
        <w:t xml:space="preserve"> - 2 miesiące </w:t>
      </w:r>
      <w:r w:rsidRPr="007C703D">
        <w:rPr>
          <w:rStyle w:val="Hyperlink0"/>
        </w:rPr>
        <w:t>od dnia zawarcia umowy;</w:t>
      </w:r>
    </w:p>
    <w:p w14:paraId="0A152221" w14:textId="77777777" w:rsidR="00CC01D9" w:rsidRPr="007C703D" w:rsidRDefault="00CC01D9">
      <w:pPr>
        <w:suppressAutoHyphens/>
        <w:spacing w:after="120" w:line="240" w:lineRule="auto"/>
        <w:jc w:val="both"/>
        <w:rPr>
          <w:rFonts w:ascii="Verdana" w:eastAsia="Verdana" w:hAnsi="Verdana" w:cs="Verdana"/>
          <w:sz w:val="18"/>
          <w:szCs w:val="18"/>
        </w:rPr>
      </w:pPr>
    </w:p>
    <w:p w14:paraId="67CB04B5" w14:textId="77777777" w:rsidR="00CC01D9" w:rsidRPr="007C703D" w:rsidRDefault="009F7F6C">
      <w:pPr>
        <w:suppressAutoHyphens/>
        <w:spacing w:after="120" w:line="240" w:lineRule="auto"/>
        <w:jc w:val="both"/>
        <w:rPr>
          <w:rStyle w:val="Hyperlink0"/>
        </w:rPr>
      </w:pPr>
      <w:r w:rsidRPr="007C703D">
        <w:rPr>
          <w:rStyle w:val="Hyperlink0"/>
        </w:rPr>
        <w:t xml:space="preserve">Zamawiający podkreśla, iż w przypadku składania oferty na realizację więcej niż jednej części zamówienia (zadania) terminy realizacji zamówienia oferowane są dla każdej części osobno i </w:t>
      </w:r>
      <w:r w:rsidRPr="007C703D">
        <w:rPr>
          <w:rFonts w:ascii="Verdana" w:hAnsi="Verdana"/>
          <w:b/>
          <w:bCs/>
          <w:sz w:val="18"/>
          <w:szCs w:val="18"/>
        </w:rPr>
        <w:t>nie podlegają sumowaniu</w:t>
      </w:r>
      <w:r w:rsidRPr="007C703D">
        <w:rPr>
          <w:rStyle w:val="Hyperlink0"/>
        </w:rPr>
        <w:t xml:space="preserve"> w przypadku zawarcia umowy na realizację więcej niż jedna część zamówienia (zadanie), a czynności objęte poszczególnymi częściami zamówienia (zadaniami) powinny podlegać równoległej czasowo realizacji.</w:t>
      </w:r>
    </w:p>
    <w:p w14:paraId="728080D9" w14:textId="77777777" w:rsidR="00CC01D9" w:rsidRPr="007C703D" w:rsidRDefault="00CC01D9">
      <w:pPr>
        <w:suppressAutoHyphens/>
        <w:spacing w:after="120" w:line="240" w:lineRule="auto"/>
        <w:jc w:val="both"/>
        <w:rPr>
          <w:rFonts w:ascii="Verdana" w:eastAsia="Verdana" w:hAnsi="Verdana" w:cs="Verdana"/>
          <w:sz w:val="18"/>
          <w:szCs w:val="18"/>
        </w:rPr>
      </w:pPr>
    </w:p>
    <w:p w14:paraId="46DBF0A7" w14:textId="77777777" w:rsidR="00CC01D9" w:rsidRPr="007C703D" w:rsidRDefault="009F7F6C">
      <w:pPr>
        <w:pStyle w:val="Nagwek3"/>
      </w:pPr>
      <w:r w:rsidRPr="007C703D">
        <w:rPr>
          <w:rStyle w:val="BrakA"/>
          <w:rFonts w:eastAsia="Arial Unicode MS" w:cs="Arial Unicode MS"/>
        </w:rPr>
        <w:t>V. Warunki udziału w postępowaniu oraz opis sposobu dokonywania oceny spełniania tych warunków.</w:t>
      </w:r>
    </w:p>
    <w:p w14:paraId="7EAC1F30" w14:textId="77777777" w:rsidR="00CC01D9" w:rsidRPr="007C703D" w:rsidRDefault="009F7F6C">
      <w:pPr>
        <w:pStyle w:val="Tekstpodstawowy3"/>
        <w:numPr>
          <w:ilvl w:val="0"/>
          <w:numId w:val="5"/>
        </w:numPr>
        <w:jc w:val="both"/>
        <w:rPr>
          <w:rFonts w:ascii="Verdana" w:hAnsi="Verdana"/>
          <w:sz w:val="18"/>
          <w:szCs w:val="18"/>
        </w:rPr>
      </w:pPr>
      <w:r w:rsidRPr="007C703D">
        <w:rPr>
          <w:rStyle w:val="BrakA"/>
          <w:rFonts w:ascii="Verdana" w:hAnsi="Verdana"/>
          <w:sz w:val="18"/>
          <w:szCs w:val="18"/>
        </w:rPr>
        <w:t xml:space="preserve">O udzielenie zamówienia mogą ubiegać się wykonawcy, którzy nie podlegają wykluczeniu z postępowania na podstawie art. 24 ust. 1 pkt 12-23  oraz art. 24 ust. 5 pkt 1 ustawy </w:t>
      </w:r>
      <w:proofErr w:type="spellStart"/>
      <w:r w:rsidRPr="007C703D">
        <w:rPr>
          <w:rStyle w:val="BrakA"/>
          <w:rFonts w:ascii="Verdana" w:hAnsi="Verdana"/>
          <w:sz w:val="18"/>
          <w:szCs w:val="18"/>
        </w:rPr>
        <w:t>Pzp</w:t>
      </w:r>
      <w:proofErr w:type="spellEnd"/>
      <w:r w:rsidRPr="007C703D">
        <w:rPr>
          <w:rStyle w:val="BrakA"/>
          <w:rFonts w:ascii="Verdana" w:hAnsi="Verdana"/>
          <w:sz w:val="18"/>
          <w:szCs w:val="18"/>
        </w:rPr>
        <w:t xml:space="preserve"> oraz spełniają warunki o których mowa w art. 22 ust. 1 ustawy </w:t>
      </w:r>
      <w:proofErr w:type="spellStart"/>
      <w:r w:rsidRPr="007C703D">
        <w:rPr>
          <w:rStyle w:val="BrakA"/>
          <w:rFonts w:ascii="Verdana" w:hAnsi="Verdana"/>
          <w:sz w:val="18"/>
          <w:szCs w:val="18"/>
        </w:rPr>
        <w:t>Pzp</w:t>
      </w:r>
      <w:proofErr w:type="spellEnd"/>
      <w:r w:rsidRPr="007C703D">
        <w:rPr>
          <w:rStyle w:val="BrakA"/>
          <w:rFonts w:ascii="Verdana" w:hAnsi="Verdana"/>
          <w:sz w:val="18"/>
          <w:szCs w:val="18"/>
        </w:rPr>
        <w:t xml:space="preserve"> dotyczące:</w:t>
      </w:r>
    </w:p>
    <w:p w14:paraId="2C35838D" w14:textId="77777777" w:rsidR="00CC01D9" w:rsidRPr="007C703D" w:rsidRDefault="009F7F6C">
      <w:pPr>
        <w:pStyle w:val="Tekstpodstawowy3"/>
        <w:ind w:left="709" w:hanging="567"/>
        <w:jc w:val="both"/>
        <w:rPr>
          <w:rStyle w:val="Hyperlink0"/>
        </w:rPr>
      </w:pPr>
      <w:r w:rsidRPr="007C703D">
        <w:rPr>
          <w:rStyle w:val="Hyperlink0"/>
        </w:rPr>
        <w:t xml:space="preserve">1.1 </w:t>
      </w:r>
      <w:r w:rsidRPr="007C703D">
        <w:rPr>
          <w:rStyle w:val="Hyperlink0"/>
        </w:rPr>
        <w:tab/>
        <w:t>kompetencji lub uprawnień do prowadzenia określonej działalności zawodowej, o ile wynika to z odrębnych przepisów:</w:t>
      </w:r>
    </w:p>
    <w:p w14:paraId="1C048FAB" w14:textId="77777777" w:rsidR="00CC01D9" w:rsidRPr="007C703D" w:rsidRDefault="009F7F6C">
      <w:pPr>
        <w:pStyle w:val="Tekstpodstawowy3"/>
        <w:ind w:left="709"/>
        <w:jc w:val="both"/>
        <w:rPr>
          <w:rFonts w:ascii="Verdana" w:eastAsia="Verdana" w:hAnsi="Verdana" w:cs="Verdana"/>
          <w:i/>
          <w:iCs/>
          <w:sz w:val="18"/>
          <w:szCs w:val="18"/>
        </w:rPr>
      </w:pPr>
      <w:r w:rsidRPr="007C703D">
        <w:rPr>
          <w:rFonts w:ascii="Verdana" w:hAnsi="Verdana"/>
          <w:i/>
          <w:iCs/>
          <w:sz w:val="18"/>
          <w:szCs w:val="18"/>
        </w:rPr>
        <w:t>Zamawiający nie precyzuje w tym zakresie żadnych wymagań, których spełnianie Wyk</w:t>
      </w:r>
      <w:r w:rsidRPr="007C703D">
        <w:rPr>
          <w:rFonts w:ascii="Verdana" w:hAnsi="Verdana"/>
          <w:i/>
          <w:iCs/>
          <w:sz w:val="18"/>
          <w:szCs w:val="18"/>
        </w:rPr>
        <w:t>o</w:t>
      </w:r>
      <w:r w:rsidRPr="007C703D">
        <w:rPr>
          <w:rFonts w:ascii="Verdana" w:hAnsi="Verdana"/>
          <w:i/>
          <w:iCs/>
          <w:sz w:val="18"/>
          <w:szCs w:val="18"/>
        </w:rPr>
        <w:t>nawca zobowiązany jest wykazać w sposób szczególny.</w:t>
      </w:r>
    </w:p>
    <w:p w14:paraId="7608459F" w14:textId="77777777" w:rsidR="00CC01D9" w:rsidRPr="007C703D" w:rsidRDefault="009F7F6C">
      <w:pPr>
        <w:pStyle w:val="Tekstpodstawowy3"/>
        <w:ind w:left="709" w:hanging="567"/>
        <w:jc w:val="both"/>
        <w:rPr>
          <w:rStyle w:val="Hyperlink0"/>
        </w:rPr>
      </w:pPr>
      <w:r w:rsidRPr="007C703D">
        <w:rPr>
          <w:rStyle w:val="Hyperlink0"/>
        </w:rPr>
        <w:t xml:space="preserve">1.2 </w:t>
      </w:r>
      <w:r w:rsidRPr="007C703D">
        <w:rPr>
          <w:rStyle w:val="Hyperlink0"/>
        </w:rPr>
        <w:tab/>
        <w:t>sytuacji ekonomicznej lub finansowej:</w:t>
      </w:r>
    </w:p>
    <w:p w14:paraId="3663CEF0" w14:textId="77777777" w:rsidR="00CC01D9" w:rsidRPr="007C703D" w:rsidRDefault="009F7F6C">
      <w:pPr>
        <w:pStyle w:val="Tekstpodstawowy3"/>
        <w:ind w:left="709"/>
        <w:jc w:val="both"/>
        <w:rPr>
          <w:rFonts w:ascii="Verdana" w:eastAsia="Verdana" w:hAnsi="Verdana" w:cs="Verdana"/>
          <w:i/>
          <w:iCs/>
          <w:sz w:val="18"/>
          <w:szCs w:val="18"/>
        </w:rPr>
      </w:pPr>
      <w:r w:rsidRPr="007C703D">
        <w:rPr>
          <w:rFonts w:ascii="Verdana" w:hAnsi="Verdana"/>
          <w:i/>
          <w:iCs/>
          <w:sz w:val="18"/>
          <w:szCs w:val="18"/>
        </w:rPr>
        <w:t>Zamawiający nie precyzuje w tym zakresie żadnych wymagań, których spełnianie Wyk</w:t>
      </w:r>
      <w:r w:rsidRPr="007C703D">
        <w:rPr>
          <w:rFonts w:ascii="Verdana" w:hAnsi="Verdana"/>
          <w:i/>
          <w:iCs/>
          <w:sz w:val="18"/>
          <w:szCs w:val="18"/>
        </w:rPr>
        <w:t>o</w:t>
      </w:r>
      <w:r w:rsidRPr="007C703D">
        <w:rPr>
          <w:rFonts w:ascii="Verdana" w:hAnsi="Verdana"/>
          <w:i/>
          <w:iCs/>
          <w:sz w:val="18"/>
          <w:szCs w:val="18"/>
        </w:rPr>
        <w:t>nawca zobowiązany jest wykazać w sposób szczególny.</w:t>
      </w:r>
    </w:p>
    <w:p w14:paraId="2E068F80" w14:textId="77777777" w:rsidR="00CC01D9" w:rsidRPr="007C703D" w:rsidRDefault="009F7F6C">
      <w:pPr>
        <w:pStyle w:val="Tekstpodstawowy3"/>
        <w:ind w:left="709" w:hanging="567"/>
        <w:jc w:val="both"/>
        <w:rPr>
          <w:rStyle w:val="Hyperlink0"/>
        </w:rPr>
      </w:pPr>
      <w:r w:rsidRPr="007C703D">
        <w:rPr>
          <w:rStyle w:val="Hyperlink0"/>
        </w:rPr>
        <w:t xml:space="preserve">1.3 </w:t>
      </w:r>
      <w:r w:rsidRPr="007C703D">
        <w:rPr>
          <w:rStyle w:val="Hyperlink0"/>
        </w:rPr>
        <w:tab/>
        <w:t>zdolności technicznej lub zawodowej:</w:t>
      </w:r>
    </w:p>
    <w:p w14:paraId="4CBBF1D3" w14:textId="77777777" w:rsidR="00CC01D9" w:rsidRPr="007C703D" w:rsidRDefault="009F7F6C">
      <w:pPr>
        <w:pStyle w:val="Tekstpodstawowy3"/>
        <w:ind w:left="709" w:hanging="567"/>
        <w:jc w:val="both"/>
        <w:rPr>
          <w:rStyle w:val="Hyperlink0"/>
        </w:rPr>
      </w:pPr>
      <w:r w:rsidRPr="007C703D">
        <w:rPr>
          <w:rStyle w:val="Hyperlink0"/>
        </w:rPr>
        <w:t>1.3.1 zdolność techniczną lub zawodową wykonawcy</w:t>
      </w:r>
    </w:p>
    <w:p w14:paraId="6138FAB3" w14:textId="77777777" w:rsidR="00CC01D9" w:rsidRPr="007C703D" w:rsidRDefault="009F7F6C">
      <w:pPr>
        <w:pStyle w:val="Tekstpodstawowy3"/>
        <w:ind w:left="709"/>
        <w:jc w:val="both"/>
        <w:rPr>
          <w:rFonts w:ascii="Verdana" w:eastAsia="Verdana" w:hAnsi="Verdana" w:cs="Verdana"/>
          <w:i/>
          <w:iCs/>
          <w:sz w:val="18"/>
          <w:szCs w:val="18"/>
        </w:rPr>
      </w:pPr>
      <w:r w:rsidRPr="007C703D">
        <w:rPr>
          <w:rFonts w:ascii="Verdana" w:hAnsi="Verdana"/>
          <w:i/>
          <w:iCs/>
          <w:sz w:val="18"/>
          <w:szCs w:val="18"/>
        </w:rPr>
        <w:t>Zamawiający nie precyzuje w tym zakresie żadnych wymagań, których spełnianie Wyk</w:t>
      </w:r>
      <w:r w:rsidRPr="007C703D">
        <w:rPr>
          <w:rFonts w:ascii="Verdana" w:hAnsi="Verdana"/>
          <w:i/>
          <w:iCs/>
          <w:sz w:val="18"/>
          <w:szCs w:val="18"/>
        </w:rPr>
        <w:t>o</w:t>
      </w:r>
      <w:r w:rsidRPr="007C703D">
        <w:rPr>
          <w:rFonts w:ascii="Verdana" w:hAnsi="Verdana"/>
          <w:i/>
          <w:iCs/>
          <w:sz w:val="18"/>
          <w:szCs w:val="18"/>
        </w:rPr>
        <w:t>nawca zobowiązany jest wykazać w sposób szczególny.</w:t>
      </w:r>
    </w:p>
    <w:p w14:paraId="61F69711" w14:textId="77777777" w:rsidR="00CC01D9" w:rsidRPr="007C703D" w:rsidRDefault="009F7F6C">
      <w:pPr>
        <w:pStyle w:val="Tekstpodstawowy3"/>
        <w:ind w:left="709" w:hanging="567"/>
        <w:jc w:val="both"/>
        <w:rPr>
          <w:rStyle w:val="Hyperlink0"/>
        </w:rPr>
      </w:pPr>
      <w:r w:rsidRPr="007C703D">
        <w:rPr>
          <w:rStyle w:val="Hyperlink0"/>
        </w:rPr>
        <w:t>1.3.2 wykształcenia, kwalifikacji zawodowych, doświadczenia, potencjału technicznego wykona</w:t>
      </w:r>
      <w:r w:rsidRPr="007C703D">
        <w:rPr>
          <w:rStyle w:val="Hyperlink0"/>
        </w:rPr>
        <w:t>w</w:t>
      </w:r>
      <w:r w:rsidRPr="007C703D">
        <w:rPr>
          <w:rStyle w:val="Hyperlink0"/>
        </w:rPr>
        <w:t>cy lub osób skierowanych przez wykonawcę do realizacji zamówienia</w:t>
      </w:r>
    </w:p>
    <w:p w14:paraId="4C0E528C" w14:textId="77777777" w:rsidR="00CC01D9" w:rsidRPr="007C703D" w:rsidRDefault="009F7F6C">
      <w:pPr>
        <w:pStyle w:val="Tekstpodstawowy3"/>
        <w:ind w:left="709"/>
        <w:jc w:val="both"/>
        <w:rPr>
          <w:rFonts w:ascii="Verdana" w:eastAsia="Verdana" w:hAnsi="Verdana" w:cs="Verdana"/>
          <w:i/>
          <w:iCs/>
          <w:sz w:val="18"/>
          <w:szCs w:val="18"/>
        </w:rPr>
      </w:pPr>
      <w:r w:rsidRPr="007C703D">
        <w:rPr>
          <w:rFonts w:ascii="Verdana" w:hAnsi="Verdana"/>
          <w:i/>
          <w:iCs/>
          <w:sz w:val="18"/>
          <w:szCs w:val="18"/>
        </w:rPr>
        <w:t>Zamawiający nie precyzuje w tym zakresie żadnych wymagań, których spełnianie Wyk</w:t>
      </w:r>
      <w:r w:rsidRPr="007C703D">
        <w:rPr>
          <w:rFonts w:ascii="Verdana" w:hAnsi="Verdana"/>
          <w:i/>
          <w:iCs/>
          <w:sz w:val="18"/>
          <w:szCs w:val="18"/>
        </w:rPr>
        <w:t>o</w:t>
      </w:r>
      <w:r w:rsidRPr="007C703D">
        <w:rPr>
          <w:rFonts w:ascii="Verdana" w:hAnsi="Verdana"/>
          <w:i/>
          <w:iCs/>
          <w:sz w:val="18"/>
          <w:szCs w:val="18"/>
        </w:rPr>
        <w:t>nawca zobowiązany jest wykazać w sposób szczególny.</w:t>
      </w:r>
    </w:p>
    <w:p w14:paraId="5C81A9DC" w14:textId="77777777" w:rsidR="00CC01D9" w:rsidRPr="007C703D" w:rsidRDefault="009F7F6C">
      <w:pPr>
        <w:pStyle w:val="Tekstpodstawowy3"/>
        <w:ind w:left="284" w:hanging="284"/>
        <w:jc w:val="both"/>
        <w:rPr>
          <w:rStyle w:val="Hyperlink0"/>
        </w:rPr>
      </w:pPr>
      <w:r w:rsidRPr="007C703D">
        <w:rPr>
          <w:rStyle w:val="Hyperlink0"/>
        </w:rPr>
        <w:t xml:space="preserve">2. </w:t>
      </w:r>
      <w:r w:rsidRPr="007C703D">
        <w:rPr>
          <w:rStyle w:val="Hyperlink0"/>
        </w:rPr>
        <w:tab/>
        <w:t xml:space="preserve">Wykonawcy mogą wspólnie ubiegać się o udzielenie zamówienia, na zasadach określonych </w:t>
      </w:r>
      <w:r w:rsidRPr="007C703D">
        <w:rPr>
          <w:rStyle w:val="Hyperlink0"/>
        </w:rPr>
        <w:br/>
        <w:t xml:space="preserve">w art. 23 i 141 ustawy </w:t>
      </w:r>
      <w:proofErr w:type="spellStart"/>
      <w:r w:rsidRPr="007C703D">
        <w:rPr>
          <w:rStyle w:val="Hyperlink0"/>
        </w:rPr>
        <w:t>Pzp</w:t>
      </w:r>
      <w:proofErr w:type="spellEnd"/>
      <w:r w:rsidRPr="007C703D">
        <w:rPr>
          <w:rStyle w:val="Hyperlink0"/>
        </w:rPr>
        <w:t xml:space="preserve">, ustanawiając pełnomocnika do reprezentowania ich w postępowaniu albo reprezentowania w postępowaniu i zawarcia umowy w sprawie zamówienia publicznego. W takim przypadku żaden z wykonawców nie może podlegać wykluczeniu na podstawie art. 24 ust. 1 oraz art. 24 ust. 5 pkt 1 ustawy </w:t>
      </w:r>
      <w:proofErr w:type="spellStart"/>
      <w:r w:rsidRPr="007C703D">
        <w:rPr>
          <w:rStyle w:val="Hyperlink0"/>
        </w:rPr>
        <w:t>Pzp</w:t>
      </w:r>
      <w:proofErr w:type="spellEnd"/>
      <w:r w:rsidRPr="007C703D">
        <w:rPr>
          <w:rStyle w:val="Hyperlink0"/>
        </w:rPr>
        <w:t>, natomiast warunki określone w punkcie V.1 SIWZ muszą spełniać łącznie.</w:t>
      </w:r>
    </w:p>
    <w:p w14:paraId="755E576D" w14:textId="77777777" w:rsidR="00CC01D9" w:rsidRPr="007C703D" w:rsidRDefault="00CC01D9">
      <w:pPr>
        <w:shd w:val="clear" w:color="auto" w:fill="FFFFFF"/>
        <w:suppressAutoHyphens/>
        <w:spacing w:after="120" w:line="240" w:lineRule="auto"/>
        <w:jc w:val="both"/>
        <w:rPr>
          <w:rFonts w:ascii="Verdana" w:eastAsia="Verdana" w:hAnsi="Verdana" w:cs="Verdana"/>
          <w:b/>
          <w:bCs/>
          <w:sz w:val="18"/>
          <w:szCs w:val="18"/>
        </w:rPr>
      </w:pPr>
    </w:p>
    <w:p w14:paraId="3F4CF020" w14:textId="534F508F" w:rsidR="00CC01D9" w:rsidRPr="007C703D" w:rsidRDefault="009F7F6C">
      <w:pPr>
        <w:pStyle w:val="Nagwek3"/>
      </w:pPr>
      <w:proofErr w:type="spellStart"/>
      <w:r w:rsidRPr="007C703D">
        <w:rPr>
          <w:rStyle w:val="BrakA"/>
          <w:rFonts w:eastAsia="Arial Unicode MS" w:cs="Arial Unicode MS"/>
        </w:rPr>
        <w:t>Va</w:t>
      </w:r>
      <w:proofErr w:type="spellEnd"/>
      <w:r w:rsidRPr="007C703D">
        <w:rPr>
          <w:rStyle w:val="BrakA"/>
          <w:rFonts w:eastAsia="Arial Unicode MS" w:cs="Arial Unicode MS"/>
        </w:rPr>
        <w:t>. Dodatkowe podstawy wykluczenia</w:t>
      </w:r>
      <w:r w:rsidR="00C335E2" w:rsidRPr="007C703D">
        <w:rPr>
          <w:rStyle w:val="BrakA"/>
          <w:rFonts w:eastAsia="Arial Unicode MS" w:cs="Arial Unicode MS"/>
        </w:rPr>
        <w:t>.</w:t>
      </w:r>
    </w:p>
    <w:p w14:paraId="05A4DB76" w14:textId="77777777" w:rsidR="00CC01D9" w:rsidRPr="007C703D" w:rsidRDefault="009F7F6C">
      <w:pPr>
        <w:shd w:val="clear" w:color="auto" w:fill="FFFFFF"/>
        <w:suppressAutoHyphens/>
        <w:spacing w:after="120" w:line="240" w:lineRule="auto"/>
        <w:jc w:val="both"/>
        <w:rPr>
          <w:rStyle w:val="Hyperlink0"/>
        </w:rPr>
      </w:pPr>
      <w:r w:rsidRPr="007C703D">
        <w:rPr>
          <w:rStyle w:val="Hyperlink0"/>
        </w:rPr>
        <w:t xml:space="preserve">Zamawiający zgodnie z art. 24 ust. 5 pkt 1 ustawy </w:t>
      </w:r>
      <w:proofErr w:type="spellStart"/>
      <w:r w:rsidRPr="007C703D">
        <w:rPr>
          <w:rStyle w:val="Hyperlink0"/>
        </w:rPr>
        <w:t>Pzp</w:t>
      </w:r>
      <w:proofErr w:type="spellEnd"/>
      <w:r w:rsidRPr="007C703D">
        <w:rPr>
          <w:rStyle w:val="Hyperlink0"/>
        </w:rPr>
        <w:t xml:space="preserve"> przewiduje wykluczenie wykonawcy:</w:t>
      </w:r>
    </w:p>
    <w:p w14:paraId="24D4A7C0" w14:textId="77777777" w:rsidR="007C703D" w:rsidRDefault="009F7F6C">
      <w:pPr>
        <w:numPr>
          <w:ilvl w:val="0"/>
          <w:numId w:val="7"/>
        </w:numPr>
        <w:shd w:val="clear" w:color="auto" w:fill="FFFFFF"/>
        <w:suppressAutoHyphens/>
        <w:spacing w:after="120" w:line="240" w:lineRule="auto"/>
        <w:jc w:val="both"/>
        <w:rPr>
          <w:rStyle w:val="BrakA"/>
          <w:rFonts w:ascii="Verdana" w:hAnsi="Verdana"/>
          <w:sz w:val="18"/>
          <w:szCs w:val="18"/>
        </w:rPr>
      </w:pPr>
      <w:r w:rsidRPr="007C703D">
        <w:rPr>
          <w:rStyle w:val="BrakA"/>
          <w:rFonts w:ascii="Verdana" w:hAnsi="Verdana"/>
          <w:sz w:val="18"/>
          <w:szCs w:val="18"/>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(tekst jednolity: Dziennik Ustaw z 2020r., poz. 814 z </w:t>
      </w:r>
      <w:proofErr w:type="spellStart"/>
      <w:r w:rsidRPr="007C703D">
        <w:rPr>
          <w:rStyle w:val="BrakA"/>
          <w:rFonts w:ascii="Verdana" w:hAnsi="Verdana"/>
          <w:sz w:val="18"/>
          <w:szCs w:val="18"/>
        </w:rPr>
        <w:t>późn</w:t>
      </w:r>
      <w:proofErr w:type="spellEnd"/>
      <w:r w:rsidRPr="007C703D">
        <w:rPr>
          <w:rStyle w:val="BrakA"/>
          <w:rFonts w:ascii="Verdana" w:hAnsi="Verdana"/>
          <w:sz w:val="18"/>
          <w:szCs w:val="18"/>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w:t>
      </w:r>
    </w:p>
    <w:p w14:paraId="24AC3341" w14:textId="77777777" w:rsidR="007C703D" w:rsidRDefault="007C703D" w:rsidP="007C703D">
      <w:pPr>
        <w:shd w:val="clear" w:color="auto" w:fill="FFFFFF"/>
        <w:suppressAutoHyphens/>
        <w:spacing w:after="120" w:line="240" w:lineRule="auto"/>
        <w:ind w:left="360"/>
        <w:jc w:val="both"/>
        <w:rPr>
          <w:rStyle w:val="BrakA"/>
          <w:rFonts w:ascii="Verdana" w:hAnsi="Verdana"/>
          <w:sz w:val="18"/>
          <w:szCs w:val="18"/>
        </w:rPr>
      </w:pPr>
    </w:p>
    <w:p w14:paraId="4159B635" w14:textId="77777777" w:rsidR="007C703D" w:rsidRDefault="007C703D" w:rsidP="007C703D">
      <w:pPr>
        <w:shd w:val="clear" w:color="auto" w:fill="FFFFFF"/>
        <w:suppressAutoHyphens/>
        <w:spacing w:after="120" w:line="240" w:lineRule="auto"/>
        <w:ind w:left="360"/>
        <w:jc w:val="both"/>
        <w:rPr>
          <w:rStyle w:val="BrakA"/>
          <w:rFonts w:ascii="Verdana" w:hAnsi="Verdana"/>
          <w:sz w:val="18"/>
          <w:szCs w:val="18"/>
        </w:rPr>
      </w:pPr>
    </w:p>
    <w:p w14:paraId="5D74050B" w14:textId="77777777" w:rsidR="007C703D" w:rsidRDefault="007C703D" w:rsidP="007C703D">
      <w:pPr>
        <w:shd w:val="clear" w:color="auto" w:fill="FFFFFF"/>
        <w:suppressAutoHyphens/>
        <w:spacing w:after="120" w:line="240" w:lineRule="auto"/>
        <w:ind w:left="360"/>
        <w:jc w:val="both"/>
        <w:rPr>
          <w:rStyle w:val="BrakA"/>
          <w:rFonts w:ascii="Verdana" w:hAnsi="Verdana"/>
          <w:sz w:val="18"/>
          <w:szCs w:val="18"/>
        </w:rPr>
      </w:pPr>
    </w:p>
    <w:p w14:paraId="2083FD8F" w14:textId="29AFEF17" w:rsidR="00CC01D9" w:rsidRPr="007C703D" w:rsidRDefault="009F7F6C" w:rsidP="007C703D">
      <w:pPr>
        <w:shd w:val="clear" w:color="auto" w:fill="FFFFFF"/>
        <w:suppressAutoHyphens/>
        <w:spacing w:after="120" w:line="240" w:lineRule="auto"/>
        <w:ind w:left="360"/>
        <w:jc w:val="both"/>
        <w:rPr>
          <w:rFonts w:ascii="Verdana" w:hAnsi="Verdana"/>
          <w:sz w:val="18"/>
          <w:szCs w:val="18"/>
        </w:rPr>
      </w:pPr>
      <w:r w:rsidRPr="007C703D">
        <w:rPr>
          <w:rStyle w:val="BrakA"/>
          <w:rFonts w:ascii="Verdana" w:hAnsi="Verdana"/>
          <w:sz w:val="18"/>
          <w:szCs w:val="18"/>
        </w:rPr>
        <w:t xml:space="preserve">trybie art. 366 ust. 1 ustawy z dnia 28 lutego 2003 r. - Prawo upadłościowe (tekst jednolity: Dziennik Ustaw z 2020, poz. 1228 z </w:t>
      </w:r>
      <w:proofErr w:type="spellStart"/>
      <w:r w:rsidRPr="007C703D">
        <w:rPr>
          <w:rStyle w:val="BrakA"/>
          <w:rFonts w:ascii="Verdana" w:hAnsi="Verdana"/>
          <w:sz w:val="18"/>
          <w:szCs w:val="18"/>
        </w:rPr>
        <w:t>późn</w:t>
      </w:r>
      <w:proofErr w:type="spellEnd"/>
      <w:r w:rsidRPr="007C703D">
        <w:rPr>
          <w:rStyle w:val="BrakA"/>
          <w:rFonts w:ascii="Verdana" w:hAnsi="Verdana"/>
          <w:sz w:val="18"/>
          <w:szCs w:val="18"/>
        </w:rPr>
        <w:t>. zm.).</w:t>
      </w:r>
    </w:p>
    <w:p w14:paraId="02A31991" w14:textId="77777777" w:rsidR="00CC01D9" w:rsidRPr="007C703D" w:rsidRDefault="00CC01D9">
      <w:pPr>
        <w:shd w:val="clear" w:color="auto" w:fill="FFFFFF"/>
        <w:suppressAutoHyphens/>
        <w:spacing w:after="120" w:line="240" w:lineRule="auto"/>
        <w:jc w:val="both"/>
        <w:rPr>
          <w:rFonts w:ascii="Verdana" w:eastAsia="Verdana" w:hAnsi="Verdana" w:cs="Verdana"/>
          <w:b/>
          <w:bCs/>
          <w:sz w:val="18"/>
          <w:szCs w:val="18"/>
        </w:rPr>
      </w:pPr>
    </w:p>
    <w:p w14:paraId="46186F25" w14:textId="77777777" w:rsidR="00CC01D9" w:rsidRPr="007C703D" w:rsidRDefault="009F7F6C" w:rsidP="007C703D">
      <w:pPr>
        <w:pStyle w:val="Nagwek3"/>
        <w:ind w:left="708" w:hanging="708"/>
      </w:pPr>
      <w:r w:rsidRPr="007C703D">
        <w:rPr>
          <w:rStyle w:val="BrakA"/>
          <w:rFonts w:eastAsia="Arial Unicode MS" w:cs="Arial Unicode MS"/>
        </w:rPr>
        <w:t xml:space="preserve">VI. </w:t>
      </w:r>
      <w:r w:rsidRPr="007C703D">
        <w:rPr>
          <w:rStyle w:val="BrakA"/>
          <w:rFonts w:eastAsia="Arial Unicode MS" w:cs="Arial Unicode MS"/>
        </w:rPr>
        <w:tab/>
        <w:t>Oświadczenia i dokumenty, jakie mają dostarczyć wykonawcy w celu potwierdz</w:t>
      </w:r>
      <w:r w:rsidRPr="007C703D">
        <w:rPr>
          <w:rStyle w:val="BrakA"/>
          <w:rFonts w:eastAsia="Arial Unicode MS" w:cs="Arial Unicode MS"/>
        </w:rPr>
        <w:t>e</w:t>
      </w:r>
      <w:r w:rsidRPr="007C703D">
        <w:rPr>
          <w:rStyle w:val="BrakA"/>
          <w:rFonts w:eastAsia="Arial Unicode MS" w:cs="Arial Unicode MS"/>
        </w:rPr>
        <w:t>nia spełniania warunków udziału w postępowaniu oraz niepodlegania wyklucz</w:t>
      </w:r>
      <w:r w:rsidRPr="007C703D">
        <w:rPr>
          <w:rStyle w:val="BrakA"/>
          <w:rFonts w:eastAsia="Arial Unicode MS" w:cs="Arial Unicode MS"/>
        </w:rPr>
        <w:t>e</w:t>
      </w:r>
      <w:r w:rsidRPr="007C703D">
        <w:rPr>
          <w:rStyle w:val="BrakA"/>
          <w:rFonts w:eastAsia="Arial Unicode MS" w:cs="Arial Unicode MS"/>
        </w:rPr>
        <w:t>niu.</w:t>
      </w:r>
    </w:p>
    <w:p w14:paraId="326CC360" w14:textId="77777777" w:rsidR="00CC01D9" w:rsidRPr="007C703D" w:rsidRDefault="009F7F6C">
      <w:pPr>
        <w:numPr>
          <w:ilvl w:val="0"/>
          <w:numId w:val="9"/>
        </w:numPr>
        <w:shd w:val="clear" w:color="auto" w:fill="FFFFFF"/>
        <w:suppressAutoHyphens/>
        <w:spacing w:after="120" w:line="240" w:lineRule="auto"/>
        <w:jc w:val="both"/>
        <w:rPr>
          <w:rFonts w:ascii="Verdana" w:hAnsi="Verdana"/>
          <w:b/>
          <w:bCs/>
          <w:sz w:val="18"/>
          <w:szCs w:val="18"/>
        </w:rPr>
      </w:pPr>
      <w:r w:rsidRPr="007C703D">
        <w:rPr>
          <w:rStyle w:val="BrakA"/>
          <w:rFonts w:ascii="Verdana" w:hAnsi="Verdana"/>
          <w:b/>
          <w:bCs/>
          <w:sz w:val="18"/>
          <w:szCs w:val="18"/>
        </w:rPr>
        <w:t>Dokumenty dołączane do oferty:</w:t>
      </w:r>
    </w:p>
    <w:p w14:paraId="18E279EB" w14:textId="77777777" w:rsidR="007C703D" w:rsidRPr="007C703D" w:rsidRDefault="009F7F6C" w:rsidP="007C703D">
      <w:pPr>
        <w:numPr>
          <w:ilvl w:val="0"/>
          <w:numId w:val="11"/>
        </w:numPr>
        <w:shd w:val="clear" w:color="auto" w:fill="FFFFFF"/>
        <w:suppressAutoHyphens/>
        <w:spacing w:after="120" w:line="240" w:lineRule="auto"/>
        <w:jc w:val="both"/>
        <w:rPr>
          <w:rFonts w:ascii="Verdana" w:hAnsi="Verdana"/>
          <w:sz w:val="18"/>
          <w:szCs w:val="18"/>
        </w:rPr>
      </w:pPr>
      <w:r w:rsidRPr="007C703D">
        <w:rPr>
          <w:rStyle w:val="BrakA"/>
          <w:rFonts w:ascii="Verdana" w:hAnsi="Verdana"/>
          <w:sz w:val="18"/>
          <w:szCs w:val="18"/>
        </w:rPr>
        <w:t>Oświadczenie o braku podstaw wykluczenia z udziału w postępowaniu (Załącznik nr 2 do SIWZ).</w:t>
      </w:r>
      <w:r w:rsidRPr="007C703D">
        <w:rPr>
          <w:rStyle w:val="BrakA"/>
          <w:rFonts w:ascii="Verdana" w:eastAsia="Verdana" w:hAnsi="Verdana" w:cs="Verdana"/>
          <w:sz w:val="18"/>
          <w:szCs w:val="18"/>
        </w:rPr>
        <w:br/>
      </w:r>
    </w:p>
    <w:p w14:paraId="4270A32D" w14:textId="1D2E6B98" w:rsidR="00CC01D9" w:rsidRPr="007C703D" w:rsidRDefault="009F7F6C" w:rsidP="007C703D">
      <w:pPr>
        <w:numPr>
          <w:ilvl w:val="0"/>
          <w:numId w:val="9"/>
        </w:numPr>
        <w:shd w:val="clear" w:color="auto" w:fill="FFFFFF"/>
        <w:suppressAutoHyphens/>
        <w:spacing w:after="120" w:line="240" w:lineRule="auto"/>
        <w:jc w:val="both"/>
        <w:rPr>
          <w:rStyle w:val="BrakA"/>
          <w:b/>
          <w:bCs/>
        </w:rPr>
      </w:pPr>
      <w:r w:rsidRPr="007C703D">
        <w:rPr>
          <w:rStyle w:val="BrakA"/>
          <w:b/>
          <w:bCs/>
        </w:rPr>
        <w:t xml:space="preserve">Oświadczenia i dokumenty, jakie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2f ustawy </w:t>
      </w:r>
      <w:proofErr w:type="spellStart"/>
      <w:r w:rsidRPr="007C703D">
        <w:rPr>
          <w:rStyle w:val="BrakA"/>
          <w:b/>
          <w:bCs/>
        </w:rPr>
        <w:t>Pzp</w:t>
      </w:r>
      <w:proofErr w:type="spellEnd"/>
      <w:r w:rsidRPr="007C703D">
        <w:rPr>
          <w:rStyle w:val="BrakA"/>
          <w:b/>
          <w:bCs/>
        </w:rPr>
        <w:t>:</w:t>
      </w:r>
    </w:p>
    <w:p w14:paraId="14160D9A" w14:textId="680183E9" w:rsidR="00CC01D9" w:rsidRPr="007C703D" w:rsidRDefault="009F7F6C" w:rsidP="007C703D">
      <w:pPr>
        <w:numPr>
          <w:ilvl w:val="0"/>
          <w:numId w:val="16"/>
        </w:numPr>
        <w:shd w:val="clear" w:color="auto" w:fill="FFFFFF"/>
        <w:suppressAutoHyphens/>
        <w:spacing w:after="120" w:line="240" w:lineRule="auto"/>
        <w:jc w:val="both"/>
        <w:rPr>
          <w:rFonts w:ascii="Verdana" w:hAnsi="Verdana"/>
          <w:sz w:val="18"/>
          <w:szCs w:val="18"/>
        </w:rPr>
      </w:pPr>
      <w:r w:rsidRPr="007C703D">
        <w:rPr>
          <w:rStyle w:val="BrakA"/>
          <w:rFonts w:ascii="Verdana" w:hAnsi="Verdana"/>
          <w:sz w:val="18"/>
          <w:szCs w:val="18"/>
        </w:rPr>
        <w:t>odpis z właściwego rejestru lub z centralnej ewidencji i informacji o działalności gospodarczej, jeżeli odrębne przepisy wymagają wpisu do rejestru lub ewidencji, w celu potwierdzenia braku podstaw wykluczenia na podstawie art. 24 ust. 5 pkt 1 ustawy chyba, że Zamawiający posiada te dokumenty lub może je uzyskać za pomocą bezpłatnych ogólnodostępnych baz danych.</w:t>
      </w:r>
    </w:p>
    <w:p w14:paraId="2D148525" w14:textId="77777777" w:rsidR="00CC01D9" w:rsidRPr="007C703D" w:rsidRDefault="009F7F6C">
      <w:pPr>
        <w:numPr>
          <w:ilvl w:val="0"/>
          <w:numId w:val="17"/>
        </w:numPr>
        <w:shd w:val="clear" w:color="auto" w:fill="FFFFFF"/>
        <w:suppressAutoHyphens/>
        <w:spacing w:after="120" w:line="240" w:lineRule="auto"/>
        <w:jc w:val="both"/>
        <w:rPr>
          <w:rFonts w:ascii="Verdana" w:hAnsi="Verdana"/>
          <w:sz w:val="18"/>
          <w:szCs w:val="18"/>
        </w:rPr>
      </w:pPr>
      <w:r w:rsidRPr="007C703D">
        <w:rPr>
          <w:rStyle w:val="BrakA"/>
          <w:rFonts w:ascii="Verdana" w:hAnsi="Verdana"/>
          <w:sz w:val="18"/>
          <w:szCs w:val="18"/>
        </w:rPr>
        <w:t>Jeżeli Wykonawca ma siedzibę lub miejsce zamieszkania poza terytorium Rzeczypospolitej Polskiej:</w:t>
      </w:r>
    </w:p>
    <w:p w14:paraId="074498C3" w14:textId="77777777" w:rsidR="00CC01D9" w:rsidRPr="007C703D" w:rsidRDefault="009F7F6C">
      <w:pPr>
        <w:numPr>
          <w:ilvl w:val="0"/>
          <w:numId w:val="19"/>
        </w:numPr>
        <w:shd w:val="clear" w:color="auto" w:fill="FFFFFF"/>
        <w:suppressAutoHyphens/>
        <w:spacing w:after="120" w:line="240" w:lineRule="auto"/>
        <w:jc w:val="both"/>
        <w:rPr>
          <w:rFonts w:ascii="Verdana" w:hAnsi="Verdana"/>
          <w:sz w:val="18"/>
          <w:szCs w:val="18"/>
        </w:rPr>
      </w:pPr>
      <w:r w:rsidRPr="007C703D">
        <w:rPr>
          <w:rStyle w:val="BrakA"/>
          <w:rFonts w:ascii="Verdana" w:hAnsi="Verdana"/>
          <w:sz w:val="18"/>
          <w:szCs w:val="18"/>
        </w:rPr>
        <w:t>zamiast dokumentu, o którym mowa w pkt VI.2.1 SIWZ składa dokument lub dokumenty wystawione w kraju, w którym wykonawca ma siedzibę lub miejsce zamieszkania potwierdzający, że nie otwarto jego likwidacji ani nie ogłoszono upadłości wystawiony nie wcześniej niż 6 miesięcy przed upływem terminu składania ofert.</w:t>
      </w:r>
    </w:p>
    <w:p w14:paraId="6DA52CC8" w14:textId="2923DE42" w:rsidR="00CC01D9" w:rsidRPr="007C703D" w:rsidRDefault="009F7F6C">
      <w:pPr>
        <w:numPr>
          <w:ilvl w:val="0"/>
          <w:numId w:val="20"/>
        </w:numPr>
        <w:shd w:val="clear" w:color="auto" w:fill="FFFFFF"/>
        <w:suppressAutoHyphens/>
        <w:spacing w:after="120" w:line="240" w:lineRule="auto"/>
        <w:jc w:val="both"/>
        <w:rPr>
          <w:rFonts w:ascii="Verdana" w:hAnsi="Verdana"/>
          <w:sz w:val="18"/>
          <w:szCs w:val="18"/>
        </w:rPr>
      </w:pPr>
      <w:r w:rsidRPr="007C703D">
        <w:rPr>
          <w:rStyle w:val="BrakA"/>
          <w:rFonts w:ascii="Verdana" w:hAnsi="Verdana"/>
          <w:sz w:val="18"/>
          <w:szCs w:val="18"/>
        </w:rPr>
        <w:t>Jeżeli w kraju miejsca zamieszkania osoby lub w kraju, w którym wykonawca ma siedzibę lub miejsce zamieszkania, nie wydaje się dokumentów, o których mowa w pkt VI.3 SIWZ.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złożone nie wcześniej niż 6 miesięcy przed upływem terminu składania ofert.</w:t>
      </w:r>
    </w:p>
    <w:p w14:paraId="74B3DA7B" w14:textId="46F25FF8" w:rsidR="00CC01D9" w:rsidRPr="007C703D" w:rsidRDefault="009F7F6C" w:rsidP="007C703D">
      <w:pPr>
        <w:numPr>
          <w:ilvl w:val="0"/>
          <w:numId w:val="20"/>
        </w:numPr>
        <w:shd w:val="clear" w:color="auto" w:fill="FFFFFF"/>
        <w:suppressAutoHyphens/>
        <w:spacing w:after="120" w:line="240" w:lineRule="auto"/>
        <w:jc w:val="both"/>
        <w:rPr>
          <w:rStyle w:val="BrakA"/>
        </w:rPr>
      </w:pPr>
      <w:r w:rsidRPr="007C703D">
        <w:rPr>
          <w:rStyle w:val="BrakA"/>
          <w:rFonts w:ascii="Verdana" w:hAnsi="Verdana"/>
          <w:sz w:val="18"/>
          <w:szCs w:val="18"/>
        </w:rPr>
        <w:t>W terminie 3 dni od zamieszczenia przez zamawiającego informacji z otwarcia ofert na stronie internetowej, na której udostępniana jest SIWZ, wykonawcy składają bez wezwania oświadczenie o przynależności lub braku przynależności do tej samej grupy kapitałowej oraz, w przypadku przynależności do tej samej grupy kapitałowej, dowody potwierdzające, że powiązania z innym wykonawcą nie prowadzą do zakłócenia konkurencji w postępowaniu. Wzór oświadczenia stanowi załącznik nr 5 do SIWZ. Oświadczenie należy złożyć w miejscu, o którym mowa w pkt XII.1 SIWZ.</w:t>
      </w:r>
    </w:p>
    <w:p w14:paraId="32D19B31" w14:textId="77777777" w:rsidR="00CC01D9" w:rsidRPr="007C703D" w:rsidRDefault="009F7F6C" w:rsidP="007C703D">
      <w:pPr>
        <w:numPr>
          <w:ilvl w:val="0"/>
          <w:numId w:val="20"/>
        </w:numPr>
        <w:shd w:val="clear" w:color="auto" w:fill="FFFFFF"/>
        <w:suppressAutoHyphens/>
        <w:spacing w:after="120" w:line="240" w:lineRule="auto"/>
        <w:jc w:val="both"/>
        <w:rPr>
          <w:rStyle w:val="BrakA"/>
        </w:rPr>
      </w:pPr>
      <w:r w:rsidRPr="007C703D">
        <w:rPr>
          <w:rStyle w:val="BrakA"/>
          <w:rFonts w:ascii="Verdana" w:hAnsi="Verdana"/>
          <w:sz w:val="18"/>
          <w:szCs w:val="18"/>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Biuletynie Zamówień Publicznych, a w przypadku gdy w danym dniu nie był notowany średni kurs NBP – średni kurs NBP z poprzedniego notowania.</w:t>
      </w:r>
    </w:p>
    <w:p w14:paraId="2E3B800B" w14:textId="77777777" w:rsidR="00CC01D9" w:rsidRPr="007C703D" w:rsidRDefault="009F7F6C" w:rsidP="007C703D">
      <w:pPr>
        <w:numPr>
          <w:ilvl w:val="0"/>
          <w:numId w:val="20"/>
        </w:numPr>
        <w:shd w:val="clear" w:color="auto" w:fill="FFFFFF"/>
        <w:suppressAutoHyphens/>
        <w:spacing w:after="120" w:line="240" w:lineRule="auto"/>
        <w:jc w:val="both"/>
        <w:rPr>
          <w:rStyle w:val="BrakA"/>
        </w:rPr>
      </w:pPr>
      <w:r w:rsidRPr="007C703D">
        <w:rPr>
          <w:rStyle w:val="BrakA"/>
          <w:rFonts w:ascii="Verdana" w:hAnsi="Verdana"/>
          <w:sz w:val="18"/>
          <w:szCs w:val="18"/>
        </w:rPr>
        <w:t>Ocena spełniania warunków udziału w postępowaniu zostanie dokonana wg formuły: „spełnia – nie spełnia”.</w:t>
      </w:r>
    </w:p>
    <w:p w14:paraId="3BABE649" w14:textId="77777777" w:rsidR="00CC01D9" w:rsidRPr="007C703D" w:rsidRDefault="009F7F6C" w:rsidP="007C703D">
      <w:pPr>
        <w:numPr>
          <w:ilvl w:val="0"/>
          <w:numId w:val="20"/>
        </w:numPr>
        <w:shd w:val="clear" w:color="auto" w:fill="FFFFFF"/>
        <w:suppressAutoHyphens/>
        <w:spacing w:after="120" w:line="240" w:lineRule="auto"/>
        <w:jc w:val="both"/>
        <w:rPr>
          <w:rStyle w:val="BrakA"/>
        </w:rPr>
      </w:pPr>
      <w:r w:rsidRPr="007C703D">
        <w:rPr>
          <w:rStyle w:val="BrakA"/>
          <w:rFonts w:ascii="Verdana" w:hAnsi="Verdana"/>
          <w:sz w:val="18"/>
          <w:szCs w:val="18"/>
        </w:rPr>
        <w:t xml:space="preserve">Zamawiający, stosownie do dyspozycji art. 24aa ustawy </w:t>
      </w:r>
      <w:proofErr w:type="spellStart"/>
      <w:r w:rsidRPr="007C703D">
        <w:rPr>
          <w:rStyle w:val="BrakA"/>
          <w:rFonts w:ascii="Verdana" w:hAnsi="Verdana"/>
          <w:sz w:val="18"/>
          <w:szCs w:val="18"/>
        </w:rPr>
        <w:t>Pzp</w:t>
      </w:r>
      <w:proofErr w:type="spellEnd"/>
      <w:r w:rsidRPr="007C703D">
        <w:rPr>
          <w:rStyle w:val="BrakA"/>
          <w:rFonts w:ascii="Verdana" w:hAnsi="Verdana"/>
          <w:sz w:val="18"/>
          <w:szCs w:val="18"/>
        </w:rPr>
        <w:t>, przewiduje możliwość dokonania najpierw oceny ofert, a następnie zbadania czy wykonawca, którego oferta została oceniona jako najkorzystniejsza, nie podlega wykluczeniu oraz spełnia warunki udziału w postępowaniu.</w:t>
      </w:r>
    </w:p>
    <w:p w14:paraId="4CAE5284" w14:textId="77777777" w:rsidR="00CC01D9" w:rsidRPr="007C703D" w:rsidRDefault="00CC01D9">
      <w:pPr>
        <w:shd w:val="clear" w:color="auto" w:fill="FFFFFF"/>
        <w:suppressAutoHyphens/>
        <w:spacing w:after="120" w:line="240" w:lineRule="auto"/>
        <w:jc w:val="both"/>
        <w:rPr>
          <w:rFonts w:ascii="Verdana" w:eastAsia="Verdana" w:hAnsi="Verdana" w:cs="Verdana"/>
          <w:b/>
          <w:bCs/>
          <w:sz w:val="18"/>
          <w:szCs w:val="18"/>
        </w:rPr>
      </w:pPr>
    </w:p>
    <w:p w14:paraId="56A05D2E" w14:textId="77777777" w:rsidR="00CC01D9" w:rsidRPr="007C703D" w:rsidRDefault="009F7F6C">
      <w:pPr>
        <w:pStyle w:val="Nagwek3"/>
      </w:pPr>
      <w:r w:rsidRPr="007C703D">
        <w:rPr>
          <w:rStyle w:val="BrakA"/>
          <w:rFonts w:eastAsia="Arial Unicode MS" w:cs="Arial Unicode MS"/>
        </w:rPr>
        <w:lastRenderedPageBreak/>
        <w:t>VII. Forma składanych dokumentów.</w:t>
      </w:r>
    </w:p>
    <w:p w14:paraId="612395A3" w14:textId="77777777" w:rsidR="00CC01D9" w:rsidRPr="007C703D" w:rsidRDefault="009F7F6C">
      <w:pPr>
        <w:numPr>
          <w:ilvl w:val="0"/>
          <w:numId w:val="22"/>
        </w:numPr>
        <w:shd w:val="clear" w:color="auto" w:fill="FFFFFF"/>
        <w:suppressAutoHyphens/>
        <w:spacing w:after="120" w:line="240" w:lineRule="auto"/>
        <w:jc w:val="both"/>
        <w:rPr>
          <w:rFonts w:ascii="Verdana" w:hAnsi="Verdana"/>
          <w:sz w:val="18"/>
          <w:szCs w:val="18"/>
        </w:rPr>
      </w:pPr>
      <w:r w:rsidRPr="007C703D">
        <w:rPr>
          <w:rStyle w:val="BrakA"/>
          <w:rFonts w:ascii="Verdana" w:hAnsi="Verdana"/>
          <w:sz w:val="18"/>
          <w:szCs w:val="18"/>
        </w:rPr>
        <w:t>Oświadczenia, dotyczące wykonawcy i innych podmiotów, na których zdolnościach lub sytuacji polega wykonawca na zasadach określonych w art. 22a ustawy oraz dotyczące podwykonawców, składane są w oryginale.</w:t>
      </w:r>
    </w:p>
    <w:p w14:paraId="2D306595" w14:textId="77777777" w:rsidR="00CC01D9" w:rsidRPr="007C703D" w:rsidRDefault="009F7F6C">
      <w:pPr>
        <w:numPr>
          <w:ilvl w:val="0"/>
          <w:numId w:val="22"/>
        </w:numPr>
        <w:shd w:val="clear" w:color="auto" w:fill="FFFFFF"/>
        <w:suppressAutoHyphens/>
        <w:spacing w:after="120" w:line="240" w:lineRule="auto"/>
        <w:jc w:val="both"/>
        <w:rPr>
          <w:rFonts w:ascii="Verdana" w:hAnsi="Verdana"/>
          <w:sz w:val="18"/>
          <w:szCs w:val="18"/>
        </w:rPr>
      </w:pPr>
      <w:r w:rsidRPr="007C703D">
        <w:rPr>
          <w:rStyle w:val="BrakA"/>
          <w:rFonts w:ascii="Verdana" w:hAnsi="Verdana"/>
          <w:sz w:val="18"/>
          <w:szCs w:val="18"/>
        </w:rPr>
        <w:t>Dokumenty, inne niż oświadczenia, o których mowa w pkt 1, składane są w oryginale lub kopii poświadczonej za zgodność z oryginałem.</w:t>
      </w:r>
    </w:p>
    <w:p w14:paraId="34B5D707" w14:textId="77777777" w:rsidR="00CC01D9" w:rsidRPr="007C703D" w:rsidRDefault="009F7F6C">
      <w:pPr>
        <w:numPr>
          <w:ilvl w:val="0"/>
          <w:numId w:val="22"/>
        </w:numPr>
        <w:shd w:val="clear" w:color="auto" w:fill="FFFFFF"/>
        <w:suppressAutoHyphens/>
        <w:spacing w:after="120" w:line="240" w:lineRule="auto"/>
        <w:jc w:val="both"/>
        <w:rPr>
          <w:rFonts w:ascii="Verdana" w:hAnsi="Verdana"/>
          <w:sz w:val="18"/>
          <w:szCs w:val="18"/>
        </w:rPr>
      </w:pPr>
      <w:r w:rsidRPr="007C703D">
        <w:rPr>
          <w:rStyle w:val="BrakA"/>
          <w:rFonts w:ascii="Verdana" w:hAnsi="Verdan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F06EF79" w14:textId="77777777" w:rsidR="00CC01D9" w:rsidRPr="007C703D" w:rsidRDefault="009F7F6C">
      <w:pPr>
        <w:numPr>
          <w:ilvl w:val="0"/>
          <w:numId w:val="22"/>
        </w:numPr>
        <w:shd w:val="clear" w:color="auto" w:fill="FFFFFF"/>
        <w:suppressAutoHyphens/>
        <w:spacing w:after="120" w:line="240" w:lineRule="auto"/>
        <w:jc w:val="both"/>
        <w:rPr>
          <w:rFonts w:ascii="Verdana" w:hAnsi="Verdana"/>
          <w:sz w:val="18"/>
          <w:szCs w:val="18"/>
        </w:rPr>
      </w:pPr>
      <w:r w:rsidRPr="007C703D">
        <w:rPr>
          <w:rStyle w:val="BrakA"/>
          <w:rFonts w:ascii="Verdana" w:hAnsi="Verdana"/>
          <w:sz w:val="18"/>
          <w:szCs w:val="18"/>
        </w:rPr>
        <w:t>Poświadczenie za zgodność z oryginałem następuje w formie pisemnej lub w formie elektronicznej.</w:t>
      </w:r>
    </w:p>
    <w:p w14:paraId="081DDD30" w14:textId="77777777" w:rsidR="00CC01D9" w:rsidRPr="007C703D" w:rsidRDefault="009F7F6C">
      <w:pPr>
        <w:numPr>
          <w:ilvl w:val="0"/>
          <w:numId w:val="22"/>
        </w:numPr>
        <w:shd w:val="clear" w:color="auto" w:fill="FFFFFF"/>
        <w:suppressAutoHyphens/>
        <w:spacing w:after="120" w:line="240" w:lineRule="auto"/>
        <w:jc w:val="both"/>
        <w:rPr>
          <w:rFonts w:ascii="Verdana" w:hAnsi="Verdana"/>
          <w:sz w:val="18"/>
          <w:szCs w:val="18"/>
        </w:rPr>
      </w:pPr>
      <w:r w:rsidRPr="007C703D">
        <w:rPr>
          <w:rStyle w:val="BrakA"/>
          <w:rFonts w:ascii="Verdana" w:hAnsi="Verdana"/>
          <w:sz w:val="18"/>
          <w:szCs w:val="18"/>
        </w:rPr>
        <w:t>Dokumenty sporządzone w języku obcym muszą być składane wraz z tłumaczeniem na język polski.</w:t>
      </w:r>
    </w:p>
    <w:p w14:paraId="7CBB20F3" w14:textId="77777777" w:rsidR="00CC01D9" w:rsidRPr="007C703D" w:rsidRDefault="009F7F6C">
      <w:pPr>
        <w:widowControl w:val="0"/>
        <w:numPr>
          <w:ilvl w:val="0"/>
          <w:numId w:val="22"/>
        </w:numPr>
        <w:spacing w:after="120" w:line="240" w:lineRule="auto"/>
        <w:jc w:val="both"/>
        <w:rPr>
          <w:rFonts w:ascii="Verdana" w:hAnsi="Verdana"/>
          <w:sz w:val="18"/>
          <w:szCs w:val="18"/>
        </w:rPr>
      </w:pPr>
      <w:r w:rsidRPr="007C703D">
        <w:rPr>
          <w:rStyle w:val="BrakA"/>
          <w:rFonts w:ascii="Verdana" w:hAnsi="Verdana"/>
          <w:sz w:val="18"/>
          <w:szCs w:val="18"/>
        </w:rPr>
        <w:t>Ocena spełniania warunków udziału w postępowaniu zostanie dokonana wg formuły: „spełnia – nie spełnia”.</w:t>
      </w:r>
    </w:p>
    <w:p w14:paraId="31EBF20E" w14:textId="77777777" w:rsidR="00CC01D9" w:rsidRPr="007C703D" w:rsidRDefault="00CC01D9">
      <w:pPr>
        <w:pStyle w:val="Akapitzlist"/>
        <w:tabs>
          <w:tab w:val="left" w:pos="851"/>
        </w:tabs>
        <w:spacing w:after="120" w:line="240" w:lineRule="auto"/>
        <w:ind w:left="0"/>
        <w:jc w:val="both"/>
        <w:rPr>
          <w:rFonts w:ascii="Verdana" w:eastAsia="Verdana" w:hAnsi="Verdana" w:cs="Verdana"/>
          <w:sz w:val="18"/>
          <w:szCs w:val="18"/>
        </w:rPr>
      </w:pPr>
    </w:p>
    <w:p w14:paraId="43B1CC97" w14:textId="77777777" w:rsidR="00CC01D9" w:rsidRPr="007C703D" w:rsidRDefault="009F7F6C">
      <w:pPr>
        <w:pStyle w:val="Nagwek3"/>
      </w:pPr>
      <w:r w:rsidRPr="007C703D">
        <w:rPr>
          <w:rStyle w:val="BrakA"/>
          <w:rFonts w:eastAsia="Arial Unicode MS" w:cs="Arial Unicode MS"/>
        </w:rPr>
        <w:t>VIII. Sposób porozumiewania się Zamawiającego z Wykonawcami.</w:t>
      </w:r>
    </w:p>
    <w:p w14:paraId="17029DF7" w14:textId="77777777" w:rsidR="00CC01D9" w:rsidRPr="007C703D" w:rsidRDefault="009F7F6C">
      <w:pPr>
        <w:numPr>
          <w:ilvl w:val="0"/>
          <w:numId w:val="24"/>
        </w:numPr>
        <w:spacing w:after="120" w:line="240" w:lineRule="auto"/>
        <w:jc w:val="both"/>
        <w:rPr>
          <w:rFonts w:ascii="Verdana" w:hAnsi="Verdana"/>
          <w:sz w:val="18"/>
          <w:szCs w:val="18"/>
        </w:rPr>
      </w:pPr>
      <w:r w:rsidRPr="007C703D">
        <w:rPr>
          <w:rStyle w:val="BrakA"/>
          <w:rFonts w:ascii="Verdana" w:hAnsi="Verdana"/>
          <w:sz w:val="18"/>
          <w:szCs w:val="18"/>
        </w:rPr>
        <w:t xml:space="preserve">W postępowaniu o udzielenie zamówienia Zamawiający ustala sposób porozumiewania się </w:t>
      </w:r>
      <w:r w:rsidRPr="007C703D">
        <w:rPr>
          <w:rStyle w:val="BrakA"/>
          <w:rFonts w:ascii="Verdana" w:hAnsi="Verdana"/>
          <w:sz w:val="18"/>
          <w:szCs w:val="18"/>
        </w:rPr>
        <w:br/>
        <w:t>z Wykonawcą: oświadczenia lub dokumenty (w tym oferta) w formie pisemnej na adres Zam</w:t>
      </w:r>
      <w:r w:rsidRPr="007C703D">
        <w:rPr>
          <w:rStyle w:val="BrakA"/>
          <w:rFonts w:ascii="Verdana" w:hAnsi="Verdana"/>
          <w:sz w:val="18"/>
          <w:szCs w:val="18"/>
        </w:rPr>
        <w:t>a</w:t>
      </w:r>
      <w:r w:rsidRPr="007C703D">
        <w:rPr>
          <w:rStyle w:val="BrakA"/>
          <w:rFonts w:ascii="Verdana" w:hAnsi="Verdana"/>
          <w:sz w:val="18"/>
          <w:szCs w:val="18"/>
        </w:rPr>
        <w:t xml:space="preserve">wiającego. Pozostałe w szczególności zapytania, wyjaśnienia, zawiadomienia, wezwania </w:t>
      </w:r>
      <w:r w:rsidRPr="007C703D">
        <w:rPr>
          <w:rStyle w:val="BrakA"/>
          <w:rFonts w:ascii="Verdana" w:eastAsia="Verdana" w:hAnsi="Verdana" w:cs="Verdana"/>
          <w:sz w:val="18"/>
          <w:szCs w:val="18"/>
        </w:rPr>
        <w:br/>
      </w:r>
      <w:r w:rsidRPr="007C703D">
        <w:rPr>
          <w:rStyle w:val="BrakA"/>
          <w:rFonts w:ascii="Verdana" w:hAnsi="Verdana"/>
          <w:sz w:val="18"/>
          <w:szCs w:val="18"/>
        </w:rPr>
        <w:t>w formie pisemnej na adres Zamawiającego podany w pkt I lub w formie maila na adres: z</w:t>
      </w:r>
      <w:r w:rsidRPr="007C703D">
        <w:rPr>
          <w:rStyle w:val="BrakA"/>
          <w:rFonts w:ascii="Verdana" w:hAnsi="Verdana"/>
          <w:sz w:val="18"/>
          <w:szCs w:val="18"/>
        </w:rPr>
        <w:t>a</w:t>
      </w:r>
      <w:r w:rsidRPr="007C703D">
        <w:rPr>
          <w:rStyle w:val="BrakA"/>
          <w:rFonts w:ascii="Verdana" w:hAnsi="Verdana"/>
          <w:sz w:val="18"/>
          <w:szCs w:val="18"/>
        </w:rPr>
        <w:t>mowienia_publiczne@pwm.com.pl, zgodnie z wyborem nadawcy.</w:t>
      </w:r>
    </w:p>
    <w:p w14:paraId="5A72CFCA" w14:textId="77777777" w:rsidR="00CC01D9" w:rsidRPr="007C703D" w:rsidRDefault="009F7F6C">
      <w:pPr>
        <w:widowControl w:val="0"/>
        <w:numPr>
          <w:ilvl w:val="0"/>
          <w:numId w:val="25"/>
        </w:numPr>
        <w:spacing w:after="120" w:line="240" w:lineRule="auto"/>
        <w:jc w:val="both"/>
        <w:rPr>
          <w:rFonts w:ascii="Verdana" w:hAnsi="Verdana"/>
          <w:sz w:val="18"/>
          <w:szCs w:val="18"/>
        </w:rPr>
      </w:pPr>
      <w:r w:rsidRPr="007C703D">
        <w:rPr>
          <w:rStyle w:val="BrakA"/>
          <w:rFonts w:ascii="Verdana" w:hAnsi="Verdana"/>
          <w:sz w:val="18"/>
          <w:szCs w:val="18"/>
        </w:rPr>
        <w:t xml:space="preserve">Jeżeli Zamawiający lub Wykonawca przekazują oświadczenia, wnioski, zawiadomienia oraz informacje za pośrednictwem faksu lub przy użyciu środków komunikacji elektronicznej </w:t>
      </w:r>
      <w:r w:rsidRPr="007C703D">
        <w:rPr>
          <w:rStyle w:val="BrakA"/>
          <w:rFonts w:ascii="Verdana" w:eastAsia="Verdana" w:hAnsi="Verdana" w:cs="Verdana"/>
          <w:sz w:val="18"/>
          <w:szCs w:val="18"/>
        </w:rPr>
        <w:br/>
      </w:r>
      <w:r w:rsidRPr="007C703D">
        <w:rPr>
          <w:rStyle w:val="BrakA"/>
          <w:rFonts w:ascii="Verdana" w:hAnsi="Verdana"/>
          <w:sz w:val="18"/>
          <w:szCs w:val="18"/>
        </w:rPr>
        <w:t xml:space="preserve">w rozumieniu ustawy z dnia 18 lipca 2002 r. o świadczeniu usług drogą elektroniczną, każda ze stron na żądanie drugiej strony niezwłocznie potwierdza fakt ich otrzymania. </w:t>
      </w:r>
    </w:p>
    <w:p w14:paraId="019A6808" w14:textId="77777777" w:rsidR="00CC01D9" w:rsidRPr="007C703D" w:rsidRDefault="009F7F6C">
      <w:pPr>
        <w:widowControl w:val="0"/>
        <w:numPr>
          <w:ilvl w:val="0"/>
          <w:numId w:val="25"/>
        </w:numPr>
        <w:spacing w:after="120" w:line="240" w:lineRule="auto"/>
        <w:jc w:val="both"/>
        <w:rPr>
          <w:rFonts w:ascii="Verdana" w:hAnsi="Verdana"/>
          <w:sz w:val="18"/>
          <w:szCs w:val="18"/>
        </w:rPr>
      </w:pPr>
      <w:r w:rsidRPr="007C703D">
        <w:rPr>
          <w:rStyle w:val="BrakA"/>
          <w:rFonts w:ascii="Verdana" w:hAnsi="Verdana"/>
          <w:sz w:val="18"/>
          <w:szCs w:val="18"/>
        </w:rPr>
        <w:t>Ofertę składa się pod rygorem nieważności w formie pisemnej.</w:t>
      </w:r>
    </w:p>
    <w:p w14:paraId="1B95A0BF" w14:textId="77777777" w:rsidR="00CC01D9" w:rsidRPr="007C703D" w:rsidRDefault="00CC01D9">
      <w:pPr>
        <w:widowControl w:val="0"/>
        <w:tabs>
          <w:tab w:val="left" w:pos="425"/>
        </w:tabs>
        <w:spacing w:after="120" w:line="240" w:lineRule="auto"/>
        <w:ind w:left="426"/>
        <w:jc w:val="both"/>
        <w:rPr>
          <w:rFonts w:ascii="Verdana" w:eastAsia="Verdana" w:hAnsi="Verdana" w:cs="Verdana"/>
          <w:sz w:val="18"/>
          <w:szCs w:val="18"/>
        </w:rPr>
      </w:pPr>
    </w:p>
    <w:p w14:paraId="56448ED0" w14:textId="77777777" w:rsidR="00CC01D9" w:rsidRPr="007C703D" w:rsidRDefault="009F7F6C">
      <w:pPr>
        <w:pStyle w:val="Nagwek3"/>
      </w:pPr>
      <w:r w:rsidRPr="007C703D">
        <w:rPr>
          <w:rStyle w:val="BrakA"/>
          <w:rFonts w:eastAsia="Arial Unicode MS" w:cs="Arial Unicode MS"/>
        </w:rPr>
        <w:t>IX. Wymagania dotyczące wadium.</w:t>
      </w:r>
    </w:p>
    <w:p w14:paraId="1F279539" w14:textId="77777777" w:rsidR="00CC01D9" w:rsidRPr="007C703D" w:rsidRDefault="009F7F6C">
      <w:pPr>
        <w:widowControl w:val="0"/>
        <w:suppressAutoHyphens/>
        <w:spacing w:after="120" w:line="240" w:lineRule="auto"/>
        <w:jc w:val="both"/>
        <w:rPr>
          <w:rStyle w:val="Hyperlink0"/>
        </w:rPr>
      </w:pPr>
      <w:r w:rsidRPr="007C703D">
        <w:rPr>
          <w:rStyle w:val="Hyperlink0"/>
        </w:rPr>
        <w:t xml:space="preserve">Zamawiający </w:t>
      </w:r>
      <w:r w:rsidRPr="007C703D">
        <w:rPr>
          <w:rFonts w:ascii="Verdana" w:hAnsi="Verdana"/>
          <w:b/>
          <w:bCs/>
          <w:sz w:val="18"/>
          <w:szCs w:val="18"/>
        </w:rPr>
        <w:t>nie wymaga</w:t>
      </w:r>
      <w:r w:rsidRPr="007C703D">
        <w:rPr>
          <w:rStyle w:val="Hyperlink0"/>
        </w:rPr>
        <w:t xml:space="preserve"> wniesienia wadium.</w:t>
      </w:r>
    </w:p>
    <w:p w14:paraId="4C946ACC" w14:textId="77777777" w:rsidR="00CC01D9" w:rsidRPr="007C703D" w:rsidRDefault="00CC01D9">
      <w:pPr>
        <w:widowControl w:val="0"/>
        <w:suppressAutoHyphens/>
        <w:spacing w:after="120" w:line="240" w:lineRule="auto"/>
        <w:jc w:val="both"/>
        <w:rPr>
          <w:rFonts w:ascii="Verdana" w:eastAsia="Verdana" w:hAnsi="Verdana" w:cs="Verdana"/>
          <w:sz w:val="18"/>
          <w:szCs w:val="18"/>
        </w:rPr>
      </w:pPr>
    </w:p>
    <w:p w14:paraId="74D1EBB3" w14:textId="77777777" w:rsidR="00CC01D9" w:rsidRPr="007C703D" w:rsidRDefault="009F7F6C">
      <w:pPr>
        <w:pStyle w:val="Nagwek3"/>
      </w:pPr>
      <w:r w:rsidRPr="007C703D">
        <w:rPr>
          <w:rStyle w:val="BrakA"/>
          <w:rFonts w:eastAsia="Arial Unicode MS" w:cs="Arial Unicode MS"/>
        </w:rPr>
        <w:t>X. Termin związania ofertą.</w:t>
      </w:r>
    </w:p>
    <w:p w14:paraId="344C18D4" w14:textId="77777777" w:rsidR="00CC01D9" w:rsidRPr="007C703D" w:rsidRDefault="009F7F6C">
      <w:pPr>
        <w:widowControl w:val="0"/>
        <w:numPr>
          <w:ilvl w:val="0"/>
          <w:numId w:val="27"/>
        </w:numPr>
        <w:spacing w:after="120" w:line="240" w:lineRule="auto"/>
        <w:jc w:val="both"/>
        <w:rPr>
          <w:rFonts w:ascii="Verdana" w:hAnsi="Verdana"/>
          <w:sz w:val="18"/>
          <w:szCs w:val="18"/>
        </w:rPr>
      </w:pPr>
      <w:r w:rsidRPr="007C703D">
        <w:rPr>
          <w:rStyle w:val="BrakA"/>
          <w:rFonts w:ascii="Verdana" w:hAnsi="Verdana"/>
          <w:sz w:val="18"/>
          <w:szCs w:val="18"/>
        </w:rPr>
        <w:t xml:space="preserve">Składający ofertę pozostaje nią związany przez okres </w:t>
      </w:r>
      <w:r w:rsidRPr="007C703D">
        <w:rPr>
          <w:rFonts w:ascii="Verdana" w:hAnsi="Verdana"/>
          <w:b/>
          <w:bCs/>
          <w:sz w:val="18"/>
          <w:szCs w:val="18"/>
        </w:rPr>
        <w:t>30 dni</w:t>
      </w:r>
      <w:r w:rsidRPr="007C703D">
        <w:rPr>
          <w:rStyle w:val="BrakA"/>
          <w:rFonts w:ascii="Verdana" w:hAnsi="Verdana"/>
          <w:sz w:val="18"/>
          <w:szCs w:val="18"/>
        </w:rPr>
        <w:t>, licząc od upływu terminu skł</w:t>
      </w:r>
      <w:r w:rsidRPr="007C703D">
        <w:rPr>
          <w:rStyle w:val="BrakA"/>
          <w:rFonts w:ascii="Verdana" w:hAnsi="Verdana"/>
          <w:sz w:val="18"/>
          <w:szCs w:val="18"/>
        </w:rPr>
        <w:t>a</w:t>
      </w:r>
      <w:r w:rsidRPr="007C703D">
        <w:rPr>
          <w:rStyle w:val="BrakA"/>
          <w:rFonts w:ascii="Verdana" w:hAnsi="Verdana"/>
          <w:sz w:val="18"/>
          <w:szCs w:val="18"/>
        </w:rPr>
        <w:t>dania ofert.</w:t>
      </w:r>
    </w:p>
    <w:p w14:paraId="66615EF2" w14:textId="133B2FC7" w:rsidR="00CC01D9" w:rsidRPr="007C703D" w:rsidRDefault="009F7F6C">
      <w:pPr>
        <w:widowControl w:val="0"/>
        <w:numPr>
          <w:ilvl w:val="0"/>
          <w:numId w:val="27"/>
        </w:numPr>
        <w:spacing w:after="120" w:line="240" w:lineRule="auto"/>
        <w:jc w:val="both"/>
        <w:rPr>
          <w:rFonts w:ascii="Verdana" w:hAnsi="Verdana"/>
          <w:sz w:val="18"/>
          <w:szCs w:val="18"/>
        </w:rPr>
      </w:pPr>
      <w:r w:rsidRPr="007C703D">
        <w:rPr>
          <w:rStyle w:val="BrakA"/>
          <w:rFonts w:ascii="Verdana" w:hAnsi="Verdana"/>
          <w:sz w:val="18"/>
          <w:szCs w:val="18"/>
        </w:rPr>
        <w:t xml:space="preserve">Wykonawca samodzielnie lub na wniosek </w:t>
      </w:r>
      <w:r w:rsidR="007C703D">
        <w:rPr>
          <w:rStyle w:val="BrakA"/>
          <w:rFonts w:ascii="Verdana" w:hAnsi="Verdana"/>
          <w:sz w:val="18"/>
          <w:szCs w:val="18"/>
        </w:rPr>
        <w:t>Z</w:t>
      </w:r>
      <w:r w:rsidRPr="007C703D">
        <w:rPr>
          <w:rStyle w:val="BrakA"/>
          <w:rFonts w:ascii="Verdana" w:hAnsi="Verdana"/>
          <w:sz w:val="18"/>
          <w:szCs w:val="18"/>
        </w:rPr>
        <w:t>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0845343" w14:textId="77777777" w:rsidR="00CC01D9" w:rsidRPr="007C703D" w:rsidRDefault="009F7F6C">
      <w:pPr>
        <w:widowControl w:val="0"/>
        <w:numPr>
          <w:ilvl w:val="0"/>
          <w:numId w:val="27"/>
        </w:numPr>
        <w:spacing w:after="120" w:line="240" w:lineRule="auto"/>
        <w:jc w:val="both"/>
        <w:rPr>
          <w:rFonts w:ascii="Verdana" w:hAnsi="Verdana"/>
          <w:sz w:val="18"/>
          <w:szCs w:val="18"/>
        </w:rPr>
      </w:pPr>
      <w:r w:rsidRPr="007C703D">
        <w:rPr>
          <w:rStyle w:val="BrakA"/>
          <w:rFonts w:ascii="Verdana" w:hAnsi="Verdana"/>
          <w:sz w:val="18"/>
          <w:szCs w:val="18"/>
        </w:rPr>
        <w:t>W przypadku wniesienia odwołania po upływie terminu składania ofert bieg terminu związania ofertą ulegnie zawieszeniu do czasu ogłoszenia przez Krajową Izbę Odwoławczą orzeczenia.</w:t>
      </w:r>
    </w:p>
    <w:p w14:paraId="2F7B1A04" w14:textId="77777777" w:rsidR="00CC01D9" w:rsidRPr="007C703D" w:rsidRDefault="00CC01D9">
      <w:pPr>
        <w:spacing w:after="120" w:line="240" w:lineRule="auto"/>
        <w:ind w:left="425"/>
        <w:jc w:val="both"/>
        <w:rPr>
          <w:rFonts w:ascii="Verdana" w:eastAsia="Verdana" w:hAnsi="Verdana" w:cs="Verdana"/>
          <w:sz w:val="18"/>
          <w:szCs w:val="18"/>
        </w:rPr>
      </w:pPr>
    </w:p>
    <w:p w14:paraId="20A1DBC7" w14:textId="77777777" w:rsidR="00CC01D9" w:rsidRPr="007C703D" w:rsidRDefault="009F7F6C">
      <w:pPr>
        <w:pStyle w:val="Nagwek3"/>
      </w:pPr>
      <w:r w:rsidRPr="007C703D">
        <w:rPr>
          <w:rStyle w:val="BrakA"/>
          <w:rFonts w:eastAsia="Arial Unicode MS" w:cs="Arial Unicode MS"/>
        </w:rPr>
        <w:t>XI. Opis sposobu przygotowywania oferty.</w:t>
      </w:r>
    </w:p>
    <w:p w14:paraId="7C793057" w14:textId="77777777" w:rsidR="00CC01D9" w:rsidRPr="007C703D" w:rsidRDefault="009F7F6C">
      <w:pPr>
        <w:widowControl w:val="0"/>
        <w:numPr>
          <w:ilvl w:val="0"/>
          <w:numId w:val="29"/>
        </w:numPr>
        <w:spacing w:after="120" w:line="240" w:lineRule="auto"/>
        <w:rPr>
          <w:rFonts w:ascii="Verdana" w:hAnsi="Verdana"/>
          <w:sz w:val="18"/>
          <w:szCs w:val="18"/>
        </w:rPr>
      </w:pPr>
      <w:r w:rsidRPr="007C703D">
        <w:rPr>
          <w:rStyle w:val="BrakA"/>
          <w:rFonts w:ascii="Verdana" w:hAnsi="Verdana"/>
          <w:sz w:val="18"/>
          <w:szCs w:val="18"/>
        </w:rPr>
        <w:t>Wykonawca może złożyć tylko jedną ofertę.</w:t>
      </w:r>
    </w:p>
    <w:p w14:paraId="50406BA5" w14:textId="77777777" w:rsidR="00CC01D9" w:rsidRPr="007C703D" w:rsidRDefault="009F7F6C">
      <w:pPr>
        <w:widowControl w:val="0"/>
        <w:numPr>
          <w:ilvl w:val="0"/>
          <w:numId w:val="29"/>
        </w:numPr>
        <w:spacing w:after="120" w:line="240" w:lineRule="auto"/>
        <w:jc w:val="both"/>
        <w:rPr>
          <w:rFonts w:ascii="Verdana" w:hAnsi="Verdana"/>
          <w:sz w:val="18"/>
          <w:szCs w:val="18"/>
        </w:rPr>
      </w:pPr>
      <w:r w:rsidRPr="007C703D">
        <w:rPr>
          <w:rFonts w:ascii="Verdana" w:hAnsi="Verdana"/>
          <w:b/>
          <w:bCs/>
          <w:sz w:val="18"/>
          <w:szCs w:val="18"/>
        </w:rPr>
        <w:t>Zamawiający dopuszcza możliwości składania ofert częściowych.</w:t>
      </w:r>
      <w:r w:rsidRPr="007C703D">
        <w:rPr>
          <w:rStyle w:val="BrakA"/>
          <w:rFonts w:ascii="Verdana" w:hAnsi="Verdana"/>
          <w:sz w:val="18"/>
          <w:szCs w:val="18"/>
        </w:rPr>
        <w:t xml:space="preserve"> Wykonawca może złożyć ofertę na jedną albo kilka albo wszystkie części zamówienia – zadania wymienione </w:t>
      </w:r>
      <w:r w:rsidRPr="007C703D">
        <w:rPr>
          <w:rStyle w:val="BrakA"/>
          <w:rFonts w:ascii="Verdana" w:eastAsia="Verdana" w:hAnsi="Verdana" w:cs="Verdana"/>
          <w:sz w:val="18"/>
          <w:szCs w:val="18"/>
        </w:rPr>
        <w:br/>
      </w:r>
      <w:r w:rsidRPr="007C703D">
        <w:rPr>
          <w:rStyle w:val="BrakA"/>
          <w:rFonts w:ascii="Verdana" w:hAnsi="Verdana"/>
          <w:sz w:val="18"/>
          <w:szCs w:val="18"/>
        </w:rPr>
        <w:t>w pkt III.1 SIWZ. Zamawiający nie ogranicza liczby części na które zamówienie może zostać udzielone temu samemu wykonawcy, tj. np. w przypadku gdy jeden Wykonawca złoży najk</w:t>
      </w:r>
      <w:r w:rsidRPr="007C703D">
        <w:rPr>
          <w:rStyle w:val="BrakA"/>
          <w:rFonts w:ascii="Verdana" w:hAnsi="Verdana"/>
          <w:sz w:val="18"/>
          <w:szCs w:val="18"/>
        </w:rPr>
        <w:t>o</w:t>
      </w:r>
      <w:r w:rsidRPr="007C703D">
        <w:rPr>
          <w:rStyle w:val="BrakA"/>
          <w:rFonts w:ascii="Verdana" w:hAnsi="Verdana"/>
          <w:sz w:val="18"/>
          <w:szCs w:val="18"/>
        </w:rPr>
        <w:t>rzystniejszą ofertę dla dwóch, trzech czy więcej części – Zamawiający zawrze z nim umowy obejmujące realizację wszystkich objętych ofertą części zamówienia.</w:t>
      </w:r>
    </w:p>
    <w:p w14:paraId="526E8476" w14:textId="77777777" w:rsidR="00CC01D9" w:rsidRPr="007C703D" w:rsidRDefault="009F7F6C">
      <w:pPr>
        <w:widowControl w:val="0"/>
        <w:numPr>
          <w:ilvl w:val="0"/>
          <w:numId w:val="29"/>
        </w:numPr>
        <w:spacing w:after="120" w:line="240" w:lineRule="auto"/>
        <w:rPr>
          <w:rFonts w:ascii="Verdana" w:hAnsi="Verdana"/>
          <w:sz w:val="18"/>
          <w:szCs w:val="18"/>
        </w:rPr>
      </w:pPr>
      <w:r w:rsidRPr="007C703D">
        <w:rPr>
          <w:rFonts w:ascii="Verdana" w:hAnsi="Verdana"/>
          <w:b/>
          <w:bCs/>
          <w:sz w:val="18"/>
          <w:szCs w:val="18"/>
        </w:rPr>
        <w:t>Zamawiający nie dopuszcza składania ofert wariantowych</w:t>
      </w:r>
      <w:r w:rsidRPr="007C703D">
        <w:rPr>
          <w:rStyle w:val="BrakA"/>
          <w:rFonts w:ascii="Verdana" w:hAnsi="Verdana"/>
          <w:sz w:val="18"/>
          <w:szCs w:val="18"/>
        </w:rPr>
        <w:t>.</w:t>
      </w:r>
    </w:p>
    <w:p w14:paraId="74DC95CE" w14:textId="77777777" w:rsidR="00CC01D9" w:rsidRPr="007C703D" w:rsidRDefault="009F7F6C">
      <w:pPr>
        <w:widowControl w:val="0"/>
        <w:numPr>
          <w:ilvl w:val="0"/>
          <w:numId w:val="30"/>
        </w:numPr>
        <w:spacing w:after="120" w:line="240" w:lineRule="auto"/>
        <w:jc w:val="both"/>
        <w:rPr>
          <w:rFonts w:ascii="Verdana" w:hAnsi="Verdana"/>
          <w:sz w:val="18"/>
          <w:szCs w:val="18"/>
        </w:rPr>
      </w:pPr>
      <w:r w:rsidRPr="007C703D">
        <w:rPr>
          <w:rStyle w:val="BrakA"/>
          <w:rFonts w:ascii="Verdana" w:hAnsi="Verdana"/>
          <w:sz w:val="18"/>
          <w:szCs w:val="18"/>
        </w:rPr>
        <w:t xml:space="preserve">Oferta musi być sporządzona w formie pisemnej pod rygorem nieważności. Treść oferty oraz składanych wraz z nią dokumentów i oświadczeń musi być sporządzona zgodnie </w:t>
      </w:r>
      <w:r w:rsidRPr="007C703D">
        <w:rPr>
          <w:rStyle w:val="BrakA"/>
          <w:rFonts w:ascii="Verdana" w:hAnsi="Verdana"/>
          <w:sz w:val="18"/>
          <w:szCs w:val="18"/>
        </w:rPr>
        <w:lastRenderedPageBreak/>
        <w:t>z wymaganiami SIWZ i powinna być podpisana przez osoby upoważnione do reprezentowania Wykonawcy.</w:t>
      </w:r>
    </w:p>
    <w:p w14:paraId="4D6BF21A" w14:textId="77777777" w:rsidR="00CC01D9" w:rsidRPr="007C703D" w:rsidRDefault="009F7F6C">
      <w:pPr>
        <w:widowControl w:val="0"/>
        <w:numPr>
          <w:ilvl w:val="0"/>
          <w:numId w:val="30"/>
        </w:numPr>
        <w:spacing w:after="120" w:line="240" w:lineRule="auto"/>
        <w:jc w:val="both"/>
        <w:rPr>
          <w:rFonts w:ascii="Verdana" w:hAnsi="Verdana"/>
          <w:sz w:val="18"/>
          <w:szCs w:val="18"/>
        </w:rPr>
      </w:pPr>
      <w:r w:rsidRPr="007C703D">
        <w:rPr>
          <w:rStyle w:val="BrakA"/>
          <w:rFonts w:ascii="Verdana" w:hAnsi="Verdana"/>
          <w:sz w:val="18"/>
          <w:szCs w:val="18"/>
        </w:rPr>
        <w:t>Cena oferty musi być podana w złotych (PLN) i tylko w takiej walucie będą prowadzone wsze</w:t>
      </w:r>
      <w:r w:rsidRPr="007C703D">
        <w:rPr>
          <w:rStyle w:val="BrakA"/>
          <w:rFonts w:ascii="Verdana" w:hAnsi="Verdana"/>
          <w:sz w:val="18"/>
          <w:szCs w:val="18"/>
        </w:rPr>
        <w:t>l</w:t>
      </w:r>
      <w:r w:rsidRPr="007C703D">
        <w:rPr>
          <w:rStyle w:val="BrakA"/>
          <w:rFonts w:ascii="Verdana" w:hAnsi="Verdana"/>
          <w:sz w:val="18"/>
          <w:szCs w:val="18"/>
        </w:rPr>
        <w:t>kie rozliczenia związane z realizacją niniejszego zamówienia.</w:t>
      </w:r>
    </w:p>
    <w:p w14:paraId="4133A96F" w14:textId="77777777" w:rsidR="00CC01D9" w:rsidRPr="007C703D" w:rsidRDefault="009F7F6C">
      <w:pPr>
        <w:widowControl w:val="0"/>
        <w:numPr>
          <w:ilvl w:val="0"/>
          <w:numId w:val="31"/>
        </w:numPr>
        <w:spacing w:after="120" w:line="240" w:lineRule="auto"/>
        <w:jc w:val="both"/>
        <w:rPr>
          <w:rFonts w:ascii="Verdana" w:eastAsia="Verdana" w:hAnsi="Verdana" w:cs="Verdana"/>
          <w:b/>
          <w:bCs/>
          <w:sz w:val="18"/>
          <w:szCs w:val="18"/>
        </w:rPr>
      </w:pPr>
      <w:bookmarkStart w:id="9" w:name="_Hlk56964264"/>
      <w:r w:rsidRPr="007C703D">
        <w:rPr>
          <w:rFonts w:ascii="Verdana" w:hAnsi="Verdana"/>
          <w:b/>
          <w:bCs/>
          <w:sz w:val="18"/>
          <w:szCs w:val="18"/>
          <w:u w:val="single"/>
        </w:rPr>
        <w:t>Oferta składa się z wypełnionego:</w:t>
      </w:r>
    </w:p>
    <w:bookmarkEnd w:id="9"/>
    <w:p w14:paraId="75F7E6EE" w14:textId="77777777" w:rsidR="00CC01D9" w:rsidRPr="007C703D" w:rsidRDefault="009F7F6C">
      <w:pPr>
        <w:widowControl w:val="0"/>
        <w:numPr>
          <w:ilvl w:val="0"/>
          <w:numId w:val="33"/>
        </w:numPr>
        <w:spacing w:after="120" w:line="240" w:lineRule="auto"/>
        <w:jc w:val="both"/>
        <w:rPr>
          <w:rFonts w:ascii="Verdana" w:eastAsia="Verdana" w:hAnsi="Verdana" w:cs="Verdana"/>
          <w:sz w:val="18"/>
          <w:szCs w:val="18"/>
        </w:rPr>
      </w:pPr>
      <w:r w:rsidRPr="007C703D">
        <w:rPr>
          <w:rStyle w:val="BrakA"/>
          <w:rFonts w:ascii="Verdana" w:hAnsi="Verdana"/>
          <w:sz w:val="18"/>
          <w:szCs w:val="18"/>
        </w:rPr>
        <w:t>Formularza oferty, o treści zgodnej ze wzorem określonym w Załączniku nr 1 do SIWZ;</w:t>
      </w:r>
    </w:p>
    <w:p w14:paraId="42632FF9" w14:textId="77777777" w:rsidR="00CC01D9" w:rsidRPr="007C703D" w:rsidRDefault="009F7F6C">
      <w:pPr>
        <w:widowControl w:val="0"/>
        <w:numPr>
          <w:ilvl w:val="0"/>
          <w:numId w:val="33"/>
        </w:numPr>
        <w:spacing w:after="120" w:line="240" w:lineRule="auto"/>
        <w:jc w:val="both"/>
        <w:rPr>
          <w:rFonts w:ascii="Verdana" w:hAnsi="Verdana"/>
          <w:sz w:val="18"/>
          <w:szCs w:val="18"/>
        </w:rPr>
      </w:pPr>
      <w:r w:rsidRPr="007C703D">
        <w:rPr>
          <w:rStyle w:val="BrakA"/>
          <w:rFonts w:ascii="Verdana" w:hAnsi="Verdana"/>
          <w:sz w:val="18"/>
          <w:szCs w:val="18"/>
        </w:rPr>
        <w:t xml:space="preserve">Formularz cenowy – Specyfikacja asortymentowo - cenowa, zgodnie z Załącznikiem </w:t>
      </w:r>
      <w:r w:rsidRPr="007C703D">
        <w:rPr>
          <w:rStyle w:val="BrakA"/>
          <w:rFonts w:ascii="Verdana" w:eastAsia="Verdana" w:hAnsi="Verdana" w:cs="Verdana"/>
          <w:sz w:val="18"/>
          <w:szCs w:val="18"/>
        </w:rPr>
        <w:br/>
      </w:r>
      <w:r w:rsidRPr="007C703D">
        <w:rPr>
          <w:rStyle w:val="BrakA"/>
          <w:rFonts w:ascii="Verdana" w:hAnsi="Verdana"/>
          <w:sz w:val="18"/>
          <w:szCs w:val="18"/>
        </w:rPr>
        <w:t>nr 6.1. - 6.5 do SIWZ;</w:t>
      </w:r>
    </w:p>
    <w:p w14:paraId="72343281" w14:textId="77777777" w:rsidR="00CC01D9" w:rsidRPr="007C703D" w:rsidRDefault="009F7F6C">
      <w:pPr>
        <w:widowControl w:val="0"/>
        <w:numPr>
          <w:ilvl w:val="0"/>
          <w:numId w:val="33"/>
        </w:numPr>
        <w:spacing w:after="120" w:line="240" w:lineRule="auto"/>
        <w:jc w:val="both"/>
        <w:rPr>
          <w:rFonts w:ascii="Verdana" w:hAnsi="Verdana"/>
          <w:sz w:val="18"/>
          <w:szCs w:val="18"/>
        </w:rPr>
      </w:pPr>
      <w:r w:rsidRPr="007C703D">
        <w:rPr>
          <w:rStyle w:val="BrakA"/>
          <w:rFonts w:ascii="Verdana" w:hAnsi="Verdana"/>
          <w:sz w:val="18"/>
          <w:szCs w:val="18"/>
        </w:rPr>
        <w:t>Opis oferowanego rozwiązania – wraz z ofertą Wykonawca przedkłada zwięzły opis ofer</w:t>
      </w:r>
      <w:r w:rsidRPr="007C703D">
        <w:rPr>
          <w:rStyle w:val="BrakA"/>
          <w:rFonts w:ascii="Verdana" w:hAnsi="Verdana"/>
          <w:sz w:val="18"/>
          <w:szCs w:val="18"/>
        </w:rPr>
        <w:t>o</w:t>
      </w:r>
      <w:r w:rsidRPr="007C703D">
        <w:rPr>
          <w:rStyle w:val="BrakA"/>
          <w:rFonts w:ascii="Verdana" w:hAnsi="Verdana"/>
          <w:sz w:val="18"/>
          <w:szCs w:val="18"/>
        </w:rPr>
        <w:t>wanego rozwiązania (urządzenia/sprzętu/oprogramowania – w zależności od przypadku), zawierający dane pozwalające na stwierdzenie, że oferowane rozwiązanie spełnia wym</w:t>
      </w:r>
      <w:r w:rsidRPr="007C703D">
        <w:rPr>
          <w:rStyle w:val="BrakA"/>
          <w:rFonts w:ascii="Verdana" w:hAnsi="Verdana"/>
          <w:sz w:val="18"/>
          <w:szCs w:val="18"/>
        </w:rPr>
        <w:t>a</w:t>
      </w:r>
      <w:r w:rsidRPr="007C703D">
        <w:rPr>
          <w:rStyle w:val="BrakA"/>
          <w:rFonts w:ascii="Verdana" w:hAnsi="Verdana"/>
          <w:sz w:val="18"/>
          <w:szCs w:val="18"/>
        </w:rPr>
        <w:t>gania Zamawiającego zawarte w opisie przedmiotu zamówienia. Zamawiający nie narzuca wzoru takiego opisu dopuszczając posługiwanie się opisami, zestawieniami, charakter</w:t>
      </w:r>
      <w:r w:rsidRPr="007C703D">
        <w:rPr>
          <w:rStyle w:val="BrakA"/>
          <w:rFonts w:ascii="Verdana" w:hAnsi="Verdana"/>
          <w:sz w:val="18"/>
          <w:szCs w:val="18"/>
        </w:rPr>
        <w:t>y</w:t>
      </w:r>
      <w:r w:rsidRPr="007C703D">
        <w:rPr>
          <w:rStyle w:val="BrakA"/>
          <w:rFonts w:ascii="Verdana" w:hAnsi="Verdana"/>
          <w:sz w:val="18"/>
          <w:szCs w:val="18"/>
        </w:rPr>
        <w:t>stykami czy folderami dostawców/producentów oferowanych rozwiązań. Opis oferowan</w:t>
      </w:r>
      <w:r w:rsidRPr="007C703D">
        <w:rPr>
          <w:rStyle w:val="BrakA"/>
          <w:rFonts w:ascii="Verdana" w:hAnsi="Verdana"/>
          <w:sz w:val="18"/>
          <w:szCs w:val="18"/>
        </w:rPr>
        <w:t>e</w:t>
      </w:r>
      <w:r w:rsidRPr="007C703D">
        <w:rPr>
          <w:rStyle w:val="BrakA"/>
          <w:rFonts w:ascii="Verdana" w:hAnsi="Verdana"/>
          <w:sz w:val="18"/>
          <w:szCs w:val="18"/>
        </w:rPr>
        <w:t xml:space="preserve">go rozwiązania </w:t>
      </w:r>
      <w:r w:rsidRPr="007C703D">
        <w:rPr>
          <w:rFonts w:ascii="Verdana" w:hAnsi="Verdana"/>
          <w:b/>
          <w:bCs/>
          <w:sz w:val="18"/>
          <w:szCs w:val="18"/>
        </w:rPr>
        <w:t>nie jest</w:t>
      </w:r>
      <w:r w:rsidRPr="007C703D">
        <w:rPr>
          <w:rStyle w:val="BrakA"/>
          <w:rFonts w:ascii="Verdana" w:hAnsi="Verdana"/>
          <w:sz w:val="18"/>
          <w:szCs w:val="18"/>
        </w:rPr>
        <w:t xml:space="preserve"> wymagany dla Części zamówienia nr 4 – Zadanie 4 oraz dla Cz</w:t>
      </w:r>
      <w:r w:rsidRPr="007C703D">
        <w:rPr>
          <w:rStyle w:val="BrakA"/>
          <w:rFonts w:ascii="Verdana" w:hAnsi="Verdana"/>
          <w:sz w:val="18"/>
          <w:szCs w:val="18"/>
        </w:rPr>
        <w:t>ę</w:t>
      </w:r>
      <w:r w:rsidRPr="007C703D">
        <w:rPr>
          <w:rStyle w:val="BrakA"/>
          <w:rFonts w:ascii="Verdana" w:hAnsi="Verdana"/>
          <w:sz w:val="18"/>
          <w:szCs w:val="18"/>
        </w:rPr>
        <w:t xml:space="preserve">ści zamówienia nr 5 – Zadanie 5. </w:t>
      </w:r>
    </w:p>
    <w:p w14:paraId="578270E7" w14:textId="77777777" w:rsidR="00CC01D9" w:rsidRPr="007C703D" w:rsidRDefault="009F7F6C">
      <w:pPr>
        <w:widowControl w:val="0"/>
        <w:numPr>
          <w:ilvl w:val="0"/>
          <w:numId w:val="34"/>
        </w:numPr>
        <w:suppressAutoHyphens/>
        <w:spacing w:after="120" w:line="240" w:lineRule="auto"/>
        <w:jc w:val="both"/>
        <w:rPr>
          <w:rFonts w:ascii="Verdana" w:hAnsi="Verdana"/>
          <w:sz w:val="18"/>
          <w:szCs w:val="18"/>
        </w:rPr>
      </w:pPr>
      <w:r w:rsidRPr="007C703D">
        <w:rPr>
          <w:rStyle w:val="BrakA"/>
          <w:rFonts w:ascii="Verdana" w:hAnsi="Verdana"/>
          <w:sz w:val="18"/>
          <w:szCs w:val="18"/>
        </w:rPr>
        <w:t>Wraz z ofertą powinny być złożone:</w:t>
      </w:r>
    </w:p>
    <w:p w14:paraId="42323971" w14:textId="77777777" w:rsidR="00CC01D9" w:rsidRPr="007C703D" w:rsidRDefault="009F7F6C">
      <w:pPr>
        <w:pStyle w:val="Akapitzlist"/>
        <w:numPr>
          <w:ilvl w:val="0"/>
          <w:numId w:val="36"/>
        </w:numPr>
        <w:suppressAutoHyphens/>
        <w:spacing w:after="120" w:line="240" w:lineRule="auto"/>
        <w:jc w:val="both"/>
        <w:rPr>
          <w:rFonts w:ascii="Verdana" w:hAnsi="Verdana"/>
          <w:sz w:val="18"/>
          <w:szCs w:val="18"/>
        </w:rPr>
      </w:pPr>
      <w:r w:rsidRPr="007C703D">
        <w:rPr>
          <w:rStyle w:val="BrakA"/>
          <w:rFonts w:ascii="Verdana" w:hAnsi="Verdana"/>
          <w:sz w:val="18"/>
          <w:szCs w:val="18"/>
        </w:rPr>
        <w:t xml:space="preserve">Pełnomocnictwo lub inny dokument potwierdzający upoważnienie do podpisania oferty – w przypadku, gdy upoważnienie do podpisania oferty nie wynika bezpośrednio </w:t>
      </w:r>
      <w:r w:rsidRPr="007C703D">
        <w:rPr>
          <w:rStyle w:val="BrakA"/>
          <w:rFonts w:ascii="Verdana" w:eastAsia="Verdana" w:hAnsi="Verdana" w:cs="Verdana"/>
          <w:sz w:val="18"/>
          <w:szCs w:val="18"/>
        </w:rPr>
        <w:br/>
      </w:r>
      <w:r w:rsidRPr="007C703D">
        <w:rPr>
          <w:rStyle w:val="BrakA"/>
          <w:rFonts w:ascii="Verdana" w:hAnsi="Verdana"/>
          <w:sz w:val="18"/>
          <w:szCs w:val="18"/>
        </w:rPr>
        <w:t xml:space="preserve">z dokumentu, o którym mowa w pkt VI.2.1. Pełnomocnictwo powinno zostać złożone </w:t>
      </w:r>
      <w:r w:rsidRPr="007C703D">
        <w:rPr>
          <w:rStyle w:val="BrakA"/>
          <w:rFonts w:ascii="Verdana" w:eastAsia="Verdana" w:hAnsi="Verdana" w:cs="Verdana"/>
          <w:sz w:val="18"/>
          <w:szCs w:val="18"/>
        </w:rPr>
        <w:br/>
      </w:r>
      <w:r w:rsidRPr="007C703D">
        <w:rPr>
          <w:rStyle w:val="BrakA"/>
          <w:rFonts w:ascii="Verdana" w:hAnsi="Verdana"/>
          <w:sz w:val="18"/>
          <w:szCs w:val="18"/>
        </w:rPr>
        <w:t>w oryginale lub kopii potwierdzonej za zgodność z oryginałem przez notariusza;</w:t>
      </w:r>
    </w:p>
    <w:p w14:paraId="1BD270A1" w14:textId="77777777" w:rsidR="00CC01D9" w:rsidRPr="007C703D" w:rsidRDefault="009F7F6C">
      <w:pPr>
        <w:pStyle w:val="Akapitzlist"/>
        <w:numPr>
          <w:ilvl w:val="0"/>
          <w:numId w:val="36"/>
        </w:numPr>
        <w:suppressAutoHyphens/>
        <w:spacing w:after="120" w:line="240" w:lineRule="auto"/>
        <w:jc w:val="both"/>
        <w:rPr>
          <w:rFonts w:ascii="Verdana" w:hAnsi="Verdana"/>
          <w:sz w:val="18"/>
          <w:szCs w:val="18"/>
        </w:rPr>
      </w:pPr>
      <w:r w:rsidRPr="007C703D">
        <w:rPr>
          <w:rStyle w:val="BrakA"/>
          <w:rFonts w:ascii="Verdana" w:hAnsi="Verdana"/>
          <w:sz w:val="18"/>
          <w:szCs w:val="18"/>
        </w:rPr>
        <w:t xml:space="preserve">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(oryginał lub kopia potwierdzona za zgodność </w:t>
      </w:r>
      <w:r w:rsidRPr="007C703D">
        <w:rPr>
          <w:rStyle w:val="BrakA"/>
          <w:rFonts w:ascii="Verdana" w:hAnsi="Verdana"/>
          <w:sz w:val="18"/>
          <w:szCs w:val="18"/>
        </w:rPr>
        <w:br/>
        <w:t>z oryginałem przez notariusza);</w:t>
      </w:r>
    </w:p>
    <w:p w14:paraId="73379C63" w14:textId="77777777" w:rsidR="00CC01D9" w:rsidRPr="007C703D" w:rsidRDefault="009F7F6C">
      <w:pPr>
        <w:pStyle w:val="Akapitzlist"/>
        <w:numPr>
          <w:ilvl w:val="0"/>
          <w:numId w:val="36"/>
        </w:numPr>
        <w:suppressAutoHyphens/>
        <w:spacing w:after="120" w:line="240" w:lineRule="auto"/>
        <w:jc w:val="both"/>
        <w:rPr>
          <w:rFonts w:ascii="Verdana" w:hAnsi="Verdana"/>
          <w:sz w:val="18"/>
          <w:szCs w:val="18"/>
        </w:rPr>
      </w:pPr>
      <w:r w:rsidRPr="007C703D">
        <w:rPr>
          <w:rStyle w:val="BrakA"/>
          <w:rFonts w:ascii="Verdana" w:hAnsi="Verdana"/>
          <w:sz w:val="18"/>
          <w:szCs w:val="18"/>
        </w:rPr>
        <w:t>Dokumenty i oświadczenia, określone pkt VI.1 SIWZ;</w:t>
      </w:r>
    </w:p>
    <w:p w14:paraId="3777823E" w14:textId="77777777" w:rsidR="00CC01D9" w:rsidRPr="007C703D" w:rsidRDefault="009F7F6C">
      <w:pPr>
        <w:widowControl w:val="0"/>
        <w:numPr>
          <w:ilvl w:val="0"/>
          <w:numId w:val="37"/>
        </w:numPr>
        <w:spacing w:after="120" w:line="240" w:lineRule="auto"/>
        <w:jc w:val="both"/>
        <w:rPr>
          <w:rFonts w:ascii="Verdana" w:hAnsi="Verdana"/>
          <w:sz w:val="18"/>
          <w:szCs w:val="18"/>
        </w:rPr>
      </w:pPr>
      <w:r w:rsidRPr="007C703D">
        <w:rPr>
          <w:rStyle w:val="BrakA"/>
          <w:rFonts w:ascii="Verdana" w:hAnsi="Verdana"/>
          <w:sz w:val="18"/>
          <w:szCs w:val="18"/>
        </w:rPr>
        <w:t>Jeżeli wykonawca składając ofertę zastrzega sobie prawo do nie udostępnienia innym uczes</w:t>
      </w:r>
      <w:r w:rsidRPr="007C703D">
        <w:rPr>
          <w:rStyle w:val="BrakA"/>
          <w:rFonts w:ascii="Verdana" w:hAnsi="Verdana"/>
          <w:sz w:val="18"/>
          <w:szCs w:val="18"/>
        </w:rPr>
        <w:t>t</w:t>
      </w:r>
      <w:r w:rsidRPr="007C703D">
        <w:rPr>
          <w:rStyle w:val="BrakA"/>
          <w:rFonts w:ascii="Verdana" w:hAnsi="Verdana"/>
          <w:sz w:val="18"/>
          <w:szCs w:val="18"/>
        </w:rPr>
        <w:t>nikom postępowania informacji stanowiących tajemnicę przedsiębiorstwa, w rozumieniu prz</w:t>
      </w:r>
      <w:r w:rsidRPr="007C703D">
        <w:rPr>
          <w:rStyle w:val="BrakA"/>
          <w:rFonts w:ascii="Verdana" w:hAnsi="Verdana"/>
          <w:sz w:val="18"/>
          <w:szCs w:val="18"/>
        </w:rPr>
        <w:t>e</w:t>
      </w:r>
      <w:r w:rsidRPr="007C703D">
        <w:rPr>
          <w:rStyle w:val="BrakA"/>
          <w:rFonts w:ascii="Verdana" w:hAnsi="Verdana"/>
          <w:sz w:val="18"/>
          <w:szCs w:val="18"/>
        </w:rPr>
        <w:t>pisów o zwalczaniu nieuczciwej konkurencji, musi to wyraźnie wskazać w ofercie, poprzez zł</w:t>
      </w:r>
      <w:r w:rsidRPr="007C703D">
        <w:rPr>
          <w:rStyle w:val="BrakA"/>
          <w:rFonts w:ascii="Verdana" w:hAnsi="Verdana"/>
          <w:sz w:val="18"/>
          <w:szCs w:val="18"/>
        </w:rPr>
        <w:t>o</w:t>
      </w:r>
      <w:r w:rsidRPr="007C703D">
        <w:rPr>
          <w:rStyle w:val="BrakA"/>
          <w:rFonts w:ascii="Verdana" w:hAnsi="Verdana"/>
          <w:sz w:val="18"/>
          <w:szCs w:val="18"/>
        </w:rPr>
        <w:t>żenie stosownego oświadczenia zawierającego wykaz zastrzeżonych dokumentów oraz uz</w:t>
      </w:r>
      <w:r w:rsidRPr="007C703D">
        <w:rPr>
          <w:rStyle w:val="BrakA"/>
          <w:rFonts w:ascii="Verdana" w:hAnsi="Verdana"/>
          <w:sz w:val="18"/>
          <w:szCs w:val="18"/>
        </w:rPr>
        <w:t>a</w:t>
      </w:r>
      <w:r w:rsidRPr="007C703D">
        <w:rPr>
          <w:rStyle w:val="BrakA"/>
          <w:rFonts w:ascii="Verdana" w:hAnsi="Verdana"/>
          <w:sz w:val="18"/>
          <w:szCs w:val="18"/>
        </w:rPr>
        <w:t>sadnienia, o którym mowa w pkt XI.9. Dokumenty opatrzone klauzulą: „Dokument zastrzeż</w:t>
      </w:r>
      <w:r w:rsidRPr="007C703D">
        <w:rPr>
          <w:rStyle w:val="BrakA"/>
          <w:rFonts w:ascii="Verdana" w:hAnsi="Verdana"/>
          <w:sz w:val="18"/>
          <w:szCs w:val="18"/>
        </w:rPr>
        <w:t>o</w:t>
      </w:r>
      <w:r w:rsidRPr="007C703D">
        <w:rPr>
          <w:rStyle w:val="BrakA"/>
          <w:rFonts w:ascii="Verdana" w:hAnsi="Verdana"/>
          <w:sz w:val="18"/>
          <w:szCs w:val="18"/>
        </w:rPr>
        <w:t>ny” powinny być umieszczone w odrębnym wewnętrznym opakowaniu, trwale ze sobą poł</w:t>
      </w:r>
      <w:r w:rsidRPr="007C703D">
        <w:rPr>
          <w:rStyle w:val="BrakA"/>
          <w:rFonts w:ascii="Verdana" w:hAnsi="Verdana"/>
          <w:sz w:val="18"/>
          <w:szCs w:val="18"/>
        </w:rPr>
        <w:t>ą</w:t>
      </w:r>
      <w:r w:rsidRPr="007C703D">
        <w:rPr>
          <w:rStyle w:val="BrakA"/>
          <w:rFonts w:ascii="Verdana" w:hAnsi="Verdana"/>
          <w:sz w:val="18"/>
          <w:szCs w:val="18"/>
        </w:rPr>
        <w:t xml:space="preserve">czone i ponumerowane. Wykonawca nie może zastrzec informacji, o których mowa </w:t>
      </w:r>
      <w:r w:rsidRPr="007C703D">
        <w:rPr>
          <w:rStyle w:val="BrakA"/>
          <w:rFonts w:ascii="Verdana" w:eastAsia="Verdana" w:hAnsi="Verdana" w:cs="Verdana"/>
          <w:sz w:val="18"/>
          <w:szCs w:val="18"/>
        </w:rPr>
        <w:br/>
      </w:r>
      <w:r w:rsidRPr="007C703D">
        <w:rPr>
          <w:rStyle w:val="BrakA"/>
          <w:rFonts w:ascii="Verdana" w:hAnsi="Verdana"/>
          <w:sz w:val="18"/>
          <w:szCs w:val="18"/>
        </w:rPr>
        <w:t xml:space="preserve">w art. 86 ust. 4 ustawy </w:t>
      </w:r>
      <w:proofErr w:type="spellStart"/>
      <w:r w:rsidRPr="007C703D">
        <w:rPr>
          <w:rStyle w:val="BrakA"/>
          <w:rFonts w:ascii="Verdana" w:hAnsi="Verdana"/>
          <w:sz w:val="18"/>
          <w:szCs w:val="18"/>
        </w:rPr>
        <w:t>Pzp</w:t>
      </w:r>
      <w:proofErr w:type="spellEnd"/>
      <w:r w:rsidRPr="007C703D">
        <w:rPr>
          <w:rStyle w:val="BrakA"/>
          <w:rFonts w:ascii="Verdana" w:hAnsi="Verdana"/>
          <w:sz w:val="18"/>
          <w:szCs w:val="18"/>
        </w:rPr>
        <w:t>.</w:t>
      </w:r>
    </w:p>
    <w:p w14:paraId="7ECC5D29" w14:textId="77777777" w:rsidR="00CC01D9" w:rsidRPr="007C703D" w:rsidRDefault="009F7F6C">
      <w:pPr>
        <w:widowControl w:val="0"/>
        <w:numPr>
          <w:ilvl w:val="0"/>
          <w:numId w:val="30"/>
        </w:numPr>
        <w:spacing w:after="120" w:line="240" w:lineRule="auto"/>
        <w:jc w:val="both"/>
        <w:rPr>
          <w:rFonts w:ascii="Verdana" w:hAnsi="Verdana"/>
          <w:sz w:val="18"/>
          <w:szCs w:val="18"/>
        </w:rPr>
      </w:pPr>
      <w:r w:rsidRPr="007C703D">
        <w:rPr>
          <w:rStyle w:val="BrakA"/>
          <w:rFonts w:ascii="Verdana" w:hAnsi="Verdana"/>
          <w:sz w:val="18"/>
          <w:szCs w:val="18"/>
        </w:rPr>
        <w:t>Wykonawca zastrzegając tajemnicę przedsiębiorstwa zobowiązany jest dołączyć do oferty p</w:t>
      </w:r>
      <w:r w:rsidRPr="007C703D">
        <w:rPr>
          <w:rStyle w:val="BrakA"/>
          <w:rFonts w:ascii="Verdana" w:hAnsi="Verdana"/>
          <w:sz w:val="18"/>
          <w:szCs w:val="18"/>
        </w:rPr>
        <w:t>i</w:t>
      </w:r>
      <w:r w:rsidRPr="007C703D">
        <w:rPr>
          <w:rStyle w:val="BrakA"/>
          <w:rFonts w:ascii="Verdana" w:hAnsi="Verdana"/>
          <w:sz w:val="18"/>
          <w:szCs w:val="18"/>
        </w:rPr>
        <w:t>semne uzasadnienie odnośnie charakteru zastrzeżonych w niej informacji. Uzasadnienie ma na celu udowodnienie spełnienia przesłanek określonych w art. 11 ust. 2 ustawy z dnia 16 kwie</w:t>
      </w:r>
      <w:r w:rsidRPr="007C703D">
        <w:rPr>
          <w:rStyle w:val="BrakA"/>
          <w:rFonts w:ascii="Verdana" w:hAnsi="Verdana"/>
          <w:sz w:val="18"/>
          <w:szCs w:val="18"/>
        </w:rPr>
        <w:t>t</w:t>
      </w:r>
      <w:r w:rsidRPr="007C703D">
        <w:rPr>
          <w:rStyle w:val="BrakA"/>
          <w:rFonts w:ascii="Verdana" w:hAnsi="Verdana"/>
          <w:sz w:val="18"/>
          <w:szCs w:val="18"/>
        </w:rPr>
        <w:t xml:space="preserve">nia 1993 r. </w:t>
      </w:r>
      <w:r w:rsidRPr="007C703D">
        <w:rPr>
          <w:rFonts w:ascii="Verdana" w:hAnsi="Verdana"/>
          <w:i/>
          <w:iCs/>
          <w:sz w:val="18"/>
          <w:szCs w:val="18"/>
        </w:rPr>
        <w:t>o zwalczaniu nieuczciwej konkurencji</w:t>
      </w:r>
      <w:r w:rsidRPr="007C703D">
        <w:rPr>
          <w:rStyle w:val="BrakA"/>
          <w:rFonts w:ascii="Verdana" w:hAnsi="Verdana"/>
          <w:sz w:val="18"/>
          <w:szCs w:val="18"/>
        </w:rPr>
        <w:t xml:space="preserve"> (tekst jednolity Dz.U. 2020 poz. 1913) tj. że zastrzeżona informacja stanowi </w:t>
      </w:r>
      <w:r w:rsidRPr="007C703D">
        <w:rPr>
          <w:rFonts w:ascii="Verdana" w:hAnsi="Verdana"/>
          <w:i/>
          <w:iCs/>
          <w:sz w:val="18"/>
          <w:szCs w:val="18"/>
        </w:rPr>
        <w:t>informacje techniczne, technologiczne, organizacyjne prze</w:t>
      </w:r>
      <w:r w:rsidRPr="007C703D">
        <w:rPr>
          <w:rFonts w:ascii="Verdana" w:hAnsi="Verdana"/>
          <w:i/>
          <w:iCs/>
          <w:sz w:val="18"/>
          <w:szCs w:val="18"/>
        </w:rPr>
        <w:t>d</w:t>
      </w:r>
      <w:r w:rsidRPr="007C703D">
        <w:rPr>
          <w:rFonts w:ascii="Verdana" w:hAnsi="Verdana"/>
          <w:i/>
          <w:iCs/>
          <w:sz w:val="18"/>
          <w:szCs w:val="18"/>
        </w:rPr>
        <w:t>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w:t>
      </w:r>
      <w:r w:rsidRPr="007C703D">
        <w:rPr>
          <w:rFonts w:ascii="Verdana" w:hAnsi="Verdana"/>
          <w:i/>
          <w:iCs/>
          <w:sz w:val="18"/>
          <w:szCs w:val="18"/>
        </w:rPr>
        <w:t>e</w:t>
      </w:r>
      <w:r w:rsidRPr="007C703D">
        <w:rPr>
          <w:rFonts w:ascii="Verdana" w:hAnsi="Verdana"/>
          <w:i/>
          <w:iCs/>
          <w:sz w:val="18"/>
          <w:szCs w:val="18"/>
        </w:rPr>
        <w:t>żytej staranności, działania w celu utrzymania ich w poufności.</w:t>
      </w:r>
    </w:p>
    <w:p w14:paraId="011EE988" w14:textId="77777777" w:rsidR="00CC01D9" w:rsidRPr="007C703D" w:rsidRDefault="009F7F6C">
      <w:pPr>
        <w:widowControl w:val="0"/>
        <w:numPr>
          <w:ilvl w:val="0"/>
          <w:numId w:val="30"/>
        </w:numPr>
        <w:shd w:val="clear" w:color="auto" w:fill="FFFFFF"/>
        <w:spacing w:after="120" w:line="240" w:lineRule="auto"/>
        <w:jc w:val="both"/>
        <w:rPr>
          <w:rFonts w:ascii="Verdana" w:hAnsi="Verdana"/>
          <w:sz w:val="18"/>
          <w:szCs w:val="18"/>
        </w:rPr>
      </w:pPr>
      <w:r w:rsidRPr="007C703D">
        <w:rPr>
          <w:rStyle w:val="BrakA"/>
          <w:rFonts w:ascii="Verdana" w:hAnsi="Verdana"/>
          <w:sz w:val="18"/>
          <w:szCs w:val="18"/>
        </w:rPr>
        <w:t>Zaleca się, aby uzasadnienie, o którym mowa w pkt XI.9 było sformułowane w sposób umożl</w:t>
      </w:r>
      <w:r w:rsidRPr="007C703D">
        <w:rPr>
          <w:rStyle w:val="BrakA"/>
          <w:rFonts w:ascii="Verdana" w:hAnsi="Verdana"/>
          <w:sz w:val="18"/>
          <w:szCs w:val="18"/>
        </w:rPr>
        <w:t>i</w:t>
      </w:r>
      <w:r w:rsidRPr="007C703D">
        <w:rPr>
          <w:rStyle w:val="BrakA"/>
          <w:rFonts w:ascii="Verdana" w:hAnsi="Verdana"/>
          <w:sz w:val="18"/>
          <w:szCs w:val="18"/>
        </w:rPr>
        <w:t>wiający jego udostępnienie po upływie terminu, o którym mowa w pkt XI.12.</w:t>
      </w:r>
    </w:p>
    <w:p w14:paraId="19F1AECC" w14:textId="77777777" w:rsidR="00CC01D9" w:rsidRPr="007C703D" w:rsidRDefault="009F7F6C">
      <w:pPr>
        <w:widowControl w:val="0"/>
        <w:numPr>
          <w:ilvl w:val="0"/>
          <w:numId w:val="30"/>
        </w:numPr>
        <w:shd w:val="clear" w:color="auto" w:fill="FFFFFF"/>
        <w:spacing w:after="120" w:line="240" w:lineRule="auto"/>
        <w:jc w:val="both"/>
        <w:rPr>
          <w:rFonts w:ascii="Verdana" w:hAnsi="Verdana"/>
          <w:sz w:val="18"/>
          <w:szCs w:val="18"/>
        </w:rPr>
      </w:pPr>
      <w:r w:rsidRPr="007C703D">
        <w:rPr>
          <w:rStyle w:val="BrakA"/>
          <w:rFonts w:ascii="Verdana" w:hAnsi="Verdana"/>
          <w:sz w:val="18"/>
          <w:szCs w:val="18"/>
        </w:rPr>
        <w:t>Zastrzeżenie przez Wykonawcę tajemnicy przedsiębiorstwa bez uzasadnienia, o którym mowa w pkt XI.9 będzie traktowane przez Zamawiającego jako bezskuteczne ze względu na zani</w:t>
      </w:r>
      <w:r w:rsidRPr="007C703D">
        <w:rPr>
          <w:rStyle w:val="BrakA"/>
          <w:rFonts w:ascii="Verdana" w:hAnsi="Verdana"/>
          <w:sz w:val="18"/>
          <w:szCs w:val="18"/>
        </w:rPr>
        <w:t>e</w:t>
      </w:r>
      <w:r w:rsidRPr="007C703D">
        <w:rPr>
          <w:rStyle w:val="BrakA"/>
          <w:rFonts w:ascii="Verdana" w:hAnsi="Verdana"/>
          <w:sz w:val="18"/>
          <w:szCs w:val="18"/>
        </w:rPr>
        <w:t>chanie przez Wykonawcę podjęcia niezbędnych działań w celu zachowania poufności objętych klauzulą informacji.</w:t>
      </w:r>
    </w:p>
    <w:p w14:paraId="67CB77EA" w14:textId="77777777" w:rsidR="00CC01D9" w:rsidRPr="007C703D" w:rsidRDefault="009F7F6C">
      <w:pPr>
        <w:widowControl w:val="0"/>
        <w:numPr>
          <w:ilvl w:val="0"/>
          <w:numId w:val="30"/>
        </w:numPr>
        <w:shd w:val="clear" w:color="auto" w:fill="FFFFFF"/>
        <w:spacing w:after="120" w:line="240" w:lineRule="auto"/>
        <w:jc w:val="both"/>
        <w:rPr>
          <w:rFonts w:ascii="Verdana" w:hAnsi="Verdana"/>
          <w:sz w:val="18"/>
          <w:szCs w:val="18"/>
        </w:rPr>
      </w:pPr>
      <w:r w:rsidRPr="007C703D">
        <w:rPr>
          <w:rStyle w:val="BrakA"/>
          <w:rFonts w:ascii="Verdana" w:hAnsi="Verdana"/>
          <w:sz w:val="18"/>
          <w:szCs w:val="18"/>
        </w:rPr>
        <w:t>Zamawiający dokona oceny skuteczności zastrzeżenia przez Wykonawcę tajemnicy przedsi</w:t>
      </w:r>
      <w:r w:rsidRPr="007C703D">
        <w:rPr>
          <w:rStyle w:val="BrakA"/>
          <w:rFonts w:ascii="Verdana" w:hAnsi="Verdana"/>
          <w:sz w:val="18"/>
          <w:szCs w:val="18"/>
        </w:rPr>
        <w:t>ę</w:t>
      </w:r>
      <w:r w:rsidRPr="007C703D">
        <w:rPr>
          <w:rStyle w:val="BrakA"/>
          <w:rFonts w:ascii="Verdana" w:hAnsi="Verdana"/>
          <w:sz w:val="18"/>
          <w:szCs w:val="18"/>
        </w:rPr>
        <w:t>biorstwa na podstawie uzasadnienia, o którym mowa w pkt XI.9 w terminie 5 dni od terminu otwarcia ofert. Negatywna weryfikacja przez Zamawiającego wystąpienia niezbędnej przesła</w:t>
      </w:r>
      <w:r w:rsidRPr="007C703D">
        <w:rPr>
          <w:rStyle w:val="BrakA"/>
          <w:rFonts w:ascii="Verdana" w:hAnsi="Verdana"/>
          <w:sz w:val="18"/>
          <w:szCs w:val="18"/>
        </w:rPr>
        <w:t>n</w:t>
      </w:r>
      <w:r w:rsidRPr="007C703D">
        <w:rPr>
          <w:rStyle w:val="BrakA"/>
          <w:rFonts w:ascii="Verdana" w:hAnsi="Verdana"/>
          <w:sz w:val="18"/>
          <w:szCs w:val="18"/>
        </w:rPr>
        <w:t>ki decydującej o skuteczności dokonania zastrzeżenia zakazu udostępniania informacji wyw</w:t>
      </w:r>
      <w:r w:rsidRPr="007C703D">
        <w:rPr>
          <w:rStyle w:val="BrakA"/>
          <w:rFonts w:ascii="Verdana" w:hAnsi="Verdana"/>
          <w:sz w:val="18"/>
          <w:szCs w:val="18"/>
        </w:rPr>
        <w:t>o</w:t>
      </w:r>
      <w:r w:rsidRPr="007C703D">
        <w:rPr>
          <w:rStyle w:val="BrakA"/>
          <w:rFonts w:ascii="Verdana" w:hAnsi="Verdana"/>
          <w:sz w:val="18"/>
          <w:szCs w:val="18"/>
        </w:rPr>
        <w:t>łuje konsekwencje w postaci wyłączenia przewidzianego w art. 8 ust. 3 zdanie pierwsze ust</w:t>
      </w:r>
      <w:r w:rsidRPr="007C703D">
        <w:rPr>
          <w:rStyle w:val="BrakA"/>
          <w:rFonts w:ascii="Verdana" w:hAnsi="Verdana"/>
          <w:sz w:val="18"/>
          <w:szCs w:val="18"/>
        </w:rPr>
        <w:t>a</w:t>
      </w:r>
      <w:r w:rsidRPr="007C703D">
        <w:rPr>
          <w:rStyle w:val="BrakA"/>
          <w:rFonts w:ascii="Verdana" w:hAnsi="Verdana"/>
          <w:sz w:val="18"/>
          <w:szCs w:val="18"/>
        </w:rPr>
        <w:t xml:space="preserve">wy </w:t>
      </w:r>
      <w:proofErr w:type="spellStart"/>
      <w:r w:rsidRPr="007C703D">
        <w:rPr>
          <w:rStyle w:val="BrakA"/>
          <w:rFonts w:ascii="Verdana" w:hAnsi="Verdana"/>
          <w:sz w:val="18"/>
          <w:szCs w:val="18"/>
        </w:rPr>
        <w:t>Pzp</w:t>
      </w:r>
      <w:proofErr w:type="spellEnd"/>
      <w:r w:rsidRPr="007C703D">
        <w:rPr>
          <w:rStyle w:val="BrakA"/>
          <w:rFonts w:ascii="Verdana" w:hAnsi="Verdana"/>
          <w:sz w:val="18"/>
          <w:szCs w:val="18"/>
        </w:rPr>
        <w:t xml:space="preserve"> zakazu ujawniania informacji, bezzasadnie zastrzeżonych przez wykonawcę.</w:t>
      </w:r>
    </w:p>
    <w:p w14:paraId="03C42D02" w14:textId="77777777" w:rsidR="00CC01D9" w:rsidRPr="007C703D" w:rsidRDefault="009F7F6C">
      <w:pPr>
        <w:widowControl w:val="0"/>
        <w:numPr>
          <w:ilvl w:val="0"/>
          <w:numId w:val="30"/>
        </w:numPr>
        <w:spacing w:after="120" w:line="240" w:lineRule="auto"/>
        <w:jc w:val="both"/>
        <w:rPr>
          <w:rFonts w:ascii="Verdana" w:hAnsi="Verdana"/>
          <w:sz w:val="18"/>
          <w:szCs w:val="18"/>
        </w:rPr>
      </w:pPr>
      <w:r w:rsidRPr="007C703D">
        <w:rPr>
          <w:rStyle w:val="BrakA"/>
          <w:rFonts w:ascii="Verdana" w:hAnsi="Verdana"/>
          <w:sz w:val="18"/>
          <w:szCs w:val="18"/>
        </w:rPr>
        <w:t>Forma oferty winna spełniać następujące wymagania:</w:t>
      </w:r>
    </w:p>
    <w:p w14:paraId="17FF4B32" w14:textId="77777777" w:rsidR="00CC01D9" w:rsidRPr="007C703D" w:rsidRDefault="009F7F6C">
      <w:pPr>
        <w:widowControl w:val="0"/>
        <w:numPr>
          <w:ilvl w:val="0"/>
          <w:numId w:val="39"/>
        </w:numPr>
        <w:spacing w:after="120" w:line="240" w:lineRule="auto"/>
        <w:jc w:val="both"/>
        <w:rPr>
          <w:rFonts w:ascii="Verdana" w:hAnsi="Verdana"/>
          <w:sz w:val="18"/>
          <w:szCs w:val="18"/>
        </w:rPr>
      </w:pPr>
      <w:r w:rsidRPr="007C703D">
        <w:rPr>
          <w:rStyle w:val="BrakA"/>
          <w:rFonts w:ascii="Verdana" w:hAnsi="Verdana"/>
          <w:sz w:val="18"/>
          <w:szCs w:val="18"/>
        </w:rPr>
        <w:lastRenderedPageBreak/>
        <w:t>wszystkie strony oferty oraz oświadczenia i dokumenty potwierdzające spełnianie waru</w:t>
      </w:r>
      <w:r w:rsidRPr="007C703D">
        <w:rPr>
          <w:rStyle w:val="BrakA"/>
          <w:rFonts w:ascii="Verdana" w:hAnsi="Verdana"/>
          <w:sz w:val="18"/>
          <w:szCs w:val="18"/>
        </w:rPr>
        <w:t>n</w:t>
      </w:r>
      <w:r w:rsidRPr="007C703D">
        <w:rPr>
          <w:rStyle w:val="BrakA"/>
          <w:rFonts w:ascii="Verdana" w:hAnsi="Verdana"/>
          <w:sz w:val="18"/>
          <w:szCs w:val="18"/>
        </w:rPr>
        <w:t>ków udziału w postępowaniu, należy spiąć lub zszyć, w sposób uniemożliwiający przypa</w:t>
      </w:r>
      <w:r w:rsidRPr="007C703D">
        <w:rPr>
          <w:rStyle w:val="BrakA"/>
          <w:rFonts w:ascii="Verdana" w:hAnsi="Verdana"/>
          <w:sz w:val="18"/>
          <w:szCs w:val="18"/>
        </w:rPr>
        <w:t>d</w:t>
      </w:r>
      <w:r w:rsidRPr="007C703D">
        <w:rPr>
          <w:rStyle w:val="BrakA"/>
          <w:rFonts w:ascii="Verdana" w:hAnsi="Verdana"/>
          <w:sz w:val="18"/>
          <w:szCs w:val="18"/>
        </w:rPr>
        <w:t>kowe ich rozpięcie,</w:t>
      </w:r>
    </w:p>
    <w:p w14:paraId="37F469BF" w14:textId="77777777" w:rsidR="00CC01D9" w:rsidRPr="007C703D" w:rsidRDefault="009F7F6C">
      <w:pPr>
        <w:widowControl w:val="0"/>
        <w:numPr>
          <w:ilvl w:val="0"/>
          <w:numId w:val="39"/>
        </w:numPr>
        <w:spacing w:after="120" w:line="240" w:lineRule="auto"/>
        <w:jc w:val="both"/>
        <w:rPr>
          <w:rFonts w:ascii="Verdana" w:hAnsi="Verdana"/>
          <w:sz w:val="18"/>
          <w:szCs w:val="18"/>
        </w:rPr>
      </w:pPr>
      <w:r w:rsidRPr="007C703D">
        <w:rPr>
          <w:rStyle w:val="BrakA"/>
          <w:rFonts w:ascii="Verdana" w:hAnsi="Verdana"/>
          <w:sz w:val="18"/>
          <w:szCs w:val="18"/>
        </w:rPr>
        <w:t>oferta oraz załączniki muszą być podpisane przez upoważnionego przedstawiciela wyk</w:t>
      </w:r>
      <w:r w:rsidRPr="007C703D">
        <w:rPr>
          <w:rStyle w:val="BrakA"/>
          <w:rFonts w:ascii="Verdana" w:hAnsi="Verdana"/>
          <w:sz w:val="18"/>
          <w:szCs w:val="18"/>
        </w:rPr>
        <w:t>o</w:t>
      </w:r>
      <w:r w:rsidRPr="007C703D">
        <w:rPr>
          <w:rStyle w:val="BrakA"/>
          <w:rFonts w:ascii="Verdana" w:hAnsi="Verdana"/>
          <w:sz w:val="18"/>
          <w:szCs w:val="18"/>
        </w:rPr>
        <w:t>nawcy,</w:t>
      </w:r>
    </w:p>
    <w:p w14:paraId="3689A126" w14:textId="77777777" w:rsidR="00CC01D9" w:rsidRPr="007C703D" w:rsidRDefault="009F7F6C">
      <w:pPr>
        <w:widowControl w:val="0"/>
        <w:numPr>
          <w:ilvl w:val="0"/>
          <w:numId w:val="39"/>
        </w:numPr>
        <w:spacing w:after="120" w:line="240" w:lineRule="auto"/>
        <w:jc w:val="both"/>
        <w:rPr>
          <w:rFonts w:ascii="Verdana" w:hAnsi="Verdana"/>
          <w:sz w:val="18"/>
          <w:szCs w:val="18"/>
        </w:rPr>
      </w:pPr>
      <w:r w:rsidRPr="007C703D">
        <w:rPr>
          <w:rStyle w:val="BrakA"/>
          <w:rFonts w:ascii="Verdana" w:hAnsi="Verdana"/>
          <w:sz w:val="18"/>
          <w:szCs w:val="18"/>
        </w:rPr>
        <w:t>poprawki muszą być naniesione czytelnie oraz opatrzone podpisami upoważnionego przedstawiciela wykonawcy,</w:t>
      </w:r>
    </w:p>
    <w:p w14:paraId="58F803B2" w14:textId="77777777" w:rsidR="00CC01D9" w:rsidRPr="007C703D" w:rsidRDefault="009F7F6C">
      <w:pPr>
        <w:widowControl w:val="0"/>
        <w:numPr>
          <w:ilvl w:val="0"/>
          <w:numId w:val="39"/>
        </w:numPr>
        <w:spacing w:after="120" w:line="240" w:lineRule="auto"/>
        <w:jc w:val="both"/>
        <w:rPr>
          <w:rFonts w:ascii="Verdana" w:hAnsi="Verdana"/>
          <w:sz w:val="18"/>
          <w:szCs w:val="18"/>
        </w:rPr>
      </w:pPr>
      <w:r w:rsidRPr="007C703D">
        <w:rPr>
          <w:rStyle w:val="BrakA"/>
          <w:rFonts w:ascii="Verdana" w:hAnsi="Verdana"/>
          <w:sz w:val="18"/>
          <w:szCs w:val="18"/>
        </w:rPr>
        <w:t>wszystkie strony zawierające treść należy kolejno ponumerować,</w:t>
      </w:r>
    </w:p>
    <w:p w14:paraId="3DB2BC26" w14:textId="77777777" w:rsidR="00CC01D9" w:rsidRPr="007C703D" w:rsidRDefault="009F7F6C">
      <w:pPr>
        <w:widowControl w:val="0"/>
        <w:numPr>
          <w:ilvl w:val="0"/>
          <w:numId w:val="39"/>
        </w:numPr>
        <w:spacing w:after="120" w:line="240" w:lineRule="auto"/>
        <w:jc w:val="both"/>
        <w:rPr>
          <w:rFonts w:ascii="Verdana" w:hAnsi="Verdana"/>
          <w:sz w:val="18"/>
          <w:szCs w:val="18"/>
        </w:rPr>
      </w:pPr>
      <w:r w:rsidRPr="007C703D">
        <w:rPr>
          <w:rStyle w:val="BrakA"/>
          <w:rFonts w:ascii="Verdana" w:hAnsi="Verdana"/>
          <w:sz w:val="18"/>
          <w:szCs w:val="18"/>
        </w:rPr>
        <w:t>ofertę należy składać w jednym egzemplarzu, w opakowaniu lub kopercie nieprzeźrocz</w:t>
      </w:r>
      <w:r w:rsidRPr="007C703D">
        <w:rPr>
          <w:rStyle w:val="BrakA"/>
          <w:rFonts w:ascii="Verdana" w:hAnsi="Verdana"/>
          <w:sz w:val="18"/>
          <w:szCs w:val="18"/>
        </w:rPr>
        <w:t>y</w:t>
      </w:r>
      <w:r w:rsidRPr="007C703D">
        <w:rPr>
          <w:rStyle w:val="BrakA"/>
          <w:rFonts w:ascii="Verdana" w:hAnsi="Verdana"/>
          <w:sz w:val="18"/>
          <w:szCs w:val="18"/>
        </w:rPr>
        <w:t>stej. Na kopercie lub opakowaniu należy zamieścić informacje:</w:t>
      </w:r>
    </w:p>
    <w:tbl>
      <w:tblPr>
        <w:tblStyle w:val="TableNormal"/>
        <w:tblW w:w="742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422"/>
      </w:tblGrid>
      <w:tr w:rsidR="00CC01D9" w:rsidRPr="007C703D" w14:paraId="2BCF37C2" w14:textId="77777777">
        <w:trPr>
          <w:trHeight w:val="2610"/>
          <w:jc w:val="center"/>
        </w:trPr>
        <w:tc>
          <w:tcPr>
            <w:tcW w:w="74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E8DAA5" w14:textId="77777777" w:rsidR="00CC01D9" w:rsidRPr="007C703D" w:rsidRDefault="009F7F6C">
            <w:pPr>
              <w:spacing w:after="120" w:line="240" w:lineRule="auto"/>
              <w:rPr>
                <w:rFonts w:ascii="Verdana" w:eastAsia="Verdana" w:hAnsi="Verdana" w:cs="Verdana"/>
                <w:b/>
                <w:bCs/>
                <w:kern w:val="28"/>
                <w:sz w:val="18"/>
                <w:szCs w:val="18"/>
              </w:rPr>
            </w:pPr>
            <w:r w:rsidRPr="007C703D">
              <w:rPr>
                <w:rFonts w:ascii="Verdana" w:hAnsi="Verdana"/>
                <w:b/>
                <w:bCs/>
                <w:sz w:val="18"/>
                <w:szCs w:val="18"/>
              </w:rPr>
              <w:t xml:space="preserve">Nazwa i adres wykonawcy </w:t>
            </w:r>
          </w:p>
          <w:p w14:paraId="5C18A170" w14:textId="77777777" w:rsidR="00CC01D9" w:rsidRPr="007C703D" w:rsidRDefault="009F7F6C">
            <w:pPr>
              <w:spacing w:after="120" w:line="240" w:lineRule="auto"/>
              <w:ind w:left="567"/>
              <w:rPr>
                <w:rFonts w:ascii="Verdana" w:eastAsia="Verdana" w:hAnsi="Verdana" w:cs="Verdana"/>
                <w:b/>
                <w:bCs/>
                <w:sz w:val="18"/>
                <w:szCs w:val="18"/>
              </w:rPr>
            </w:pPr>
            <w:r w:rsidRPr="007C703D">
              <w:rPr>
                <w:rFonts w:ascii="Verdana" w:hAnsi="Verdana"/>
                <w:b/>
                <w:bCs/>
                <w:sz w:val="18"/>
                <w:szCs w:val="18"/>
              </w:rPr>
              <w:t>Nazwa i adres zamawiającego, na który należy składać oferty</w:t>
            </w:r>
          </w:p>
          <w:p w14:paraId="37F63A0D" w14:textId="77777777" w:rsidR="00CC01D9" w:rsidRPr="007C703D" w:rsidRDefault="009F7F6C">
            <w:pPr>
              <w:spacing w:after="120" w:line="240" w:lineRule="auto"/>
              <w:ind w:left="567"/>
              <w:rPr>
                <w:rFonts w:ascii="Verdana" w:eastAsia="Verdana" w:hAnsi="Verdana" w:cs="Verdana"/>
                <w:b/>
                <w:bCs/>
                <w:sz w:val="18"/>
                <w:szCs w:val="18"/>
              </w:rPr>
            </w:pPr>
            <w:r w:rsidRPr="007C703D">
              <w:rPr>
                <w:rFonts w:ascii="Verdana" w:hAnsi="Verdana"/>
                <w:b/>
                <w:bCs/>
                <w:sz w:val="18"/>
                <w:szCs w:val="18"/>
              </w:rPr>
              <w:t xml:space="preserve">Oferta na: </w:t>
            </w:r>
          </w:p>
          <w:p w14:paraId="7C1DE1EE" w14:textId="77777777" w:rsidR="00CC01D9" w:rsidRPr="007C703D" w:rsidRDefault="009F7F6C">
            <w:pPr>
              <w:tabs>
                <w:tab w:val="left" w:pos="3969"/>
              </w:tabs>
              <w:spacing w:after="0" w:line="240" w:lineRule="auto"/>
              <w:jc w:val="center"/>
              <w:rPr>
                <w:rFonts w:ascii="Verdana" w:eastAsia="Verdana" w:hAnsi="Verdana" w:cs="Verdana"/>
                <w:b/>
                <w:bCs/>
                <w:sz w:val="18"/>
                <w:szCs w:val="18"/>
              </w:rPr>
            </w:pPr>
            <w:r w:rsidRPr="007C703D">
              <w:rPr>
                <w:rFonts w:ascii="Verdana" w:hAnsi="Verdana"/>
                <w:b/>
                <w:bCs/>
                <w:sz w:val="18"/>
                <w:szCs w:val="18"/>
              </w:rPr>
              <w:t>„Zakup i wdrożenie infrastruktury serwerowej w ramach</w:t>
            </w:r>
            <w:r w:rsidRPr="007C703D">
              <w:rPr>
                <w:rFonts w:ascii="Verdana" w:hAnsi="Verdana"/>
                <w:sz w:val="18"/>
                <w:szCs w:val="18"/>
              </w:rPr>
              <w:t xml:space="preserve"> </w:t>
            </w:r>
            <w:r w:rsidRPr="007C703D">
              <w:rPr>
                <w:rFonts w:ascii="Verdana" w:hAnsi="Verdana"/>
                <w:b/>
                <w:bCs/>
                <w:sz w:val="18"/>
                <w:szCs w:val="18"/>
              </w:rPr>
              <w:t>Projektu pn.: Digitalizacja zasobów będących w posiadaniu Polskiego Wydawnictwa Muzycznego – kontynuacja</w:t>
            </w:r>
            <w:r w:rsidRPr="007C703D">
              <w:rPr>
                <w:rFonts w:ascii="Verdana" w:hAnsi="Verdana"/>
                <w:sz w:val="18"/>
                <w:szCs w:val="18"/>
              </w:rPr>
              <w:t>."</w:t>
            </w:r>
          </w:p>
          <w:p w14:paraId="2171662B" w14:textId="77777777" w:rsidR="00CC01D9" w:rsidRPr="007C703D" w:rsidRDefault="00CC01D9">
            <w:pPr>
              <w:spacing w:after="120" w:line="240" w:lineRule="auto"/>
              <w:ind w:left="567"/>
              <w:rPr>
                <w:rFonts w:ascii="Verdana" w:eastAsia="Verdana" w:hAnsi="Verdana" w:cs="Verdana"/>
                <w:b/>
                <w:bCs/>
                <w:sz w:val="18"/>
                <w:szCs w:val="18"/>
                <w:shd w:val="clear" w:color="auto" w:fill="FFFF00"/>
              </w:rPr>
            </w:pPr>
          </w:p>
          <w:p w14:paraId="16693918" w14:textId="77777777" w:rsidR="00CC01D9" w:rsidRPr="007C703D" w:rsidRDefault="009F7F6C">
            <w:pPr>
              <w:spacing w:after="120" w:line="240" w:lineRule="auto"/>
              <w:ind w:left="567"/>
              <w:rPr>
                <w:rFonts w:ascii="Verdana" w:eastAsia="Verdana" w:hAnsi="Verdana" w:cs="Verdana"/>
                <w:b/>
                <w:bCs/>
                <w:sz w:val="18"/>
                <w:szCs w:val="18"/>
              </w:rPr>
            </w:pPr>
            <w:r w:rsidRPr="007C703D">
              <w:rPr>
                <w:rFonts w:ascii="Verdana" w:hAnsi="Verdana"/>
                <w:b/>
                <w:bCs/>
                <w:sz w:val="18"/>
                <w:szCs w:val="18"/>
              </w:rPr>
              <w:t>Postępowanie ZZP.261.33.2020</w:t>
            </w:r>
          </w:p>
          <w:p w14:paraId="5DC00D68" w14:textId="21D87FBE" w:rsidR="00CC01D9" w:rsidRPr="007C703D" w:rsidRDefault="009F7F6C">
            <w:pPr>
              <w:widowControl w:val="0"/>
              <w:spacing w:after="120" w:line="240" w:lineRule="auto"/>
              <w:ind w:firstLine="556"/>
            </w:pPr>
            <w:r w:rsidRPr="007C703D">
              <w:rPr>
                <w:rFonts w:ascii="Verdana" w:hAnsi="Verdana"/>
                <w:b/>
                <w:bCs/>
                <w:sz w:val="18"/>
                <w:szCs w:val="18"/>
              </w:rPr>
              <w:t>Nie otwierać przed dniem 0</w:t>
            </w:r>
            <w:r w:rsidR="00E6313F">
              <w:rPr>
                <w:rFonts w:ascii="Verdana" w:hAnsi="Verdana"/>
                <w:b/>
                <w:bCs/>
                <w:sz w:val="18"/>
                <w:szCs w:val="18"/>
              </w:rPr>
              <w:t>9</w:t>
            </w:r>
            <w:r w:rsidRPr="007C703D">
              <w:rPr>
                <w:rFonts w:ascii="Verdana" w:hAnsi="Verdana"/>
                <w:b/>
                <w:bCs/>
                <w:sz w:val="18"/>
                <w:szCs w:val="18"/>
              </w:rPr>
              <w:t>.02.202</w:t>
            </w:r>
            <w:r w:rsidR="00C05634">
              <w:rPr>
                <w:rFonts w:ascii="Verdana" w:hAnsi="Verdana"/>
                <w:b/>
                <w:bCs/>
                <w:sz w:val="18"/>
                <w:szCs w:val="18"/>
              </w:rPr>
              <w:t>1</w:t>
            </w:r>
            <w:r w:rsidRPr="007C703D">
              <w:rPr>
                <w:rFonts w:ascii="Verdana" w:hAnsi="Verdana"/>
                <w:b/>
                <w:bCs/>
                <w:sz w:val="18"/>
                <w:szCs w:val="18"/>
              </w:rPr>
              <w:t xml:space="preserve"> r. godz. 13:30</w:t>
            </w:r>
          </w:p>
        </w:tc>
      </w:tr>
    </w:tbl>
    <w:p w14:paraId="39040B5A" w14:textId="6B345814" w:rsidR="002959ED" w:rsidRDefault="002959ED" w:rsidP="002959ED">
      <w:pPr>
        <w:widowControl w:val="0"/>
        <w:spacing w:after="120" w:line="240" w:lineRule="auto"/>
        <w:jc w:val="both"/>
        <w:rPr>
          <w:rStyle w:val="BrakA"/>
          <w:rFonts w:ascii="Verdana" w:eastAsia="Verdana" w:hAnsi="Verdana" w:cs="Verdana"/>
          <w:sz w:val="18"/>
          <w:szCs w:val="18"/>
        </w:rPr>
      </w:pPr>
    </w:p>
    <w:p w14:paraId="123987AB" w14:textId="34E10EDD" w:rsidR="00CC01D9" w:rsidRPr="007C703D" w:rsidRDefault="009F7F6C">
      <w:pPr>
        <w:widowControl w:val="0"/>
        <w:numPr>
          <w:ilvl w:val="0"/>
          <w:numId w:val="42"/>
        </w:numPr>
        <w:spacing w:after="120" w:line="240" w:lineRule="auto"/>
        <w:jc w:val="both"/>
        <w:rPr>
          <w:rFonts w:ascii="Verdana" w:eastAsia="Verdana" w:hAnsi="Verdana" w:cs="Verdana"/>
          <w:sz w:val="18"/>
          <w:szCs w:val="18"/>
        </w:rPr>
      </w:pPr>
      <w:r w:rsidRPr="007C703D">
        <w:rPr>
          <w:rStyle w:val="BrakA"/>
          <w:rFonts w:ascii="Verdana" w:eastAsia="Verdana" w:hAnsi="Verdana" w:cs="Verdana"/>
          <w:sz w:val="18"/>
          <w:szCs w:val="18"/>
        </w:rPr>
        <w:t>Wszystkie koszty zwi</w:t>
      </w:r>
      <w:r w:rsidRPr="007C703D">
        <w:rPr>
          <w:rStyle w:val="BrakA"/>
          <w:rFonts w:ascii="Verdana" w:hAnsi="Verdana"/>
          <w:sz w:val="18"/>
          <w:szCs w:val="18"/>
        </w:rPr>
        <w:t xml:space="preserve">ązane ze złożeniem oferty ponosi wykonawca. </w:t>
      </w:r>
    </w:p>
    <w:p w14:paraId="4416620B" w14:textId="77777777" w:rsidR="00CC01D9" w:rsidRPr="007C703D" w:rsidRDefault="009F7F6C">
      <w:pPr>
        <w:widowControl w:val="0"/>
        <w:numPr>
          <w:ilvl w:val="0"/>
          <w:numId w:val="30"/>
        </w:numPr>
        <w:spacing w:after="120" w:line="240" w:lineRule="auto"/>
        <w:jc w:val="both"/>
        <w:rPr>
          <w:rFonts w:ascii="Verdana" w:eastAsia="Verdana" w:hAnsi="Verdana" w:cs="Verdana"/>
          <w:sz w:val="18"/>
          <w:szCs w:val="18"/>
        </w:rPr>
      </w:pPr>
      <w:r w:rsidRPr="007C703D">
        <w:rPr>
          <w:rStyle w:val="BrakA"/>
          <w:rFonts w:ascii="Verdana" w:eastAsia="Verdana" w:hAnsi="Verdana" w:cs="Verdana"/>
          <w:sz w:val="18"/>
          <w:szCs w:val="18"/>
        </w:rPr>
        <w:tab/>
        <w:t>Wykonawca, przed up</w:t>
      </w:r>
      <w:r w:rsidRPr="007C703D">
        <w:rPr>
          <w:rStyle w:val="BrakA"/>
          <w:rFonts w:ascii="Verdana" w:hAnsi="Verdana"/>
          <w:sz w:val="18"/>
          <w:szCs w:val="18"/>
        </w:rPr>
        <w:t>ływem terminu składania ofert może wprowadzić zmiany do złożonej oferty lub wycofać ofertę. Oświadczenie o zmianach lub wycofaniu oferty powinno być dor</w:t>
      </w:r>
      <w:r w:rsidRPr="007C703D">
        <w:rPr>
          <w:rStyle w:val="BrakA"/>
          <w:rFonts w:ascii="Verdana" w:hAnsi="Verdana"/>
          <w:sz w:val="18"/>
          <w:szCs w:val="18"/>
        </w:rPr>
        <w:t>ę</w:t>
      </w:r>
      <w:r w:rsidRPr="007C703D">
        <w:rPr>
          <w:rStyle w:val="BrakA"/>
          <w:rFonts w:ascii="Verdana" w:hAnsi="Verdana"/>
          <w:sz w:val="18"/>
          <w:szCs w:val="18"/>
        </w:rPr>
        <w:t>czone Zamawiającemu w formie pisemnej pod rygorem nieważności, przed upływem terminu składania ofert. Oświadczenia takie powinny być opakowane tak jak oferta i powinny być oznaczone dodatkowo wyrazem „ZMIANA” lub „WYCOFANIE”.</w:t>
      </w:r>
    </w:p>
    <w:p w14:paraId="29BC1F4E" w14:textId="77777777" w:rsidR="00CC01D9" w:rsidRPr="007C703D" w:rsidRDefault="009F7F6C">
      <w:pPr>
        <w:tabs>
          <w:tab w:val="left" w:pos="7920"/>
        </w:tabs>
        <w:suppressAutoHyphens/>
        <w:spacing w:after="120" w:line="240" w:lineRule="auto"/>
        <w:jc w:val="both"/>
        <w:rPr>
          <w:rStyle w:val="Hyperlink0"/>
        </w:rPr>
      </w:pPr>
      <w:r w:rsidRPr="007C703D">
        <w:rPr>
          <w:rStyle w:val="Hyperlink0"/>
        </w:rPr>
        <w:tab/>
      </w:r>
    </w:p>
    <w:p w14:paraId="3109CEF9" w14:textId="77777777" w:rsidR="00CC01D9" w:rsidRPr="007C703D" w:rsidRDefault="009F7F6C">
      <w:pPr>
        <w:pStyle w:val="Nagwek3"/>
      </w:pPr>
      <w:r w:rsidRPr="007C703D">
        <w:rPr>
          <w:rStyle w:val="BrakA"/>
          <w:rFonts w:eastAsia="Arial Unicode MS" w:cs="Arial Unicode MS"/>
        </w:rPr>
        <w:t>XII. Miejsce oraz termin składania i otwarcia ofert.</w:t>
      </w:r>
    </w:p>
    <w:p w14:paraId="605605EA" w14:textId="2018F8BB" w:rsidR="00CC01D9" w:rsidRPr="007C703D" w:rsidRDefault="009F7F6C">
      <w:pPr>
        <w:widowControl w:val="0"/>
        <w:numPr>
          <w:ilvl w:val="0"/>
          <w:numId w:val="44"/>
        </w:numPr>
        <w:spacing w:after="120" w:line="240" w:lineRule="auto"/>
        <w:jc w:val="both"/>
        <w:rPr>
          <w:rFonts w:ascii="Verdana" w:hAnsi="Verdana"/>
          <w:sz w:val="18"/>
          <w:szCs w:val="18"/>
        </w:rPr>
      </w:pPr>
      <w:r w:rsidRPr="007C703D">
        <w:rPr>
          <w:rStyle w:val="BrakA"/>
          <w:rFonts w:ascii="Verdana" w:hAnsi="Verdana"/>
          <w:sz w:val="18"/>
          <w:szCs w:val="18"/>
        </w:rPr>
        <w:t xml:space="preserve">Oferty należy składać w siedzibie zamawiającego </w:t>
      </w:r>
      <w:r w:rsidRPr="007C703D">
        <w:rPr>
          <w:rFonts w:ascii="Verdana" w:hAnsi="Verdana"/>
          <w:sz w:val="18"/>
          <w:szCs w:val="18"/>
        </w:rPr>
        <w:t xml:space="preserve">Polskie Wydawnictwo Muzyczne </w:t>
      </w:r>
      <w:r w:rsidRPr="007C703D">
        <w:rPr>
          <w:rFonts w:ascii="Verdana" w:eastAsia="Verdana" w:hAnsi="Verdana" w:cs="Verdana"/>
          <w:sz w:val="18"/>
          <w:szCs w:val="18"/>
        </w:rPr>
        <w:br/>
      </w:r>
      <w:r w:rsidRPr="007C703D">
        <w:rPr>
          <w:rFonts w:ascii="Verdana" w:hAnsi="Verdana"/>
          <w:sz w:val="18"/>
          <w:szCs w:val="18"/>
        </w:rPr>
        <w:t xml:space="preserve">al. Krasińskiego 11a, 31-111 Kraków na Recepcji od poniedziałku do piątku w godzinach od 7:00-17:00 w </w:t>
      </w:r>
      <w:r w:rsidRPr="007C703D">
        <w:rPr>
          <w:rFonts w:ascii="Verdana" w:hAnsi="Verdana"/>
          <w:b/>
          <w:bCs/>
          <w:sz w:val="18"/>
          <w:szCs w:val="18"/>
        </w:rPr>
        <w:t xml:space="preserve">terminie do dnia: </w:t>
      </w:r>
      <w:r w:rsidR="0032314D">
        <w:rPr>
          <w:rFonts w:ascii="Verdana" w:hAnsi="Verdana"/>
          <w:b/>
          <w:bCs/>
          <w:sz w:val="18"/>
          <w:szCs w:val="18"/>
        </w:rPr>
        <w:t>0</w:t>
      </w:r>
      <w:r w:rsidR="00E6313F">
        <w:rPr>
          <w:rFonts w:ascii="Verdana" w:hAnsi="Verdana"/>
          <w:b/>
          <w:bCs/>
          <w:sz w:val="18"/>
          <w:szCs w:val="18"/>
        </w:rPr>
        <w:t>9</w:t>
      </w:r>
      <w:r w:rsidRPr="007C703D">
        <w:rPr>
          <w:rFonts w:ascii="Verdana" w:hAnsi="Verdana"/>
          <w:b/>
          <w:bCs/>
          <w:sz w:val="18"/>
          <w:szCs w:val="18"/>
        </w:rPr>
        <w:t>.02.2021 r. do godz. 13.00.</w:t>
      </w:r>
    </w:p>
    <w:p w14:paraId="5F2DCB95" w14:textId="37000C53" w:rsidR="00CC01D9" w:rsidRPr="007C703D" w:rsidRDefault="009F7F6C">
      <w:pPr>
        <w:widowControl w:val="0"/>
        <w:numPr>
          <w:ilvl w:val="0"/>
          <w:numId w:val="45"/>
        </w:numPr>
        <w:spacing w:after="120" w:line="240" w:lineRule="auto"/>
        <w:jc w:val="both"/>
        <w:rPr>
          <w:rFonts w:ascii="Verdana" w:hAnsi="Verdana"/>
          <w:b/>
          <w:bCs/>
          <w:sz w:val="18"/>
          <w:szCs w:val="18"/>
        </w:rPr>
      </w:pPr>
      <w:r w:rsidRPr="007C703D">
        <w:rPr>
          <w:rFonts w:ascii="Verdana" w:hAnsi="Verdana"/>
          <w:sz w:val="18"/>
          <w:szCs w:val="18"/>
        </w:rPr>
        <w:t xml:space="preserve">Otwarcie ofert odbędzie się w obecności </w:t>
      </w:r>
      <w:r w:rsidR="00C335E2" w:rsidRPr="007C703D">
        <w:rPr>
          <w:rFonts w:ascii="Verdana" w:hAnsi="Verdana"/>
          <w:sz w:val="18"/>
          <w:szCs w:val="18"/>
        </w:rPr>
        <w:t>W</w:t>
      </w:r>
      <w:r w:rsidRPr="007C703D">
        <w:rPr>
          <w:rFonts w:ascii="Verdana" w:hAnsi="Verdana"/>
          <w:sz w:val="18"/>
          <w:szCs w:val="18"/>
        </w:rPr>
        <w:t xml:space="preserve">ykonawców w siedzibie </w:t>
      </w:r>
      <w:r w:rsidR="00C335E2" w:rsidRPr="007C703D">
        <w:rPr>
          <w:rFonts w:ascii="Verdana" w:hAnsi="Verdana"/>
          <w:sz w:val="18"/>
          <w:szCs w:val="18"/>
        </w:rPr>
        <w:t>Z</w:t>
      </w:r>
      <w:r w:rsidRPr="007C703D">
        <w:rPr>
          <w:rFonts w:ascii="Verdana" w:hAnsi="Verdana"/>
          <w:sz w:val="18"/>
          <w:szCs w:val="18"/>
        </w:rPr>
        <w:t xml:space="preserve">amawiającego, </w:t>
      </w:r>
      <w:r w:rsidRPr="007C703D">
        <w:rPr>
          <w:rStyle w:val="BrakA"/>
          <w:rFonts w:ascii="Verdana" w:hAnsi="Verdana"/>
          <w:b/>
          <w:bCs/>
          <w:sz w:val="18"/>
          <w:szCs w:val="18"/>
        </w:rPr>
        <w:t xml:space="preserve">w dacie składania ofert </w:t>
      </w:r>
      <w:r w:rsidRPr="007C703D">
        <w:rPr>
          <w:rFonts w:ascii="Verdana" w:hAnsi="Verdana"/>
          <w:sz w:val="18"/>
          <w:szCs w:val="18"/>
        </w:rPr>
        <w:t xml:space="preserve">o godz. </w:t>
      </w:r>
      <w:r w:rsidRPr="007C703D">
        <w:rPr>
          <w:rStyle w:val="BrakA"/>
          <w:rFonts w:ascii="Verdana" w:hAnsi="Verdana"/>
          <w:b/>
          <w:bCs/>
          <w:sz w:val="18"/>
          <w:szCs w:val="18"/>
        </w:rPr>
        <w:t>13:30</w:t>
      </w:r>
      <w:r w:rsidRPr="007C703D">
        <w:rPr>
          <w:rFonts w:ascii="Verdana" w:hAnsi="Verdana"/>
          <w:sz w:val="18"/>
          <w:szCs w:val="18"/>
        </w:rPr>
        <w:t>.</w:t>
      </w:r>
    </w:p>
    <w:p w14:paraId="7AE7EA58" w14:textId="77777777" w:rsidR="00CC01D9" w:rsidRPr="007C703D" w:rsidRDefault="009F7F6C">
      <w:pPr>
        <w:widowControl w:val="0"/>
        <w:numPr>
          <w:ilvl w:val="0"/>
          <w:numId w:val="44"/>
        </w:numPr>
        <w:spacing w:after="120" w:line="240" w:lineRule="auto"/>
        <w:jc w:val="both"/>
        <w:rPr>
          <w:rFonts w:ascii="Verdana" w:hAnsi="Verdana"/>
          <w:sz w:val="18"/>
          <w:szCs w:val="18"/>
        </w:rPr>
      </w:pPr>
      <w:r w:rsidRPr="007C703D">
        <w:rPr>
          <w:rStyle w:val="BrakA"/>
          <w:rFonts w:ascii="Verdana" w:hAnsi="Verdana"/>
          <w:sz w:val="18"/>
          <w:szCs w:val="18"/>
        </w:rPr>
        <w:t xml:space="preserve">Przebieg otwarcia ofert odbędzie się na zasadach określonych w art. 86 ustawy </w:t>
      </w:r>
      <w:proofErr w:type="spellStart"/>
      <w:r w:rsidRPr="007C703D">
        <w:rPr>
          <w:rStyle w:val="BrakA"/>
          <w:rFonts w:ascii="Verdana" w:hAnsi="Verdana"/>
          <w:sz w:val="18"/>
          <w:szCs w:val="18"/>
        </w:rPr>
        <w:t>Pzp</w:t>
      </w:r>
      <w:proofErr w:type="spellEnd"/>
      <w:r w:rsidRPr="007C703D">
        <w:rPr>
          <w:rStyle w:val="BrakA"/>
          <w:rFonts w:ascii="Verdana" w:hAnsi="Verdana"/>
          <w:sz w:val="18"/>
          <w:szCs w:val="18"/>
        </w:rPr>
        <w:t>.</w:t>
      </w:r>
    </w:p>
    <w:p w14:paraId="2E161C4B" w14:textId="77777777" w:rsidR="00CC01D9" w:rsidRPr="007C703D" w:rsidRDefault="00CC01D9">
      <w:pPr>
        <w:spacing w:after="120" w:line="240" w:lineRule="auto"/>
        <w:rPr>
          <w:rFonts w:ascii="Verdana" w:eastAsia="Verdana" w:hAnsi="Verdana" w:cs="Verdana"/>
          <w:sz w:val="18"/>
          <w:szCs w:val="18"/>
        </w:rPr>
      </w:pPr>
    </w:p>
    <w:p w14:paraId="2148397F" w14:textId="77777777" w:rsidR="00CC01D9" w:rsidRPr="007C703D" w:rsidRDefault="009F7F6C">
      <w:pPr>
        <w:pStyle w:val="Nagwek3"/>
      </w:pPr>
      <w:r w:rsidRPr="007C703D">
        <w:rPr>
          <w:rStyle w:val="BrakA"/>
          <w:rFonts w:eastAsia="Arial Unicode MS" w:cs="Arial Unicode MS"/>
        </w:rPr>
        <w:t>XIII. Sposób obliczenia ceny.</w:t>
      </w:r>
    </w:p>
    <w:p w14:paraId="6AD28537" w14:textId="77777777" w:rsidR="00CC01D9" w:rsidRPr="007C703D" w:rsidRDefault="009F7F6C">
      <w:pPr>
        <w:numPr>
          <w:ilvl w:val="0"/>
          <w:numId w:val="47"/>
        </w:numPr>
        <w:spacing w:after="120" w:line="240" w:lineRule="auto"/>
        <w:jc w:val="both"/>
        <w:rPr>
          <w:rFonts w:ascii="Verdana" w:hAnsi="Verdana"/>
          <w:sz w:val="18"/>
          <w:szCs w:val="18"/>
        </w:rPr>
      </w:pPr>
      <w:r w:rsidRPr="007C703D">
        <w:rPr>
          <w:rStyle w:val="BrakA"/>
          <w:rFonts w:ascii="Verdana" w:hAnsi="Verdana"/>
          <w:sz w:val="18"/>
          <w:szCs w:val="18"/>
        </w:rPr>
        <w:t>Oferta powinna zawierać cenę za wykonanie przedmiotu umowy dla każdej części, na który wykonawca składa ofertę.</w:t>
      </w:r>
    </w:p>
    <w:p w14:paraId="294D8525" w14:textId="17E5AC10" w:rsidR="00CC01D9" w:rsidRPr="007C703D" w:rsidRDefault="009F7F6C">
      <w:pPr>
        <w:numPr>
          <w:ilvl w:val="0"/>
          <w:numId w:val="47"/>
        </w:numPr>
        <w:spacing w:after="120" w:line="240" w:lineRule="auto"/>
        <w:jc w:val="both"/>
        <w:rPr>
          <w:rFonts w:ascii="Verdana" w:hAnsi="Verdana"/>
          <w:sz w:val="18"/>
          <w:szCs w:val="18"/>
        </w:rPr>
      </w:pPr>
      <w:r w:rsidRPr="007C703D">
        <w:rPr>
          <w:rStyle w:val="BrakA"/>
          <w:rFonts w:ascii="Verdana" w:hAnsi="Verdana"/>
          <w:sz w:val="18"/>
          <w:szCs w:val="18"/>
        </w:rPr>
        <w:t xml:space="preserve">W ofercie należy podać cenę w rozumieniu art. 3 ust. 1 pkt 1 i ust. 2 ustawy z dnia 9 maja 2014 r. o informowaniu o cenach towarów i usług (tekst jednolity: Dziennik Ustaw z 2019r., poz. 178 z </w:t>
      </w:r>
      <w:proofErr w:type="spellStart"/>
      <w:r w:rsidRPr="007C703D">
        <w:rPr>
          <w:rStyle w:val="BrakA"/>
          <w:rFonts w:ascii="Verdana" w:hAnsi="Verdana"/>
          <w:sz w:val="18"/>
          <w:szCs w:val="18"/>
        </w:rPr>
        <w:t>późn</w:t>
      </w:r>
      <w:proofErr w:type="spellEnd"/>
      <w:r w:rsidRPr="007C703D">
        <w:rPr>
          <w:rStyle w:val="BrakA"/>
          <w:rFonts w:ascii="Verdana" w:hAnsi="Verdana"/>
          <w:sz w:val="18"/>
          <w:szCs w:val="18"/>
        </w:rPr>
        <w:t>. zm.)  za realizację przedmiotu zamówienia z wyszczególnieniem cen jednos</w:t>
      </w:r>
      <w:r w:rsidRPr="007C703D">
        <w:rPr>
          <w:rStyle w:val="BrakA"/>
          <w:rFonts w:ascii="Verdana" w:hAnsi="Verdana"/>
          <w:sz w:val="18"/>
          <w:szCs w:val="18"/>
        </w:rPr>
        <w:t>t</w:t>
      </w:r>
      <w:r w:rsidRPr="007C703D">
        <w:rPr>
          <w:rStyle w:val="BrakA"/>
          <w:rFonts w:ascii="Verdana" w:hAnsi="Verdana"/>
          <w:sz w:val="18"/>
          <w:szCs w:val="18"/>
        </w:rPr>
        <w:t>kowych, wartości netto i brutto, obliczonych zgodnie z formularzem cenowym – specyfikacja asortymentowo - cenowa stanowiącym załącznik nr 6.1 - 6.5 do SIWZ.</w:t>
      </w:r>
    </w:p>
    <w:p w14:paraId="1DF9A127" w14:textId="77777777" w:rsidR="00CC01D9" w:rsidRPr="007C703D" w:rsidRDefault="009F7F6C">
      <w:pPr>
        <w:numPr>
          <w:ilvl w:val="0"/>
          <w:numId w:val="47"/>
        </w:numPr>
        <w:spacing w:after="120" w:line="240" w:lineRule="auto"/>
        <w:jc w:val="both"/>
        <w:rPr>
          <w:rFonts w:ascii="Verdana" w:hAnsi="Verdana"/>
          <w:sz w:val="18"/>
          <w:szCs w:val="18"/>
        </w:rPr>
      </w:pPr>
      <w:r w:rsidRPr="007C703D">
        <w:rPr>
          <w:rStyle w:val="BrakA"/>
          <w:rFonts w:ascii="Verdana" w:hAnsi="Verdana"/>
          <w:sz w:val="18"/>
          <w:szCs w:val="18"/>
        </w:rPr>
        <w:t>Wykonawca uwzględniając wszystkie wymogi, o których mowa w specyfikacji powinien w cenie brutto ująć wszelkie koszty niezbędne dla prawidłowego i pełnego wykonania przedmiotu z</w:t>
      </w:r>
      <w:r w:rsidRPr="007C703D">
        <w:rPr>
          <w:rStyle w:val="BrakA"/>
          <w:rFonts w:ascii="Verdana" w:hAnsi="Verdana"/>
          <w:sz w:val="18"/>
          <w:szCs w:val="18"/>
        </w:rPr>
        <w:t>a</w:t>
      </w:r>
      <w:r w:rsidRPr="007C703D">
        <w:rPr>
          <w:rStyle w:val="BrakA"/>
          <w:rFonts w:ascii="Verdana" w:hAnsi="Verdana"/>
          <w:sz w:val="18"/>
          <w:szCs w:val="18"/>
        </w:rPr>
        <w:t>mówienia oraz uwzględnić inne opłaty i podatki. W szczególności Wykonawca powinien uwzględnić w wycenie koszty materiałów, robocizny, konfekcjonowania, pakowania i transportu przedmiotu zamówienia do miejsca dostawy lub miejsca świadczenia usług.</w:t>
      </w:r>
    </w:p>
    <w:p w14:paraId="0CA81E4D" w14:textId="77777777" w:rsidR="00CC01D9" w:rsidRPr="007C703D" w:rsidRDefault="009F7F6C">
      <w:pPr>
        <w:numPr>
          <w:ilvl w:val="0"/>
          <w:numId w:val="47"/>
        </w:numPr>
        <w:spacing w:after="120" w:line="240" w:lineRule="auto"/>
        <w:jc w:val="both"/>
        <w:rPr>
          <w:rFonts w:ascii="Verdana" w:hAnsi="Verdana"/>
          <w:sz w:val="18"/>
          <w:szCs w:val="18"/>
        </w:rPr>
      </w:pPr>
      <w:r w:rsidRPr="007C703D">
        <w:rPr>
          <w:rStyle w:val="BrakA"/>
          <w:rFonts w:ascii="Verdana" w:hAnsi="Verdana"/>
          <w:sz w:val="18"/>
          <w:szCs w:val="18"/>
        </w:rPr>
        <w:t>Jeżeli złożono ofertę, której wybór prowadziłby do powstania u zamawiającego obowiązku p</w:t>
      </w:r>
      <w:r w:rsidRPr="007C703D">
        <w:rPr>
          <w:rStyle w:val="BrakA"/>
          <w:rFonts w:ascii="Verdana" w:hAnsi="Verdana"/>
          <w:sz w:val="18"/>
          <w:szCs w:val="18"/>
        </w:rPr>
        <w:t>o</w:t>
      </w:r>
      <w:r w:rsidRPr="007C703D">
        <w:rPr>
          <w:rStyle w:val="BrakA"/>
          <w:rFonts w:ascii="Verdana" w:hAnsi="Verdana"/>
          <w:sz w:val="18"/>
          <w:szCs w:val="18"/>
        </w:rPr>
        <w:t>datkowego zgodnie z przepisami o podatku od towarów i usług, zamawiający w celu oceny t</w:t>
      </w:r>
      <w:r w:rsidRPr="007C703D">
        <w:rPr>
          <w:rStyle w:val="BrakA"/>
          <w:rFonts w:ascii="Verdana" w:hAnsi="Verdana"/>
          <w:sz w:val="18"/>
          <w:szCs w:val="18"/>
        </w:rPr>
        <w:t>a</w:t>
      </w:r>
      <w:r w:rsidRPr="007C703D">
        <w:rPr>
          <w:rStyle w:val="BrakA"/>
          <w:rFonts w:ascii="Verdana" w:hAnsi="Verdana"/>
          <w:sz w:val="18"/>
          <w:szCs w:val="18"/>
        </w:rPr>
        <w:t>kiej oferty dolicza do przedstawionej w niej ceny podatek od towarów i usług, który miałby o</w:t>
      </w:r>
      <w:r w:rsidRPr="007C703D">
        <w:rPr>
          <w:rStyle w:val="BrakA"/>
          <w:rFonts w:ascii="Verdana" w:hAnsi="Verdana"/>
          <w:sz w:val="18"/>
          <w:szCs w:val="18"/>
        </w:rPr>
        <w:t>b</w:t>
      </w:r>
      <w:r w:rsidRPr="007C703D">
        <w:rPr>
          <w:rStyle w:val="BrakA"/>
          <w:rFonts w:ascii="Verdana" w:hAnsi="Verdana"/>
          <w:sz w:val="18"/>
          <w:szCs w:val="18"/>
        </w:rPr>
        <w:t>owiązek rozliczyć zgodnie z tymi przepisami. Wykonawca, składając ofertę, informuje zamawi</w:t>
      </w:r>
      <w:r w:rsidRPr="007C703D">
        <w:rPr>
          <w:rStyle w:val="BrakA"/>
          <w:rFonts w:ascii="Verdana" w:hAnsi="Verdana"/>
          <w:sz w:val="18"/>
          <w:szCs w:val="18"/>
        </w:rPr>
        <w:t>a</w:t>
      </w:r>
      <w:r w:rsidRPr="007C703D">
        <w:rPr>
          <w:rStyle w:val="BrakA"/>
          <w:rFonts w:ascii="Verdana" w:hAnsi="Verdana"/>
          <w:sz w:val="18"/>
          <w:szCs w:val="18"/>
        </w:rPr>
        <w:t>jącego, czy wybór oferty będzie prowadzić do powstania u zamawiającego obowiązku podatk</w:t>
      </w:r>
      <w:r w:rsidRPr="007C703D">
        <w:rPr>
          <w:rStyle w:val="BrakA"/>
          <w:rFonts w:ascii="Verdana" w:hAnsi="Verdana"/>
          <w:sz w:val="18"/>
          <w:szCs w:val="18"/>
        </w:rPr>
        <w:t>o</w:t>
      </w:r>
      <w:r w:rsidRPr="007C703D">
        <w:rPr>
          <w:rStyle w:val="BrakA"/>
          <w:rFonts w:ascii="Verdana" w:hAnsi="Verdana"/>
          <w:sz w:val="18"/>
          <w:szCs w:val="18"/>
        </w:rPr>
        <w:lastRenderedPageBreak/>
        <w:t>wego, wskazując nazwę (rodzaj) towaru lub usługi, których dostawa lub świadczenie będzie prowadzić do jego powstania, oraz wskazując ich wartość bez kwoty podatku.</w:t>
      </w:r>
    </w:p>
    <w:p w14:paraId="289F2E3D" w14:textId="77777777" w:rsidR="00CC01D9" w:rsidRPr="007C703D" w:rsidRDefault="009F7F6C">
      <w:pPr>
        <w:numPr>
          <w:ilvl w:val="0"/>
          <w:numId w:val="47"/>
        </w:numPr>
        <w:spacing w:after="120" w:line="240" w:lineRule="auto"/>
        <w:jc w:val="both"/>
        <w:rPr>
          <w:rFonts w:ascii="Verdana" w:hAnsi="Verdana"/>
          <w:sz w:val="18"/>
          <w:szCs w:val="18"/>
        </w:rPr>
      </w:pPr>
      <w:r w:rsidRPr="007C703D">
        <w:rPr>
          <w:rStyle w:val="BrakA"/>
          <w:rFonts w:ascii="Verdana" w:hAnsi="Verdana"/>
          <w:sz w:val="18"/>
          <w:szCs w:val="18"/>
        </w:rPr>
        <w:t>Cena oferty powinna być wyrażona w złotych (PLN), z dokładnością do dwóch miejsc po prz</w:t>
      </w:r>
      <w:r w:rsidRPr="007C703D">
        <w:rPr>
          <w:rStyle w:val="BrakA"/>
          <w:rFonts w:ascii="Verdana" w:hAnsi="Verdana"/>
          <w:sz w:val="18"/>
          <w:szCs w:val="18"/>
        </w:rPr>
        <w:t>e</w:t>
      </w:r>
      <w:r w:rsidRPr="007C703D">
        <w:rPr>
          <w:rStyle w:val="BrakA"/>
          <w:rFonts w:ascii="Verdana" w:hAnsi="Verdana"/>
          <w:sz w:val="18"/>
          <w:szCs w:val="18"/>
        </w:rPr>
        <w:t>cinku.</w:t>
      </w:r>
    </w:p>
    <w:p w14:paraId="7DBDB1D3" w14:textId="77777777" w:rsidR="00CC01D9" w:rsidRPr="007C703D" w:rsidRDefault="00CC01D9">
      <w:pPr>
        <w:tabs>
          <w:tab w:val="left" w:pos="426"/>
        </w:tabs>
        <w:spacing w:after="120" w:line="240" w:lineRule="auto"/>
        <w:jc w:val="both"/>
        <w:rPr>
          <w:rFonts w:ascii="Verdana" w:eastAsia="Verdana" w:hAnsi="Verdana" w:cs="Verdana"/>
          <w:sz w:val="18"/>
          <w:szCs w:val="18"/>
        </w:rPr>
      </w:pPr>
    </w:p>
    <w:p w14:paraId="715BD96B" w14:textId="77777777" w:rsidR="00CC01D9" w:rsidRPr="007C703D" w:rsidRDefault="009F7F6C">
      <w:pPr>
        <w:pStyle w:val="Nagwek3"/>
      </w:pPr>
      <w:r w:rsidRPr="007C703D">
        <w:rPr>
          <w:rStyle w:val="BrakA"/>
          <w:rFonts w:eastAsia="Arial Unicode MS" w:cs="Arial Unicode MS"/>
        </w:rPr>
        <w:t>XIV. Kryteria oceny ofert, ich znaczenie oraz sposób oceny ofert.</w:t>
      </w:r>
    </w:p>
    <w:p w14:paraId="6BB0E21E" w14:textId="77777777" w:rsidR="00CC01D9" w:rsidRPr="007C703D" w:rsidRDefault="009F7F6C">
      <w:pPr>
        <w:pStyle w:val="Tekstpodstawowy2"/>
        <w:numPr>
          <w:ilvl w:val="0"/>
          <w:numId w:val="49"/>
        </w:numPr>
        <w:spacing w:line="240" w:lineRule="auto"/>
        <w:jc w:val="both"/>
        <w:rPr>
          <w:rFonts w:ascii="Verdana" w:hAnsi="Verdana"/>
          <w:sz w:val="18"/>
          <w:szCs w:val="18"/>
        </w:rPr>
      </w:pPr>
      <w:r w:rsidRPr="007C703D">
        <w:rPr>
          <w:rStyle w:val="BrakA"/>
          <w:rFonts w:ascii="Verdana" w:hAnsi="Verdana"/>
          <w:sz w:val="18"/>
          <w:szCs w:val="18"/>
        </w:rPr>
        <w:t>Zamawiający dokona oceny ofert w oparciu o następujące kryteria dla każdego zadania oso</w:t>
      </w:r>
      <w:r w:rsidRPr="007C703D">
        <w:rPr>
          <w:rStyle w:val="BrakA"/>
          <w:rFonts w:ascii="Verdana" w:hAnsi="Verdana"/>
          <w:sz w:val="18"/>
          <w:szCs w:val="18"/>
        </w:rPr>
        <w:t>b</w:t>
      </w:r>
      <w:r w:rsidRPr="007C703D">
        <w:rPr>
          <w:rStyle w:val="BrakA"/>
          <w:rFonts w:ascii="Verdana" w:hAnsi="Verdana"/>
          <w:sz w:val="18"/>
          <w:szCs w:val="18"/>
        </w:rPr>
        <w:t>no:</w:t>
      </w:r>
    </w:p>
    <w:p w14:paraId="7BDF89AA" w14:textId="77777777" w:rsidR="00CC01D9" w:rsidRPr="007C703D" w:rsidRDefault="009F7F6C">
      <w:pPr>
        <w:numPr>
          <w:ilvl w:val="0"/>
          <w:numId w:val="51"/>
        </w:numPr>
        <w:spacing w:after="120" w:line="240" w:lineRule="auto"/>
        <w:jc w:val="both"/>
        <w:rPr>
          <w:rFonts w:ascii="Verdana" w:hAnsi="Verdana"/>
          <w:sz w:val="18"/>
          <w:szCs w:val="18"/>
        </w:rPr>
      </w:pPr>
      <w:r w:rsidRPr="007C703D">
        <w:rPr>
          <w:rFonts w:ascii="Verdana" w:hAnsi="Verdana"/>
          <w:b/>
          <w:bCs/>
          <w:sz w:val="18"/>
          <w:szCs w:val="18"/>
        </w:rPr>
        <w:t>Cena oferty brutto - 60 %</w:t>
      </w:r>
    </w:p>
    <w:p w14:paraId="49B126D5" w14:textId="77777777" w:rsidR="00CC01D9" w:rsidRPr="007C703D" w:rsidRDefault="009F7F6C">
      <w:pPr>
        <w:spacing w:after="120" w:line="240" w:lineRule="auto"/>
        <w:ind w:left="360"/>
        <w:jc w:val="both"/>
        <w:rPr>
          <w:rFonts w:ascii="Verdana" w:eastAsia="Verdana" w:hAnsi="Verdana" w:cs="Verdana"/>
          <w:sz w:val="18"/>
          <w:szCs w:val="18"/>
        </w:rPr>
      </w:pPr>
      <w:r w:rsidRPr="007C703D">
        <w:rPr>
          <w:rFonts w:ascii="Verdana" w:hAnsi="Verdana"/>
          <w:sz w:val="18"/>
          <w:szCs w:val="18"/>
        </w:rPr>
        <w:t xml:space="preserve">ocena ofert w tym kryterium zostanie określona w oparciu o wzór : </w:t>
      </w:r>
    </w:p>
    <w:p w14:paraId="2C2B9EC2" w14:textId="77777777" w:rsidR="00CC01D9" w:rsidRPr="007C703D" w:rsidRDefault="009F7F6C">
      <w:pPr>
        <w:spacing w:after="120" w:line="240" w:lineRule="auto"/>
        <w:ind w:left="360"/>
        <w:jc w:val="both"/>
        <w:rPr>
          <w:rFonts w:ascii="Verdana" w:eastAsia="Verdana" w:hAnsi="Verdana" w:cs="Verdana"/>
          <w:b/>
          <w:bCs/>
          <w:sz w:val="18"/>
          <w:szCs w:val="18"/>
        </w:rPr>
      </w:pPr>
      <w:proofErr w:type="spellStart"/>
      <w:r w:rsidRPr="007C703D">
        <w:rPr>
          <w:rFonts w:ascii="Verdana" w:hAnsi="Verdana"/>
          <w:b/>
          <w:bCs/>
          <w:sz w:val="18"/>
          <w:szCs w:val="18"/>
        </w:rPr>
        <w:t>Vxc</w:t>
      </w:r>
      <w:proofErr w:type="spellEnd"/>
      <w:r w:rsidRPr="007C703D">
        <w:rPr>
          <w:rFonts w:ascii="Verdana" w:hAnsi="Verdana"/>
          <w:b/>
          <w:bCs/>
          <w:sz w:val="18"/>
          <w:szCs w:val="18"/>
        </w:rPr>
        <w:t>= (</w:t>
      </w:r>
      <w:proofErr w:type="spellStart"/>
      <w:r w:rsidRPr="007C703D">
        <w:rPr>
          <w:rFonts w:ascii="Verdana" w:hAnsi="Verdana"/>
          <w:b/>
          <w:bCs/>
          <w:sz w:val="18"/>
          <w:szCs w:val="18"/>
        </w:rPr>
        <w:t>Cn</w:t>
      </w:r>
      <w:proofErr w:type="spellEnd"/>
      <w:r w:rsidRPr="007C703D">
        <w:rPr>
          <w:rFonts w:ascii="Verdana" w:hAnsi="Verdana"/>
          <w:b/>
          <w:bCs/>
          <w:sz w:val="18"/>
          <w:szCs w:val="18"/>
        </w:rPr>
        <w:t xml:space="preserve"> / </w:t>
      </w:r>
      <w:proofErr w:type="spellStart"/>
      <w:r w:rsidRPr="007C703D">
        <w:rPr>
          <w:rFonts w:ascii="Verdana" w:hAnsi="Verdana"/>
          <w:b/>
          <w:bCs/>
          <w:sz w:val="18"/>
          <w:szCs w:val="18"/>
        </w:rPr>
        <w:t>Cx</w:t>
      </w:r>
      <w:proofErr w:type="spellEnd"/>
      <w:r w:rsidRPr="007C703D">
        <w:rPr>
          <w:rFonts w:ascii="Verdana" w:hAnsi="Verdana"/>
          <w:b/>
          <w:bCs/>
          <w:sz w:val="18"/>
          <w:szCs w:val="18"/>
        </w:rPr>
        <w:t>) x 60</w:t>
      </w:r>
    </w:p>
    <w:p w14:paraId="2076491A" w14:textId="77777777" w:rsidR="00CC01D9" w:rsidRPr="007C703D" w:rsidRDefault="009F7F6C">
      <w:pPr>
        <w:spacing w:after="120" w:line="240" w:lineRule="auto"/>
        <w:ind w:left="360"/>
        <w:jc w:val="both"/>
        <w:rPr>
          <w:rFonts w:ascii="Verdana" w:eastAsia="Verdana" w:hAnsi="Verdana" w:cs="Verdana"/>
          <w:sz w:val="18"/>
          <w:szCs w:val="18"/>
        </w:rPr>
      </w:pPr>
      <w:r w:rsidRPr="007C703D">
        <w:rPr>
          <w:rFonts w:ascii="Verdana" w:hAnsi="Verdana"/>
          <w:sz w:val="18"/>
          <w:szCs w:val="18"/>
        </w:rPr>
        <w:t xml:space="preserve">gdzie : </w:t>
      </w:r>
    </w:p>
    <w:p w14:paraId="74DF2F00" w14:textId="77777777" w:rsidR="00CC01D9" w:rsidRPr="007C703D" w:rsidRDefault="009F7F6C">
      <w:pPr>
        <w:spacing w:after="120" w:line="240" w:lineRule="auto"/>
        <w:ind w:left="360"/>
        <w:jc w:val="both"/>
        <w:rPr>
          <w:rFonts w:ascii="Verdana" w:eastAsia="Verdana" w:hAnsi="Verdana" w:cs="Verdana"/>
          <w:sz w:val="18"/>
          <w:szCs w:val="18"/>
        </w:rPr>
      </w:pPr>
      <w:proofErr w:type="spellStart"/>
      <w:r w:rsidRPr="007C703D">
        <w:rPr>
          <w:rFonts w:ascii="Verdana" w:hAnsi="Verdana"/>
          <w:b/>
          <w:bCs/>
          <w:sz w:val="18"/>
          <w:szCs w:val="18"/>
        </w:rPr>
        <w:t>Vxc</w:t>
      </w:r>
      <w:proofErr w:type="spellEnd"/>
      <w:r w:rsidRPr="007C703D">
        <w:rPr>
          <w:rFonts w:ascii="Verdana" w:hAnsi="Verdana"/>
          <w:b/>
          <w:bCs/>
          <w:sz w:val="18"/>
          <w:szCs w:val="18"/>
        </w:rPr>
        <w:t xml:space="preserve"> </w:t>
      </w:r>
      <w:r w:rsidRPr="007C703D">
        <w:rPr>
          <w:rFonts w:ascii="Verdana" w:hAnsi="Verdana"/>
          <w:sz w:val="18"/>
          <w:szCs w:val="18"/>
        </w:rPr>
        <w:t xml:space="preserve">– ilość punktów za cenę brutto proponowaną w ofercie badanej </w:t>
      </w:r>
    </w:p>
    <w:p w14:paraId="311B1AEC" w14:textId="77777777" w:rsidR="00CC01D9" w:rsidRPr="007C703D" w:rsidRDefault="009F7F6C">
      <w:pPr>
        <w:spacing w:after="120" w:line="240" w:lineRule="auto"/>
        <w:ind w:left="360"/>
        <w:jc w:val="both"/>
        <w:rPr>
          <w:rFonts w:ascii="Verdana" w:eastAsia="Verdana" w:hAnsi="Verdana" w:cs="Verdana"/>
          <w:sz w:val="18"/>
          <w:szCs w:val="18"/>
        </w:rPr>
      </w:pPr>
      <w:proofErr w:type="spellStart"/>
      <w:r w:rsidRPr="007C703D">
        <w:rPr>
          <w:rFonts w:ascii="Verdana" w:hAnsi="Verdana"/>
          <w:b/>
          <w:bCs/>
          <w:sz w:val="18"/>
          <w:szCs w:val="18"/>
        </w:rPr>
        <w:t>Cn</w:t>
      </w:r>
      <w:proofErr w:type="spellEnd"/>
      <w:r w:rsidRPr="007C703D">
        <w:rPr>
          <w:rFonts w:ascii="Verdana" w:hAnsi="Verdana"/>
          <w:b/>
          <w:bCs/>
          <w:sz w:val="18"/>
          <w:szCs w:val="18"/>
        </w:rPr>
        <w:t xml:space="preserve"> </w:t>
      </w:r>
      <w:r w:rsidRPr="007C703D">
        <w:rPr>
          <w:rFonts w:ascii="Verdana" w:hAnsi="Verdana"/>
          <w:sz w:val="18"/>
          <w:szCs w:val="18"/>
        </w:rPr>
        <w:t xml:space="preserve">– najniższa cena brutto spośród badanych ofert; </w:t>
      </w:r>
    </w:p>
    <w:p w14:paraId="77E49663" w14:textId="77777777" w:rsidR="00CC01D9" w:rsidRPr="007C703D" w:rsidRDefault="009F7F6C">
      <w:pPr>
        <w:spacing w:after="120" w:line="240" w:lineRule="auto"/>
        <w:ind w:left="360"/>
        <w:jc w:val="both"/>
        <w:rPr>
          <w:rFonts w:ascii="Verdana" w:eastAsia="Verdana" w:hAnsi="Verdana" w:cs="Verdana"/>
          <w:sz w:val="18"/>
          <w:szCs w:val="18"/>
        </w:rPr>
      </w:pPr>
      <w:proofErr w:type="spellStart"/>
      <w:r w:rsidRPr="007C703D">
        <w:rPr>
          <w:rFonts w:ascii="Verdana" w:hAnsi="Verdana"/>
          <w:b/>
          <w:bCs/>
          <w:sz w:val="18"/>
          <w:szCs w:val="18"/>
        </w:rPr>
        <w:t>Cx</w:t>
      </w:r>
      <w:proofErr w:type="spellEnd"/>
      <w:r w:rsidRPr="007C703D">
        <w:rPr>
          <w:rFonts w:ascii="Verdana" w:hAnsi="Verdana"/>
          <w:b/>
          <w:bCs/>
          <w:sz w:val="18"/>
          <w:szCs w:val="18"/>
        </w:rPr>
        <w:t xml:space="preserve"> </w:t>
      </w:r>
      <w:r w:rsidRPr="007C703D">
        <w:rPr>
          <w:rFonts w:ascii="Verdana" w:hAnsi="Verdana"/>
          <w:sz w:val="18"/>
          <w:szCs w:val="18"/>
        </w:rPr>
        <w:t xml:space="preserve">– cena brutto w ofercie badanej. </w:t>
      </w:r>
    </w:p>
    <w:p w14:paraId="176A5F2F" w14:textId="77777777" w:rsidR="00CC01D9" w:rsidRPr="007C703D" w:rsidRDefault="009F7F6C">
      <w:pPr>
        <w:spacing w:after="120" w:line="240" w:lineRule="auto"/>
        <w:ind w:left="360"/>
        <w:jc w:val="both"/>
        <w:rPr>
          <w:rFonts w:ascii="Verdana" w:eastAsia="Verdana" w:hAnsi="Verdana" w:cs="Verdana"/>
          <w:sz w:val="18"/>
          <w:szCs w:val="18"/>
        </w:rPr>
      </w:pPr>
      <w:r w:rsidRPr="007C703D">
        <w:rPr>
          <w:rFonts w:ascii="Verdana" w:hAnsi="Verdana"/>
          <w:sz w:val="18"/>
          <w:szCs w:val="18"/>
        </w:rPr>
        <w:t xml:space="preserve">1% odpowiada w punktacji końcowej 1 pkt. </w:t>
      </w:r>
    </w:p>
    <w:p w14:paraId="66D2546E" w14:textId="77777777" w:rsidR="00CC01D9" w:rsidRPr="007C703D" w:rsidRDefault="009F7F6C">
      <w:pPr>
        <w:tabs>
          <w:tab w:val="left" w:pos="284"/>
        </w:tabs>
        <w:spacing w:after="120" w:line="240" w:lineRule="auto"/>
        <w:ind w:left="360"/>
        <w:jc w:val="both"/>
        <w:rPr>
          <w:rStyle w:val="Hyperlink0"/>
        </w:rPr>
      </w:pPr>
      <w:r w:rsidRPr="007C703D">
        <w:rPr>
          <w:rFonts w:ascii="Verdana" w:hAnsi="Verdana"/>
          <w:sz w:val="18"/>
          <w:szCs w:val="18"/>
          <w:u w:val="single"/>
        </w:rPr>
        <w:t>Maksymalną ilość punktów – 60</w:t>
      </w:r>
      <w:r w:rsidRPr="007C703D">
        <w:rPr>
          <w:rStyle w:val="Hyperlink0"/>
        </w:rPr>
        <w:t xml:space="preserve"> – otrzyma oferta z najniższą oferowaną ceną brutto za wyk</w:t>
      </w:r>
      <w:r w:rsidRPr="007C703D">
        <w:rPr>
          <w:rStyle w:val="Hyperlink0"/>
        </w:rPr>
        <w:t>o</w:t>
      </w:r>
      <w:r w:rsidRPr="007C703D">
        <w:rPr>
          <w:rStyle w:val="Hyperlink0"/>
        </w:rPr>
        <w:t>nanie przedmiotu zamówienia. Punktacja będzie obliczana z dokładnością co najmniej do dwóch miejsc po przecinku.</w:t>
      </w:r>
    </w:p>
    <w:p w14:paraId="2DFDEF4E" w14:textId="77777777" w:rsidR="00CC01D9" w:rsidRPr="007C703D" w:rsidRDefault="00CC01D9">
      <w:pPr>
        <w:tabs>
          <w:tab w:val="left" w:pos="284"/>
        </w:tabs>
        <w:spacing w:after="120" w:line="240" w:lineRule="auto"/>
        <w:ind w:left="360"/>
        <w:jc w:val="both"/>
        <w:rPr>
          <w:rFonts w:ascii="Verdana" w:eastAsia="Verdana" w:hAnsi="Verdana" w:cs="Verdana"/>
          <w:sz w:val="18"/>
          <w:szCs w:val="18"/>
        </w:rPr>
      </w:pPr>
    </w:p>
    <w:p w14:paraId="01D25A08" w14:textId="77777777" w:rsidR="00CC01D9" w:rsidRPr="007C703D" w:rsidRDefault="009F7F6C">
      <w:pPr>
        <w:numPr>
          <w:ilvl w:val="0"/>
          <w:numId w:val="52"/>
        </w:numPr>
        <w:spacing w:after="120" w:line="240" w:lineRule="auto"/>
        <w:jc w:val="both"/>
        <w:rPr>
          <w:rFonts w:ascii="Verdana" w:hAnsi="Verdana"/>
          <w:sz w:val="18"/>
          <w:szCs w:val="18"/>
        </w:rPr>
      </w:pPr>
      <w:r w:rsidRPr="007C703D">
        <w:rPr>
          <w:rFonts w:ascii="Verdana" w:hAnsi="Verdana"/>
          <w:b/>
          <w:bCs/>
          <w:sz w:val="18"/>
          <w:szCs w:val="18"/>
        </w:rPr>
        <w:t>Okres gwarancji albo Okres wsparcia</w:t>
      </w:r>
      <w:r w:rsidRPr="007C703D">
        <w:rPr>
          <w:rStyle w:val="BrakA"/>
          <w:rFonts w:ascii="Verdana" w:hAnsi="Verdana"/>
          <w:sz w:val="18"/>
          <w:szCs w:val="18"/>
        </w:rPr>
        <w:t xml:space="preserve"> - </w:t>
      </w:r>
      <w:r w:rsidRPr="007C703D">
        <w:rPr>
          <w:rFonts w:ascii="Verdana" w:hAnsi="Verdana"/>
          <w:b/>
          <w:bCs/>
          <w:sz w:val="18"/>
          <w:szCs w:val="18"/>
        </w:rPr>
        <w:t>40%</w:t>
      </w:r>
    </w:p>
    <w:p w14:paraId="7DD49E73" w14:textId="77777777" w:rsidR="00CC01D9" w:rsidRPr="007C703D" w:rsidRDefault="009F7F6C">
      <w:pPr>
        <w:spacing w:after="120" w:line="240" w:lineRule="auto"/>
        <w:ind w:left="360"/>
        <w:jc w:val="both"/>
        <w:rPr>
          <w:rFonts w:ascii="Verdana" w:eastAsia="Verdana" w:hAnsi="Verdana" w:cs="Verdana"/>
          <w:sz w:val="18"/>
          <w:szCs w:val="18"/>
        </w:rPr>
      </w:pPr>
      <w:r w:rsidRPr="007C703D">
        <w:rPr>
          <w:rFonts w:ascii="Verdana" w:hAnsi="Verdana"/>
          <w:sz w:val="18"/>
          <w:szCs w:val="18"/>
        </w:rPr>
        <w:t>Rozumiane jako</w:t>
      </w:r>
      <w:r w:rsidRPr="007C703D">
        <w:rPr>
          <w:rFonts w:ascii="Verdana" w:hAnsi="Verdana"/>
          <w:b/>
          <w:bCs/>
          <w:sz w:val="18"/>
          <w:szCs w:val="18"/>
        </w:rPr>
        <w:t xml:space="preserve"> zaoferowanie przedłużonego okresu gwarancji jakości dla dostarcz</w:t>
      </w:r>
      <w:r w:rsidRPr="007C703D">
        <w:rPr>
          <w:rFonts w:ascii="Verdana" w:hAnsi="Verdana"/>
          <w:b/>
          <w:bCs/>
          <w:sz w:val="18"/>
          <w:szCs w:val="18"/>
        </w:rPr>
        <w:t>a</w:t>
      </w:r>
      <w:r w:rsidRPr="007C703D">
        <w:rPr>
          <w:rFonts w:ascii="Verdana" w:hAnsi="Verdana"/>
          <w:b/>
          <w:bCs/>
          <w:sz w:val="18"/>
          <w:szCs w:val="18"/>
        </w:rPr>
        <w:t>nego w ramach zamówienia sprzętu albo zaoferowanie przedłużonego okresu świa</w:t>
      </w:r>
      <w:r w:rsidRPr="007C703D">
        <w:rPr>
          <w:rFonts w:ascii="Verdana" w:hAnsi="Verdana"/>
          <w:b/>
          <w:bCs/>
          <w:sz w:val="18"/>
          <w:szCs w:val="18"/>
        </w:rPr>
        <w:t>d</w:t>
      </w:r>
      <w:r w:rsidRPr="007C703D">
        <w:rPr>
          <w:rFonts w:ascii="Verdana" w:hAnsi="Verdana"/>
          <w:b/>
          <w:bCs/>
          <w:sz w:val="18"/>
          <w:szCs w:val="18"/>
        </w:rPr>
        <w:t xml:space="preserve">czenia usług wsparcia na rzecz Zamawiającego </w:t>
      </w:r>
      <w:r w:rsidRPr="007C703D">
        <w:rPr>
          <w:rFonts w:ascii="Verdana" w:hAnsi="Verdana"/>
          <w:sz w:val="18"/>
          <w:szCs w:val="18"/>
        </w:rPr>
        <w:t xml:space="preserve">(jako wsparcie rozumie się usługi </w:t>
      </w:r>
      <w:r w:rsidRPr="007C703D">
        <w:rPr>
          <w:rStyle w:val="BrakA"/>
        </w:rPr>
        <w:t>powdr</w:t>
      </w:r>
      <w:r w:rsidRPr="007C703D">
        <w:rPr>
          <w:rStyle w:val="BrakA"/>
        </w:rPr>
        <w:t>o</w:t>
      </w:r>
      <w:r w:rsidRPr="007C703D">
        <w:rPr>
          <w:rStyle w:val="BrakA"/>
        </w:rPr>
        <w:t>żeniowej asysty technicznej i wsparcia drogą telefoniczną zgodnie z wymaganiami zawartymi w OPZ</w:t>
      </w:r>
      <w:r w:rsidRPr="007C703D">
        <w:rPr>
          <w:rFonts w:ascii="Verdana" w:hAnsi="Verdana"/>
          <w:sz w:val="18"/>
          <w:szCs w:val="18"/>
        </w:rPr>
        <w:t>);</w:t>
      </w:r>
    </w:p>
    <w:p w14:paraId="60CF8ECC" w14:textId="77777777" w:rsidR="00CC01D9" w:rsidRPr="007C703D" w:rsidRDefault="009F7F6C">
      <w:pPr>
        <w:spacing w:after="120" w:line="240" w:lineRule="auto"/>
        <w:ind w:firstLine="360"/>
        <w:jc w:val="both"/>
        <w:rPr>
          <w:rFonts w:ascii="Verdana" w:eastAsia="Verdana" w:hAnsi="Verdana" w:cs="Verdana"/>
          <w:b/>
          <w:bCs/>
          <w:sz w:val="18"/>
          <w:szCs w:val="18"/>
          <w:u w:val="single"/>
        </w:rPr>
      </w:pPr>
      <w:r w:rsidRPr="007C703D">
        <w:rPr>
          <w:rFonts w:ascii="Verdana" w:hAnsi="Verdana"/>
          <w:b/>
          <w:bCs/>
          <w:sz w:val="18"/>
          <w:szCs w:val="18"/>
          <w:u w:val="single"/>
        </w:rPr>
        <w:t>Dla części zamówienia nr 1 - Zadanie nr 1</w:t>
      </w:r>
    </w:p>
    <w:p w14:paraId="15A623F8" w14:textId="77777777" w:rsidR="00CC01D9" w:rsidRPr="007C703D" w:rsidRDefault="009F7F6C">
      <w:pPr>
        <w:spacing w:after="120" w:line="240" w:lineRule="auto"/>
        <w:ind w:left="360"/>
        <w:jc w:val="both"/>
        <w:rPr>
          <w:rFonts w:ascii="Verdana" w:eastAsia="Verdana" w:hAnsi="Verdana" w:cs="Verdana"/>
          <w:sz w:val="18"/>
          <w:szCs w:val="18"/>
        </w:rPr>
      </w:pPr>
      <w:r w:rsidRPr="007C703D">
        <w:rPr>
          <w:rFonts w:ascii="Verdana" w:hAnsi="Verdana"/>
          <w:sz w:val="18"/>
          <w:szCs w:val="18"/>
        </w:rPr>
        <w:t>ocena ofert w tym kryterium zostanie dokonana w następujący sposób:</w:t>
      </w:r>
    </w:p>
    <w:p w14:paraId="21BE9E3D" w14:textId="77777777" w:rsidR="00CC01D9" w:rsidRPr="007C703D" w:rsidRDefault="009F7F6C">
      <w:pPr>
        <w:spacing w:after="160" w:line="259" w:lineRule="auto"/>
        <w:ind w:left="360"/>
      </w:pPr>
      <w:r w:rsidRPr="007C703D">
        <w:rPr>
          <w:rStyle w:val="BrakA"/>
        </w:rPr>
        <w:t>za zaoferowanie Okresu gwarancji jakości dla dostarczanego sprzętu dłuższego niż minimalny wymagany (36 miesięcy) wykonawca otrzyma następującą ilość punktów:</w:t>
      </w:r>
    </w:p>
    <w:p w14:paraId="28C94608" w14:textId="77777777" w:rsidR="00CC01D9" w:rsidRPr="007C703D" w:rsidRDefault="009F7F6C">
      <w:pPr>
        <w:spacing w:after="160" w:line="259" w:lineRule="auto"/>
        <w:ind w:left="360"/>
      </w:pPr>
      <w:r w:rsidRPr="007C703D">
        <w:rPr>
          <w:rStyle w:val="BrakA"/>
        </w:rPr>
        <w:t xml:space="preserve">zaoferowanie okresu gwarancji dłuższego o co najmniej 12 miesięcy (łącznie min. 48 miesięcy) - </w:t>
      </w:r>
      <w:r w:rsidRPr="007C703D">
        <w:rPr>
          <w:b/>
          <w:bCs/>
        </w:rPr>
        <w:t>20 pkt</w:t>
      </w:r>
      <w:r w:rsidRPr="007C703D">
        <w:rPr>
          <w:rStyle w:val="BrakA"/>
        </w:rPr>
        <w:t>;</w:t>
      </w:r>
    </w:p>
    <w:p w14:paraId="4C905967" w14:textId="77777777" w:rsidR="00CC01D9" w:rsidRPr="007C703D" w:rsidRDefault="009F7F6C">
      <w:pPr>
        <w:spacing w:after="160" w:line="259" w:lineRule="auto"/>
        <w:ind w:left="360"/>
      </w:pPr>
      <w:r w:rsidRPr="007C703D">
        <w:rPr>
          <w:rStyle w:val="BrakA"/>
        </w:rPr>
        <w:t xml:space="preserve">zaoferowanie okresu gwarancji dłuższego o co najmniej 24 miesiące (łącznie min. 60 miesięcy) - </w:t>
      </w:r>
      <w:r w:rsidRPr="007C703D">
        <w:rPr>
          <w:b/>
          <w:bCs/>
        </w:rPr>
        <w:t>40 pkt</w:t>
      </w:r>
      <w:r w:rsidRPr="007C703D">
        <w:rPr>
          <w:rStyle w:val="BrakA"/>
        </w:rPr>
        <w:t>;</w:t>
      </w:r>
    </w:p>
    <w:p w14:paraId="58C29C9B" w14:textId="77777777" w:rsidR="00CC01D9" w:rsidRPr="007C703D" w:rsidRDefault="00CC01D9">
      <w:pPr>
        <w:spacing w:after="120" w:line="240" w:lineRule="auto"/>
        <w:ind w:firstLine="360"/>
        <w:jc w:val="both"/>
        <w:rPr>
          <w:rFonts w:ascii="Verdana" w:eastAsia="Verdana" w:hAnsi="Verdana" w:cs="Verdana"/>
          <w:b/>
          <w:bCs/>
          <w:sz w:val="18"/>
          <w:szCs w:val="18"/>
          <w:u w:val="single"/>
        </w:rPr>
      </w:pPr>
    </w:p>
    <w:p w14:paraId="3CFEDE7E" w14:textId="77777777" w:rsidR="00CC01D9" w:rsidRPr="007C703D" w:rsidRDefault="009F7F6C">
      <w:pPr>
        <w:spacing w:after="120" w:line="240" w:lineRule="auto"/>
        <w:ind w:firstLine="360"/>
        <w:jc w:val="both"/>
        <w:rPr>
          <w:rFonts w:ascii="Verdana" w:eastAsia="Verdana" w:hAnsi="Verdana" w:cs="Verdana"/>
          <w:b/>
          <w:bCs/>
          <w:sz w:val="18"/>
          <w:szCs w:val="18"/>
          <w:u w:val="single"/>
        </w:rPr>
      </w:pPr>
      <w:r w:rsidRPr="007C703D">
        <w:rPr>
          <w:rFonts w:ascii="Verdana" w:hAnsi="Verdana"/>
          <w:b/>
          <w:bCs/>
          <w:sz w:val="18"/>
          <w:szCs w:val="18"/>
          <w:u w:val="single"/>
        </w:rPr>
        <w:t>Dla części zamówienia nr 2 - Zadanie nr 2</w:t>
      </w:r>
    </w:p>
    <w:p w14:paraId="18AA6F1A" w14:textId="77777777" w:rsidR="00CC01D9" w:rsidRPr="007C703D" w:rsidRDefault="009F7F6C">
      <w:pPr>
        <w:spacing w:after="120" w:line="240" w:lineRule="auto"/>
        <w:ind w:left="360"/>
        <w:jc w:val="both"/>
        <w:rPr>
          <w:rFonts w:ascii="Verdana" w:eastAsia="Verdana" w:hAnsi="Verdana" w:cs="Verdana"/>
          <w:sz w:val="18"/>
          <w:szCs w:val="18"/>
        </w:rPr>
      </w:pPr>
      <w:r w:rsidRPr="007C703D">
        <w:rPr>
          <w:rFonts w:ascii="Verdana" w:hAnsi="Verdana"/>
          <w:sz w:val="18"/>
          <w:szCs w:val="18"/>
        </w:rPr>
        <w:t>ocena ofert w tym kryterium zostanie dokonana w następujący sposób:</w:t>
      </w:r>
    </w:p>
    <w:p w14:paraId="5D74FE6D" w14:textId="77777777" w:rsidR="00CC01D9" w:rsidRPr="007C703D" w:rsidRDefault="009F7F6C">
      <w:pPr>
        <w:spacing w:after="160" w:line="259" w:lineRule="auto"/>
        <w:ind w:left="360"/>
      </w:pPr>
      <w:r w:rsidRPr="007C703D">
        <w:rPr>
          <w:rStyle w:val="BrakA"/>
        </w:rPr>
        <w:t>za zaoferowanie Okresu gwarancji jakości dla dostarczanego sprzętu dłuższego niż minimalny wymagany (24 miesiące) wykonawca otrzyma następującą ilość punktów:</w:t>
      </w:r>
    </w:p>
    <w:p w14:paraId="6C518E76" w14:textId="77777777" w:rsidR="00CC01D9" w:rsidRPr="002959ED" w:rsidRDefault="009F7F6C">
      <w:pPr>
        <w:spacing w:after="160" w:line="259" w:lineRule="auto"/>
        <w:ind w:left="360"/>
        <w:rPr>
          <w:sz w:val="20"/>
          <w:szCs w:val="20"/>
        </w:rPr>
      </w:pPr>
      <w:r w:rsidRPr="002959ED">
        <w:rPr>
          <w:rStyle w:val="BrakA"/>
          <w:sz w:val="20"/>
          <w:szCs w:val="20"/>
        </w:rPr>
        <w:t xml:space="preserve">zaoferowanie okresu gwarancji dłuższego o co najmniej 6 miesięcy (łącznie min. 30 miesięcy) - </w:t>
      </w:r>
      <w:r w:rsidRPr="002959ED">
        <w:rPr>
          <w:b/>
          <w:bCs/>
          <w:sz w:val="20"/>
          <w:szCs w:val="20"/>
        </w:rPr>
        <w:t>20 pkt</w:t>
      </w:r>
      <w:r w:rsidRPr="002959ED">
        <w:rPr>
          <w:rStyle w:val="BrakA"/>
          <w:sz w:val="20"/>
          <w:szCs w:val="20"/>
        </w:rPr>
        <w:t>;</w:t>
      </w:r>
    </w:p>
    <w:p w14:paraId="0FD3302B" w14:textId="77777777" w:rsidR="00CC01D9" w:rsidRPr="002959ED" w:rsidRDefault="009F7F6C">
      <w:pPr>
        <w:spacing w:after="160" w:line="259" w:lineRule="auto"/>
        <w:ind w:left="360"/>
        <w:rPr>
          <w:sz w:val="20"/>
          <w:szCs w:val="20"/>
        </w:rPr>
      </w:pPr>
      <w:r w:rsidRPr="002959ED">
        <w:rPr>
          <w:rStyle w:val="BrakA"/>
          <w:sz w:val="20"/>
          <w:szCs w:val="20"/>
        </w:rPr>
        <w:t xml:space="preserve">zaoferowanie okresu gwarancji dłuższego o co najmniej 12 miesięcy (łącznie min. 36 miesięcy) - </w:t>
      </w:r>
      <w:r w:rsidRPr="002959ED">
        <w:rPr>
          <w:b/>
          <w:bCs/>
          <w:sz w:val="20"/>
          <w:szCs w:val="20"/>
        </w:rPr>
        <w:t>40 pkt</w:t>
      </w:r>
      <w:r w:rsidRPr="002959ED">
        <w:rPr>
          <w:rStyle w:val="BrakA"/>
          <w:sz w:val="20"/>
          <w:szCs w:val="20"/>
        </w:rPr>
        <w:t>;</w:t>
      </w:r>
    </w:p>
    <w:p w14:paraId="33EB994B" w14:textId="77777777" w:rsidR="00CC01D9" w:rsidRPr="007C703D" w:rsidRDefault="00CC01D9">
      <w:pPr>
        <w:spacing w:after="160" w:line="259" w:lineRule="auto"/>
        <w:ind w:left="360"/>
        <w:rPr>
          <w:shd w:val="clear" w:color="auto" w:fill="FFFF00"/>
        </w:rPr>
      </w:pPr>
    </w:p>
    <w:p w14:paraId="7064AA82" w14:textId="77777777" w:rsidR="00CC01D9" w:rsidRPr="007C703D" w:rsidRDefault="009F7F6C">
      <w:pPr>
        <w:spacing w:after="120" w:line="240" w:lineRule="auto"/>
        <w:ind w:firstLine="360"/>
        <w:jc w:val="both"/>
        <w:rPr>
          <w:rFonts w:ascii="Verdana" w:eastAsia="Verdana" w:hAnsi="Verdana" w:cs="Verdana"/>
          <w:b/>
          <w:bCs/>
          <w:sz w:val="18"/>
          <w:szCs w:val="18"/>
          <w:u w:val="single"/>
        </w:rPr>
      </w:pPr>
      <w:r w:rsidRPr="007C703D">
        <w:rPr>
          <w:rFonts w:ascii="Verdana" w:hAnsi="Verdana"/>
          <w:b/>
          <w:bCs/>
          <w:sz w:val="18"/>
          <w:szCs w:val="18"/>
          <w:u w:val="single"/>
        </w:rPr>
        <w:t>Dla części zamówienia nr 3 - Zadanie nr 3</w:t>
      </w:r>
    </w:p>
    <w:p w14:paraId="60EE3C61" w14:textId="77777777" w:rsidR="00CC01D9" w:rsidRPr="007C703D" w:rsidRDefault="009F7F6C">
      <w:pPr>
        <w:spacing w:after="120" w:line="240" w:lineRule="auto"/>
        <w:ind w:left="360"/>
        <w:jc w:val="both"/>
        <w:rPr>
          <w:rFonts w:ascii="Verdana" w:eastAsia="Verdana" w:hAnsi="Verdana" w:cs="Verdana"/>
          <w:sz w:val="18"/>
          <w:szCs w:val="18"/>
        </w:rPr>
      </w:pPr>
      <w:r w:rsidRPr="007C703D">
        <w:rPr>
          <w:rFonts w:ascii="Verdana" w:hAnsi="Verdana"/>
          <w:sz w:val="18"/>
          <w:szCs w:val="18"/>
        </w:rPr>
        <w:t>ocena ofert w tym kryterium zostanie dokonana w następujący sposób:</w:t>
      </w:r>
    </w:p>
    <w:p w14:paraId="2E8F3885" w14:textId="77777777" w:rsidR="00CC01D9" w:rsidRPr="007C703D" w:rsidRDefault="009F7F6C">
      <w:pPr>
        <w:spacing w:after="160" w:line="259" w:lineRule="auto"/>
        <w:ind w:left="360"/>
      </w:pPr>
      <w:r w:rsidRPr="007C703D">
        <w:rPr>
          <w:rStyle w:val="BrakA"/>
        </w:rPr>
        <w:lastRenderedPageBreak/>
        <w:t>za zaoferowanie Okresu gwarancji jakości dla dostarczanego sprzętu dłuższego niż minimalny wymagany (24 miesiące) wykonawca otrzyma następującą ilość punktów:</w:t>
      </w:r>
    </w:p>
    <w:p w14:paraId="477813A4" w14:textId="77777777" w:rsidR="00CC01D9" w:rsidRPr="002959ED" w:rsidRDefault="009F7F6C">
      <w:pPr>
        <w:spacing w:after="160" w:line="259" w:lineRule="auto"/>
        <w:ind w:left="360"/>
        <w:rPr>
          <w:sz w:val="20"/>
          <w:szCs w:val="20"/>
        </w:rPr>
      </w:pPr>
      <w:r w:rsidRPr="002959ED">
        <w:rPr>
          <w:rStyle w:val="BrakA"/>
          <w:sz w:val="20"/>
          <w:szCs w:val="20"/>
        </w:rPr>
        <w:t xml:space="preserve">zaoferowanie okresu gwarancji dłuższego o co najmniej 6 miesięcy (łącznie min. 30 miesięcy) - </w:t>
      </w:r>
      <w:r w:rsidRPr="002959ED">
        <w:rPr>
          <w:b/>
          <w:bCs/>
          <w:sz w:val="20"/>
          <w:szCs w:val="20"/>
        </w:rPr>
        <w:t>20 pkt</w:t>
      </w:r>
      <w:r w:rsidRPr="002959ED">
        <w:rPr>
          <w:rStyle w:val="BrakA"/>
          <w:sz w:val="20"/>
          <w:szCs w:val="20"/>
        </w:rPr>
        <w:t>;</w:t>
      </w:r>
    </w:p>
    <w:p w14:paraId="649665CC" w14:textId="77777777" w:rsidR="00CC01D9" w:rsidRPr="002959ED" w:rsidRDefault="009F7F6C">
      <w:pPr>
        <w:spacing w:after="160" w:line="259" w:lineRule="auto"/>
        <w:ind w:left="360"/>
        <w:rPr>
          <w:sz w:val="20"/>
          <w:szCs w:val="20"/>
        </w:rPr>
      </w:pPr>
      <w:r w:rsidRPr="002959ED">
        <w:rPr>
          <w:rStyle w:val="BrakA"/>
          <w:sz w:val="20"/>
          <w:szCs w:val="20"/>
        </w:rPr>
        <w:t xml:space="preserve">zaoferowanie okresu gwarancji dłuższego o co najmniej 12 miesięcy (łącznie min. 36 miesięcy) - </w:t>
      </w:r>
      <w:r w:rsidRPr="002959ED">
        <w:rPr>
          <w:b/>
          <w:bCs/>
          <w:sz w:val="20"/>
          <w:szCs w:val="20"/>
        </w:rPr>
        <w:t>40 pkt</w:t>
      </w:r>
      <w:r w:rsidRPr="002959ED">
        <w:rPr>
          <w:rStyle w:val="BrakA"/>
          <w:sz w:val="20"/>
          <w:szCs w:val="20"/>
        </w:rPr>
        <w:t>;</w:t>
      </w:r>
    </w:p>
    <w:p w14:paraId="78CC4089" w14:textId="77777777" w:rsidR="00CC01D9" w:rsidRPr="007C703D" w:rsidRDefault="00CC01D9">
      <w:pPr>
        <w:spacing w:after="120" w:line="240" w:lineRule="auto"/>
        <w:ind w:firstLine="360"/>
        <w:jc w:val="both"/>
        <w:rPr>
          <w:rFonts w:ascii="Verdana" w:eastAsia="Verdana" w:hAnsi="Verdana" w:cs="Verdana"/>
          <w:b/>
          <w:bCs/>
          <w:sz w:val="18"/>
          <w:szCs w:val="18"/>
          <w:u w:val="single"/>
        </w:rPr>
      </w:pPr>
    </w:p>
    <w:p w14:paraId="4ED4CA85" w14:textId="77777777" w:rsidR="00CC01D9" w:rsidRPr="007C703D" w:rsidRDefault="009F7F6C">
      <w:pPr>
        <w:spacing w:after="120" w:line="240" w:lineRule="auto"/>
        <w:ind w:firstLine="360"/>
        <w:jc w:val="both"/>
        <w:rPr>
          <w:rFonts w:ascii="Verdana" w:eastAsia="Verdana" w:hAnsi="Verdana" w:cs="Verdana"/>
          <w:b/>
          <w:bCs/>
          <w:sz w:val="18"/>
          <w:szCs w:val="18"/>
          <w:u w:val="single"/>
        </w:rPr>
      </w:pPr>
      <w:r w:rsidRPr="007C703D">
        <w:rPr>
          <w:rFonts w:ascii="Verdana" w:hAnsi="Verdana"/>
          <w:b/>
          <w:bCs/>
          <w:sz w:val="18"/>
          <w:szCs w:val="18"/>
          <w:u w:val="single"/>
        </w:rPr>
        <w:t>Dla części zamówienia nr 4 - Zadanie nr 4</w:t>
      </w:r>
    </w:p>
    <w:p w14:paraId="546A28CE" w14:textId="77777777" w:rsidR="00CC01D9" w:rsidRPr="007C703D" w:rsidRDefault="009F7F6C">
      <w:pPr>
        <w:spacing w:after="120" w:line="240" w:lineRule="auto"/>
        <w:ind w:left="360"/>
        <w:jc w:val="both"/>
        <w:rPr>
          <w:rFonts w:ascii="Verdana" w:eastAsia="Verdana" w:hAnsi="Verdana" w:cs="Verdana"/>
          <w:sz w:val="18"/>
          <w:szCs w:val="18"/>
        </w:rPr>
      </w:pPr>
      <w:r w:rsidRPr="007C703D">
        <w:rPr>
          <w:rFonts w:ascii="Verdana" w:hAnsi="Verdana"/>
          <w:sz w:val="18"/>
          <w:szCs w:val="18"/>
        </w:rPr>
        <w:t>ocena ofert w tym kryterium zostanie dokonana w następujący sposób:</w:t>
      </w:r>
    </w:p>
    <w:p w14:paraId="07AC5489" w14:textId="77777777" w:rsidR="00CC01D9" w:rsidRPr="007C703D" w:rsidRDefault="009F7F6C">
      <w:pPr>
        <w:spacing w:after="160" w:line="259" w:lineRule="auto"/>
        <w:ind w:left="360"/>
      </w:pPr>
      <w:r w:rsidRPr="007C703D">
        <w:rPr>
          <w:rStyle w:val="BrakA"/>
        </w:rPr>
        <w:t>za zaoferowanie przedłużonego okresu realizacji usług wsparcia tj. dłuższego niż minimalny w</w:t>
      </w:r>
      <w:r w:rsidRPr="007C703D">
        <w:rPr>
          <w:rStyle w:val="BrakA"/>
        </w:rPr>
        <w:t>y</w:t>
      </w:r>
      <w:r w:rsidRPr="007C703D">
        <w:rPr>
          <w:rStyle w:val="BrakA"/>
        </w:rPr>
        <w:t>magany (3 miesiące) wykonawca otrzyma następującą ilość punktów:</w:t>
      </w:r>
    </w:p>
    <w:p w14:paraId="7933BC3F" w14:textId="77777777" w:rsidR="00CC01D9" w:rsidRPr="002959ED" w:rsidRDefault="009F7F6C">
      <w:pPr>
        <w:spacing w:after="160" w:line="259" w:lineRule="auto"/>
        <w:ind w:left="360"/>
        <w:rPr>
          <w:sz w:val="20"/>
          <w:szCs w:val="20"/>
        </w:rPr>
      </w:pPr>
      <w:r w:rsidRPr="002959ED">
        <w:rPr>
          <w:rStyle w:val="BrakA"/>
          <w:sz w:val="20"/>
          <w:szCs w:val="20"/>
        </w:rPr>
        <w:t xml:space="preserve">zaoferowanie okresu wsparcia dłuższego o co najmniej 3 miesiące (łącznie min. 6 miesięcy) - </w:t>
      </w:r>
      <w:r w:rsidRPr="002959ED">
        <w:rPr>
          <w:b/>
          <w:bCs/>
          <w:sz w:val="20"/>
          <w:szCs w:val="20"/>
        </w:rPr>
        <w:t>20 pkt</w:t>
      </w:r>
      <w:r w:rsidRPr="002959ED">
        <w:rPr>
          <w:rStyle w:val="BrakA"/>
          <w:sz w:val="20"/>
          <w:szCs w:val="20"/>
        </w:rPr>
        <w:t>;</w:t>
      </w:r>
    </w:p>
    <w:p w14:paraId="50C9AABB" w14:textId="77777777" w:rsidR="00CC01D9" w:rsidRPr="002959ED" w:rsidRDefault="009F7F6C">
      <w:pPr>
        <w:spacing w:after="160" w:line="259" w:lineRule="auto"/>
        <w:ind w:left="360"/>
        <w:rPr>
          <w:sz w:val="20"/>
          <w:szCs w:val="20"/>
        </w:rPr>
      </w:pPr>
      <w:r w:rsidRPr="002959ED">
        <w:rPr>
          <w:rStyle w:val="BrakA"/>
          <w:sz w:val="20"/>
          <w:szCs w:val="20"/>
        </w:rPr>
        <w:t xml:space="preserve">zaoferowanie okresu wsparcia dłuższego o co najmniej 6 miesięcy (łącznie min. 9 miesięcy) - </w:t>
      </w:r>
      <w:r w:rsidRPr="002959ED">
        <w:rPr>
          <w:b/>
          <w:bCs/>
          <w:sz w:val="20"/>
          <w:szCs w:val="20"/>
        </w:rPr>
        <w:t>40 pkt</w:t>
      </w:r>
      <w:r w:rsidRPr="002959ED">
        <w:rPr>
          <w:rStyle w:val="BrakA"/>
          <w:sz w:val="20"/>
          <w:szCs w:val="20"/>
        </w:rPr>
        <w:t>;</w:t>
      </w:r>
    </w:p>
    <w:p w14:paraId="63A7ACDC" w14:textId="77777777" w:rsidR="00CC01D9" w:rsidRPr="007C703D" w:rsidRDefault="00CC01D9">
      <w:pPr>
        <w:spacing w:after="160" w:line="259" w:lineRule="auto"/>
        <w:ind w:left="360"/>
      </w:pPr>
    </w:p>
    <w:p w14:paraId="329F6776" w14:textId="77777777" w:rsidR="00CC01D9" w:rsidRPr="007C703D" w:rsidRDefault="009F7F6C">
      <w:pPr>
        <w:spacing w:after="120" w:line="240" w:lineRule="auto"/>
        <w:ind w:firstLine="360"/>
        <w:jc w:val="both"/>
        <w:rPr>
          <w:rFonts w:ascii="Verdana" w:eastAsia="Verdana" w:hAnsi="Verdana" w:cs="Verdana"/>
          <w:b/>
          <w:bCs/>
          <w:sz w:val="18"/>
          <w:szCs w:val="18"/>
          <w:u w:val="single"/>
        </w:rPr>
      </w:pPr>
      <w:r w:rsidRPr="007C703D">
        <w:rPr>
          <w:rFonts w:ascii="Verdana" w:hAnsi="Verdana"/>
          <w:b/>
          <w:bCs/>
          <w:sz w:val="18"/>
          <w:szCs w:val="18"/>
          <w:u w:val="single"/>
        </w:rPr>
        <w:t>Dla części zamówienia nr 5 - Zadanie nr 5</w:t>
      </w:r>
    </w:p>
    <w:p w14:paraId="2850F728" w14:textId="77777777" w:rsidR="00CC01D9" w:rsidRPr="007C703D" w:rsidRDefault="009F7F6C">
      <w:pPr>
        <w:spacing w:after="120" w:line="240" w:lineRule="auto"/>
        <w:ind w:left="360"/>
        <w:jc w:val="both"/>
        <w:rPr>
          <w:rFonts w:ascii="Verdana" w:eastAsia="Verdana" w:hAnsi="Verdana" w:cs="Verdana"/>
          <w:sz w:val="18"/>
          <w:szCs w:val="18"/>
        </w:rPr>
      </w:pPr>
      <w:r w:rsidRPr="007C703D">
        <w:rPr>
          <w:rFonts w:ascii="Verdana" w:hAnsi="Verdana"/>
          <w:sz w:val="18"/>
          <w:szCs w:val="18"/>
        </w:rPr>
        <w:t>ocena ofert w tym kryterium zostanie dokonana w następujący sposób:</w:t>
      </w:r>
    </w:p>
    <w:p w14:paraId="4526727A" w14:textId="77777777" w:rsidR="00CC01D9" w:rsidRPr="007C703D" w:rsidRDefault="009F7F6C">
      <w:pPr>
        <w:spacing w:after="160" w:line="259" w:lineRule="auto"/>
        <w:ind w:left="360"/>
      </w:pPr>
      <w:r w:rsidRPr="007C703D">
        <w:rPr>
          <w:rStyle w:val="BrakA"/>
        </w:rPr>
        <w:t>za zaoferowanie przedłużonego okresu realizacji usług wsparcia tj. dłuższego niż minimalny w</w:t>
      </w:r>
      <w:r w:rsidRPr="007C703D">
        <w:rPr>
          <w:rStyle w:val="BrakA"/>
        </w:rPr>
        <w:t>y</w:t>
      </w:r>
      <w:r w:rsidRPr="007C703D">
        <w:rPr>
          <w:rStyle w:val="BrakA"/>
        </w:rPr>
        <w:t>magany (3 miesiące) wykonawca otrzyma następującą ilość punktów:</w:t>
      </w:r>
    </w:p>
    <w:p w14:paraId="6F028DF4" w14:textId="77777777" w:rsidR="00CC01D9" w:rsidRPr="002959ED" w:rsidRDefault="009F7F6C">
      <w:pPr>
        <w:spacing w:after="160" w:line="259" w:lineRule="auto"/>
        <w:ind w:left="360"/>
        <w:rPr>
          <w:sz w:val="20"/>
          <w:szCs w:val="20"/>
        </w:rPr>
      </w:pPr>
      <w:r w:rsidRPr="002959ED">
        <w:rPr>
          <w:rStyle w:val="BrakA"/>
          <w:sz w:val="20"/>
          <w:szCs w:val="20"/>
        </w:rPr>
        <w:t xml:space="preserve">zaoferowanie okresu wsparcia dłuższego o 3 co najmniej miesiące (łącznie min. 6 miesięcy) - </w:t>
      </w:r>
      <w:r w:rsidRPr="002959ED">
        <w:rPr>
          <w:b/>
          <w:bCs/>
          <w:sz w:val="20"/>
          <w:szCs w:val="20"/>
        </w:rPr>
        <w:t>20 pkt</w:t>
      </w:r>
      <w:r w:rsidRPr="002959ED">
        <w:rPr>
          <w:rStyle w:val="BrakA"/>
          <w:sz w:val="20"/>
          <w:szCs w:val="20"/>
        </w:rPr>
        <w:t>;</w:t>
      </w:r>
    </w:p>
    <w:p w14:paraId="500CCF76" w14:textId="77777777" w:rsidR="00CC01D9" w:rsidRPr="002959ED" w:rsidRDefault="009F7F6C">
      <w:pPr>
        <w:spacing w:after="160" w:line="259" w:lineRule="auto"/>
        <w:ind w:left="360"/>
        <w:rPr>
          <w:sz w:val="20"/>
          <w:szCs w:val="20"/>
        </w:rPr>
      </w:pPr>
      <w:r w:rsidRPr="002959ED">
        <w:rPr>
          <w:rStyle w:val="BrakA"/>
          <w:sz w:val="20"/>
          <w:szCs w:val="20"/>
        </w:rPr>
        <w:t xml:space="preserve">zaoferowanie okresu wsparcia dłuższego o 6 co najmniej miesięcy (łącznie min. 9 miesięcy) - </w:t>
      </w:r>
      <w:r w:rsidRPr="002959ED">
        <w:rPr>
          <w:b/>
          <w:bCs/>
          <w:sz w:val="20"/>
          <w:szCs w:val="20"/>
        </w:rPr>
        <w:t>40 pkt</w:t>
      </w:r>
      <w:r w:rsidRPr="002959ED">
        <w:rPr>
          <w:rStyle w:val="BrakA"/>
          <w:sz w:val="20"/>
          <w:szCs w:val="20"/>
        </w:rPr>
        <w:t>;</w:t>
      </w:r>
    </w:p>
    <w:p w14:paraId="167FCB98" w14:textId="77777777" w:rsidR="00CC01D9" w:rsidRPr="007C703D" w:rsidRDefault="00CC01D9">
      <w:pPr>
        <w:spacing w:after="160" w:line="259" w:lineRule="auto"/>
        <w:ind w:left="360"/>
      </w:pPr>
    </w:p>
    <w:p w14:paraId="350E3FCF" w14:textId="5BDC5493" w:rsidR="00CC01D9" w:rsidRPr="007C703D" w:rsidRDefault="009F7F6C">
      <w:pPr>
        <w:spacing w:after="160" w:line="259" w:lineRule="auto"/>
        <w:ind w:left="360"/>
      </w:pPr>
      <w:r w:rsidRPr="007C703D">
        <w:rPr>
          <w:rFonts w:ascii="Verdana" w:hAnsi="Verdana"/>
          <w:sz w:val="18"/>
          <w:szCs w:val="18"/>
          <w:u w:val="single" w:color="C67838"/>
        </w:rPr>
        <w:t>Maksymalną ilość punktów – 40</w:t>
      </w:r>
      <w:r w:rsidRPr="007C703D">
        <w:rPr>
          <w:rFonts w:ascii="Verdana" w:hAnsi="Verdana"/>
          <w:sz w:val="18"/>
          <w:szCs w:val="18"/>
          <w:u w:color="C67838"/>
        </w:rPr>
        <w:t xml:space="preserve"> – otrzyma oferta przedłużająca okres gwarancji / wsparcia co najmniej o liczbę miesięcy wskazaną w najwyższym progu punktacji.</w:t>
      </w:r>
    </w:p>
    <w:p w14:paraId="7EB2B91E" w14:textId="77777777" w:rsidR="00CC01D9" w:rsidRPr="007C703D" w:rsidRDefault="009F7F6C">
      <w:pPr>
        <w:spacing w:after="160" w:line="259" w:lineRule="auto"/>
        <w:ind w:left="360"/>
        <w:rPr>
          <w:b/>
          <w:bCs/>
        </w:rPr>
      </w:pPr>
      <w:r w:rsidRPr="007C703D">
        <w:rPr>
          <w:b/>
          <w:bCs/>
        </w:rPr>
        <w:t>Uwaga:</w:t>
      </w:r>
    </w:p>
    <w:p w14:paraId="2974BAB2" w14:textId="1AF5E404" w:rsidR="00CC01D9" w:rsidRPr="007C703D" w:rsidRDefault="009F7F6C">
      <w:pPr>
        <w:spacing w:after="160" w:line="259" w:lineRule="auto"/>
        <w:ind w:left="360"/>
        <w:jc w:val="both"/>
      </w:pPr>
      <w:r w:rsidRPr="007C703D">
        <w:rPr>
          <w:rStyle w:val="BrakA"/>
        </w:rPr>
        <w:t xml:space="preserve">Zaoferowanie przedłużenia okresu gwarancji o więcej niż maksymalne punktowane przedłużenie </w:t>
      </w:r>
      <w:r w:rsidRPr="007C703D">
        <w:rPr>
          <w:rStyle w:val="BrakA"/>
        </w:rPr>
        <w:br/>
        <w:t>wskazane w kryteriach oceny ofert nie spowoduje przyznania dodatkowych punktów.</w:t>
      </w:r>
    </w:p>
    <w:p w14:paraId="7E2B0FCF" w14:textId="4ADE86F2" w:rsidR="00CC01D9" w:rsidRPr="007C703D" w:rsidRDefault="009F7F6C" w:rsidP="002959ED">
      <w:pPr>
        <w:spacing w:after="120" w:line="240" w:lineRule="auto"/>
        <w:ind w:left="357"/>
        <w:jc w:val="both"/>
      </w:pPr>
      <w:r w:rsidRPr="007C703D">
        <w:rPr>
          <w:rStyle w:val="BrakA"/>
        </w:rPr>
        <w:t>Zaoferowanie przedłużenia okresu gwarancji o okres krótszy niż podlegający punktacji w pier</w:t>
      </w:r>
      <w:r w:rsidRPr="007C703D">
        <w:rPr>
          <w:rStyle w:val="BrakA"/>
        </w:rPr>
        <w:t>w</w:t>
      </w:r>
      <w:r w:rsidRPr="007C703D">
        <w:rPr>
          <w:rStyle w:val="BrakA"/>
        </w:rPr>
        <w:t>szym progu nie pozwoli na przyznanie dodatkowych punktów, a oferta zostanie oceniona tak ja</w:t>
      </w:r>
      <w:r w:rsidRPr="007C703D">
        <w:rPr>
          <w:rStyle w:val="BrakA"/>
        </w:rPr>
        <w:t>k</w:t>
      </w:r>
      <w:r w:rsidRPr="007C703D">
        <w:rPr>
          <w:rStyle w:val="BrakA"/>
        </w:rPr>
        <w:t xml:space="preserve">by Wykonawca nie zaoferował przedłużenia okresu gwarancji. </w:t>
      </w:r>
    </w:p>
    <w:p w14:paraId="550A6D89" w14:textId="77777777" w:rsidR="00CC01D9" w:rsidRPr="007C703D" w:rsidRDefault="009F7F6C" w:rsidP="002959ED">
      <w:pPr>
        <w:spacing w:after="120" w:line="240" w:lineRule="auto"/>
        <w:ind w:left="357"/>
        <w:jc w:val="both"/>
      </w:pPr>
      <w:r w:rsidRPr="007C703D">
        <w:rPr>
          <w:rStyle w:val="BrakA"/>
        </w:rPr>
        <w:t>Na tych samych zasadach Zamawiający postąpi w przypadku oceny oferowanego przedłużenia okresu realizacji usług wsparcia.</w:t>
      </w:r>
    </w:p>
    <w:p w14:paraId="0C190BFF" w14:textId="77777777" w:rsidR="00CC01D9" w:rsidRPr="007C703D" w:rsidRDefault="009F7F6C">
      <w:pPr>
        <w:pStyle w:val="Tekstpodstawowy2"/>
        <w:numPr>
          <w:ilvl w:val="0"/>
          <w:numId w:val="53"/>
        </w:numPr>
        <w:spacing w:line="276" w:lineRule="auto"/>
        <w:jc w:val="both"/>
        <w:rPr>
          <w:rFonts w:ascii="Verdana" w:hAnsi="Verdana"/>
          <w:sz w:val="18"/>
          <w:szCs w:val="18"/>
        </w:rPr>
      </w:pPr>
      <w:r w:rsidRPr="007C703D">
        <w:rPr>
          <w:rStyle w:val="BrakA"/>
          <w:rFonts w:ascii="Verdana" w:hAnsi="Verdana"/>
          <w:sz w:val="18"/>
          <w:szCs w:val="18"/>
        </w:rPr>
        <w:t>Wyliczone punkty zostaną przedstawione, jako liczby z dokładnością do dwóch miejsc po prz</w:t>
      </w:r>
      <w:r w:rsidRPr="007C703D">
        <w:rPr>
          <w:rStyle w:val="BrakA"/>
          <w:rFonts w:ascii="Verdana" w:hAnsi="Verdana"/>
          <w:sz w:val="18"/>
          <w:szCs w:val="18"/>
        </w:rPr>
        <w:t>e</w:t>
      </w:r>
      <w:r w:rsidRPr="007C703D">
        <w:rPr>
          <w:rStyle w:val="BrakA"/>
          <w:rFonts w:ascii="Verdana" w:hAnsi="Verdana"/>
          <w:sz w:val="18"/>
          <w:szCs w:val="18"/>
        </w:rPr>
        <w:t xml:space="preserve">cinku. </w:t>
      </w:r>
    </w:p>
    <w:p w14:paraId="37EDE657" w14:textId="77777777" w:rsidR="00CC01D9" w:rsidRPr="007C703D" w:rsidRDefault="009F7F6C">
      <w:pPr>
        <w:pStyle w:val="Tekstpodstawowy2"/>
        <w:numPr>
          <w:ilvl w:val="0"/>
          <w:numId w:val="49"/>
        </w:numPr>
        <w:spacing w:line="276" w:lineRule="auto"/>
        <w:jc w:val="both"/>
        <w:rPr>
          <w:rFonts w:ascii="Verdana" w:hAnsi="Verdana"/>
          <w:sz w:val="18"/>
          <w:szCs w:val="18"/>
        </w:rPr>
      </w:pPr>
      <w:r w:rsidRPr="007C703D">
        <w:rPr>
          <w:rStyle w:val="BrakA"/>
          <w:rFonts w:ascii="Verdana" w:hAnsi="Verdana"/>
          <w:sz w:val="18"/>
          <w:szCs w:val="18"/>
        </w:rPr>
        <w:t xml:space="preserve">Za najkorzystniejszą zostanie uznana oferta, która uzyska największą łączną liczbę punktów </w:t>
      </w:r>
      <w:r w:rsidRPr="007C703D">
        <w:rPr>
          <w:rStyle w:val="BrakA"/>
          <w:rFonts w:ascii="Verdana" w:eastAsia="Verdana" w:hAnsi="Verdana" w:cs="Verdana"/>
          <w:sz w:val="18"/>
          <w:szCs w:val="18"/>
        </w:rPr>
        <w:br/>
      </w:r>
      <w:r w:rsidRPr="007C703D">
        <w:rPr>
          <w:rStyle w:val="BrakA"/>
          <w:rFonts w:ascii="Verdana" w:hAnsi="Verdana"/>
          <w:sz w:val="18"/>
          <w:szCs w:val="18"/>
        </w:rPr>
        <w:t>w kryterium „Cena” i „Okres gwarancji” albo „Okres wsparcia” (w zależności od części zam</w:t>
      </w:r>
      <w:r w:rsidRPr="007C703D">
        <w:rPr>
          <w:rStyle w:val="BrakA"/>
          <w:rFonts w:ascii="Verdana" w:hAnsi="Verdana"/>
          <w:sz w:val="18"/>
          <w:szCs w:val="18"/>
        </w:rPr>
        <w:t>ó</w:t>
      </w:r>
      <w:r w:rsidRPr="007C703D">
        <w:rPr>
          <w:rStyle w:val="BrakA"/>
          <w:rFonts w:ascii="Verdana" w:hAnsi="Verdana"/>
          <w:sz w:val="18"/>
          <w:szCs w:val="18"/>
        </w:rPr>
        <w:t>wienia).</w:t>
      </w:r>
    </w:p>
    <w:p w14:paraId="3CAA73FE" w14:textId="77777777" w:rsidR="00CC01D9" w:rsidRPr="007C703D" w:rsidRDefault="009F7F6C">
      <w:pPr>
        <w:pStyle w:val="Tekstpodstawowy2"/>
        <w:numPr>
          <w:ilvl w:val="0"/>
          <w:numId w:val="49"/>
        </w:numPr>
        <w:spacing w:line="276" w:lineRule="auto"/>
        <w:jc w:val="both"/>
        <w:rPr>
          <w:rFonts w:ascii="Verdana" w:hAnsi="Verdana"/>
          <w:sz w:val="18"/>
          <w:szCs w:val="18"/>
        </w:rPr>
      </w:pPr>
      <w:r w:rsidRPr="007C703D">
        <w:rPr>
          <w:rStyle w:val="BrakA"/>
          <w:rFonts w:ascii="Verdana" w:hAnsi="Verdana"/>
          <w:sz w:val="18"/>
          <w:szCs w:val="18"/>
        </w:rPr>
        <w:t>Jeżeli nie można wybrać najkorzystniejszej oferty z uwagi na to, że dwie lub więcej ofert prze</w:t>
      </w:r>
      <w:r w:rsidRPr="007C703D">
        <w:rPr>
          <w:rStyle w:val="BrakA"/>
          <w:rFonts w:ascii="Verdana" w:hAnsi="Verdana"/>
          <w:sz w:val="18"/>
          <w:szCs w:val="18"/>
        </w:rPr>
        <w:t>d</w:t>
      </w:r>
      <w:r w:rsidRPr="007C703D">
        <w:rPr>
          <w:rStyle w:val="BrakA"/>
          <w:rFonts w:ascii="Verdana" w:hAnsi="Verdana"/>
          <w:sz w:val="18"/>
          <w:szCs w:val="18"/>
        </w:rPr>
        <w:t>stawia taki sam bilans ceny i innych kryteriów oceny ofert, Zamawiający spośród tych ofert wybiera ofertę z najniższą ceną, a jeżeli zostały złożone oferty o takiej samej cenie, Zamawi</w:t>
      </w:r>
      <w:r w:rsidRPr="007C703D">
        <w:rPr>
          <w:rStyle w:val="BrakA"/>
          <w:rFonts w:ascii="Verdana" w:hAnsi="Verdana"/>
          <w:sz w:val="18"/>
          <w:szCs w:val="18"/>
        </w:rPr>
        <w:t>a</w:t>
      </w:r>
      <w:r w:rsidRPr="007C703D">
        <w:rPr>
          <w:rStyle w:val="BrakA"/>
          <w:rFonts w:ascii="Verdana" w:hAnsi="Verdana"/>
          <w:sz w:val="18"/>
          <w:szCs w:val="18"/>
        </w:rPr>
        <w:t>jący wzywa wykonawców, którzy złożyli te oferty, do złożenia w terminie określonym przez zamawiającego ofert dodatkowych.</w:t>
      </w:r>
    </w:p>
    <w:p w14:paraId="7230AFB0" w14:textId="77777777" w:rsidR="00CC01D9" w:rsidRPr="007C703D" w:rsidRDefault="00CC01D9">
      <w:pPr>
        <w:spacing w:after="120" w:line="240" w:lineRule="auto"/>
        <w:jc w:val="both"/>
        <w:rPr>
          <w:rFonts w:ascii="Verdana" w:eastAsia="Verdana" w:hAnsi="Verdana" w:cs="Verdana"/>
          <w:sz w:val="18"/>
          <w:szCs w:val="18"/>
        </w:rPr>
      </w:pPr>
    </w:p>
    <w:p w14:paraId="50D0D9AA" w14:textId="77777777" w:rsidR="00CC01D9" w:rsidRPr="007C703D" w:rsidRDefault="009F7F6C">
      <w:pPr>
        <w:pStyle w:val="Nagwek3"/>
      </w:pPr>
      <w:r w:rsidRPr="007C703D">
        <w:rPr>
          <w:rStyle w:val="BrakA"/>
          <w:rFonts w:eastAsia="Arial Unicode MS" w:cs="Arial Unicode MS"/>
        </w:rPr>
        <w:t>XV. Informacje o formalnościach, jakie powinny zostać dopełnione po wyborze oferty w celu zawarcia umowy w sprawie zamówienia publicznego.</w:t>
      </w:r>
    </w:p>
    <w:p w14:paraId="773B29CB" w14:textId="77777777" w:rsidR="00CC01D9" w:rsidRPr="007C703D" w:rsidRDefault="009F7F6C">
      <w:pPr>
        <w:widowControl w:val="0"/>
        <w:numPr>
          <w:ilvl w:val="0"/>
          <w:numId w:val="55"/>
        </w:numPr>
        <w:spacing w:after="120" w:line="240" w:lineRule="auto"/>
        <w:jc w:val="both"/>
        <w:rPr>
          <w:rFonts w:ascii="Verdana" w:hAnsi="Verdana"/>
          <w:sz w:val="18"/>
          <w:szCs w:val="18"/>
        </w:rPr>
      </w:pPr>
      <w:r w:rsidRPr="007C703D">
        <w:rPr>
          <w:rStyle w:val="BrakA"/>
          <w:rFonts w:ascii="Verdana" w:hAnsi="Verdana"/>
          <w:sz w:val="18"/>
          <w:szCs w:val="18"/>
        </w:rPr>
        <w:lastRenderedPageBreak/>
        <w:t xml:space="preserve">O wyborze najkorzystniejszej oferty zamawiający zawiadomi niezwłocznie wykonawców, którzy złożyli oferty, na zasadach określonych w art. 92 ustawy </w:t>
      </w:r>
      <w:proofErr w:type="spellStart"/>
      <w:r w:rsidRPr="007C703D">
        <w:rPr>
          <w:rStyle w:val="BrakA"/>
          <w:rFonts w:ascii="Verdana" w:hAnsi="Verdana"/>
          <w:sz w:val="18"/>
          <w:szCs w:val="18"/>
        </w:rPr>
        <w:t>Pzp</w:t>
      </w:r>
      <w:proofErr w:type="spellEnd"/>
      <w:r w:rsidRPr="007C703D">
        <w:rPr>
          <w:rStyle w:val="BrakA"/>
          <w:rFonts w:ascii="Verdana" w:hAnsi="Verdana"/>
          <w:sz w:val="18"/>
          <w:szCs w:val="18"/>
        </w:rPr>
        <w:t>.</w:t>
      </w:r>
    </w:p>
    <w:p w14:paraId="33BF4530" w14:textId="77777777" w:rsidR="00CC01D9" w:rsidRPr="007C703D" w:rsidRDefault="009F7F6C">
      <w:pPr>
        <w:keepNext/>
        <w:widowControl w:val="0"/>
        <w:numPr>
          <w:ilvl w:val="0"/>
          <w:numId w:val="55"/>
        </w:numPr>
        <w:spacing w:after="120" w:line="240" w:lineRule="auto"/>
        <w:jc w:val="both"/>
        <w:rPr>
          <w:rFonts w:ascii="Verdana" w:hAnsi="Verdana"/>
          <w:sz w:val="18"/>
          <w:szCs w:val="18"/>
        </w:rPr>
      </w:pPr>
      <w:r w:rsidRPr="007C703D">
        <w:rPr>
          <w:rStyle w:val="BrakA"/>
          <w:rFonts w:ascii="Verdana" w:hAnsi="Verdana"/>
          <w:sz w:val="18"/>
          <w:szCs w:val="18"/>
        </w:rPr>
        <w:t xml:space="preserve">Wybrany wykonawca zostanie powiadomiony o miejscu i terminie zawarcia umowy. Nastąpi to w terminie zgodnym z terminami określonymi w art. 94 ustawy </w:t>
      </w:r>
      <w:proofErr w:type="spellStart"/>
      <w:r w:rsidRPr="007C703D">
        <w:rPr>
          <w:rStyle w:val="BrakA"/>
          <w:rFonts w:ascii="Verdana" w:hAnsi="Verdana"/>
          <w:sz w:val="18"/>
          <w:szCs w:val="18"/>
        </w:rPr>
        <w:t>Pzp</w:t>
      </w:r>
      <w:proofErr w:type="spellEnd"/>
      <w:r w:rsidRPr="007C703D">
        <w:rPr>
          <w:rStyle w:val="BrakA"/>
          <w:rFonts w:ascii="Verdana" w:hAnsi="Verdana"/>
          <w:sz w:val="18"/>
          <w:szCs w:val="18"/>
        </w:rPr>
        <w:t>.</w:t>
      </w:r>
    </w:p>
    <w:p w14:paraId="4BCE0067" w14:textId="77777777" w:rsidR="00CC01D9" w:rsidRPr="007C703D" w:rsidRDefault="009F7F6C">
      <w:pPr>
        <w:keepNext/>
        <w:widowControl w:val="0"/>
        <w:numPr>
          <w:ilvl w:val="0"/>
          <w:numId w:val="55"/>
        </w:numPr>
        <w:spacing w:after="120" w:line="240" w:lineRule="auto"/>
        <w:jc w:val="both"/>
        <w:rPr>
          <w:rFonts w:ascii="Verdana" w:hAnsi="Verdana"/>
          <w:sz w:val="18"/>
          <w:szCs w:val="18"/>
        </w:rPr>
      </w:pPr>
      <w:r w:rsidRPr="007C703D">
        <w:rPr>
          <w:rStyle w:val="BrakA"/>
          <w:rFonts w:ascii="Verdana" w:hAnsi="Verdana"/>
          <w:sz w:val="18"/>
          <w:szCs w:val="18"/>
        </w:rPr>
        <w:t>W przypadku gdy wybrana zostanie oferta Wykonawców wspólnie ubiegających się o udzielenie zamówienia przed podpisaniem umowy Wykonawcy przedstawią Zamawiającemu umowę stwierdzającą solidarną odpowiedzialność wszystkich Wykonawców za wykonanie z</w:t>
      </w:r>
      <w:r w:rsidRPr="007C703D">
        <w:rPr>
          <w:rStyle w:val="BrakA"/>
          <w:rFonts w:ascii="Verdana" w:hAnsi="Verdana"/>
          <w:sz w:val="18"/>
          <w:szCs w:val="18"/>
        </w:rPr>
        <w:t>a</w:t>
      </w:r>
      <w:r w:rsidRPr="007C703D">
        <w:rPr>
          <w:rStyle w:val="BrakA"/>
          <w:rFonts w:ascii="Verdana" w:hAnsi="Verdana"/>
          <w:sz w:val="18"/>
          <w:szCs w:val="18"/>
        </w:rPr>
        <w:t>mówienia oraz zawierającą upoważnienie jednego spośród Wykonawców do składania i przyjmowania oświadczeń wobec Zamawiającego w imieniu wszystkich Wykonawców, a także do otrzymania należnych płatności.</w:t>
      </w:r>
    </w:p>
    <w:p w14:paraId="38F25193" w14:textId="77777777" w:rsidR="00CC01D9" w:rsidRPr="007C703D" w:rsidRDefault="009F7F6C">
      <w:pPr>
        <w:keepNext/>
        <w:widowControl w:val="0"/>
        <w:numPr>
          <w:ilvl w:val="0"/>
          <w:numId w:val="55"/>
        </w:numPr>
        <w:spacing w:after="120" w:line="240" w:lineRule="auto"/>
        <w:jc w:val="both"/>
        <w:rPr>
          <w:rFonts w:ascii="Verdana" w:hAnsi="Verdana"/>
          <w:sz w:val="18"/>
          <w:szCs w:val="18"/>
        </w:rPr>
      </w:pPr>
      <w:r w:rsidRPr="007C703D">
        <w:rPr>
          <w:rStyle w:val="BrakA"/>
          <w:rFonts w:ascii="Verdana" w:hAnsi="Verdana"/>
          <w:sz w:val="18"/>
          <w:szCs w:val="18"/>
        </w:rPr>
        <w:t>Wykonawca zobowiązany jest dostarczyć maksymalnie w dniu podpisania umowy do Działu IT Zamawiającego:</w:t>
      </w:r>
    </w:p>
    <w:p w14:paraId="43304C4B" w14:textId="77777777" w:rsidR="00CC01D9" w:rsidRPr="007C703D" w:rsidRDefault="009F7F6C">
      <w:pPr>
        <w:keepNext/>
        <w:widowControl w:val="0"/>
        <w:spacing w:after="120" w:line="240" w:lineRule="auto"/>
        <w:ind w:left="426"/>
        <w:jc w:val="both"/>
        <w:rPr>
          <w:rStyle w:val="Hyperlink0"/>
        </w:rPr>
      </w:pPr>
      <w:r w:rsidRPr="007C703D">
        <w:rPr>
          <w:rStyle w:val="Hyperlink0"/>
        </w:rPr>
        <w:t>a) szczegółowy opis zaoferowanego przedmiotu zamówienia,</w:t>
      </w:r>
    </w:p>
    <w:p w14:paraId="2EEBB58F" w14:textId="77777777" w:rsidR="00CC01D9" w:rsidRPr="007C703D" w:rsidRDefault="009F7F6C">
      <w:pPr>
        <w:keepNext/>
        <w:widowControl w:val="0"/>
        <w:spacing w:after="120" w:line="240" w:lineRule="auto"/>
        <w:ind w:left="426"/>
        <w:jc w:val="both"/>
        <w:rPr>
          <w:rStyle w:val="Hyperlink0"/>
        </w:rPr>
      </w:pPr>
      <w:r w:rsidRPr="007C703D">
        <w:rPr>
          <w:rStyle w:val="Hyperlink0"/>
        </w:rPr>
        <w:t xml:space="preserve">b) oświadczenie </w:t>
      </w:r>
      <w:r w:rsidRPr="007C703D">
        <w:rPr>
          <w:rStyle w:val="BrakA"/>
        </w:rPr>
        <w:t>producenta lub autoryzowanego dystrybutora producenta, iż oferent posiada autoryzację producenta w zakresie sprzedaży oferowanych rozwiązań.</w:t>
      </w:r>
    </w:p>
    <w:p w14:paraId="23A10066" w14:textId="77777777" w:rsidR="00CC01D9" w:rsidRPr="007C703D" w:rsidRDefault="009F7F6C">
      <w:pPr>
        <w:tabs>
          <w:tab w:val="left" w:pos="6350"/>
        </w:tabs>
        <w:spacing w:after="120" w:line="240" w:lineRule="auto"/>
        <w:rPr>
          <w:rStyle w:val="Hyperlink0"/>
        </w:rPr>
      </w:pPr>
      <w:r w:rsidRPr="007C703D">
        <w:rPr>
          <w:rStyle w:val="Hyperlink0"/>
        </w:rPr>
        <w:tab/>
      </w:r>
    </w:p>
    <w:p w14:paraId="72990D89" w14:textId="77777777" w:rsidR="00CC01D9" w:rsidRPr="007C703D" w:rsidRDefault="009F7F6C">
      <w:pPr>
        <w:pStyle w:val="Nagwek3"/>
      </w:pPr>
      <w:r w:rsidRPr="007C703D">
        <w:rPr>
          <w:rStyle w:val="BrakA"/>
          <w:rFonts w:eastAsia="Arial Unicode MS" w:cs="Arial Unicode MS"/>
        </w:rPr>
        <w:t>XVI. Zabezpieczenie należytego wykonania umowy.</w:t>
      </w:r>
    </w:p>
    <w:p w14:paraId="74A941B8" w14:textId="77777777" w:rsidR="00CC01D9" w:rsidRPr="007C703D" w:rsidRDefault="009F7F6C">
      <w:pPr>
        <w:keepNext/>
        <w:suppressAutoHyphens/>
        <w:spacing w:after="120" w:line="240" w:lineRule="auto"/>
        <w:rPr>
          <w:rStyle w:val="Hyperlink0"/>
        </w:rPr>
      </w:pPr>
      <w:r w:rsidRPr="007C703D">
        <w:rPr>
          <w:rStyle w:val="Hyperlink0"/>
        </w:rPr>
        <w:t xml:space="preserve">Zamawiający </w:t>
      </w:r>
      <w:r w:rsidRPr="007C703D">
        <w:rPr>
          <w:rFonts w:ascii="Verdana" w:hAnsi="Verdana"/>
          <w:b/>
          <w:bCs/>
          <w:sz w:val="18"/>
          <w:szCs w:val="18"/>
        </w:rPr>
        <w:t>nie wymaga</w:t>
      </w:r>
      <w:r w:rsidRPr="007C703D">
        <w:rPr>
          <w:rStyle w:val="Hyperlink0"/>
        </w:rPr>
        <w:t xml:space="preserve"> wnoszenia zabezpieczenia należytego wykonania umowy.</w:t>
      </w:r>
    </w:p>
    <w:p w14:paraId="1C4B20EA" w14:textId="77777777" w:rsidR="00CC01D9" w:rsidRPr="007C703D" w:rsidRDefault="00CC01D9">
      <w:pPr>
        <w:keepNext/>
        <w:suppressAutoHyphens/>
        <w:spacing w:after="120" w:line="240" w:lineRule="auto"/>
        <w:rPr>
          <w:rFonts w:ascii="Verdana" w:eastAsia="Verdana" w:hAnsi="Verdana" w:cs="Verdana"/>
          <w:b/>
          <w:bCs/>
          <w:sz w:val="18"/>
          <w:szCs w:val="18"/>
        </w:rPr>
      </w:pPr>
    </w:p>
    <w:p w14:paraId="093A683C" w14:textId="77777777" w:rsidR="00CC01D9" w:rsidRPr="007C703D" w:rsidRDefault="009F7F6C">
      <w:pPr>
        <w:pStyle w:val="Nagwek3"/>
      </w:pPr>
      <w:r w:rsidRPr="007C703D">
        <w:rPr>
          <w:rStyle w:val="BrakA"/>
          <w:rFonts w:eastAsia="Arial Unicode MS" w:cs="Arial Unicode MS"/>
        </w:rPr>
        <w:t>XVII. Istotne dla stron postanowienia treści umowy.</w:t>
      </w:r>
    </w:p>
    <w:p w14:paraId="20BD7441" w14:textId="315EF828" w:rsidR="00CC01D9" w:rsidRDefault="009F7F6C">
      <w:pPr>
        <w:widowControl w:val="0"/>
        <w:tabs>
          <w:tab w:val="left" w:pos="426"/>
        </w:tabs>
        <w:spacing w:after="120" w:line="240" w:lineRule="auto"/>
        <w:jc w:val="both"/>
        <w:rPr>
          <w:rStyle w:val="Hyperlink0"/>
        </w:rPr>
      </w:pPr>
      <w:r w:rsidRPr="007C703D">
        <w:rPr>
          <w:rStyle w:val="Hyperlink0"/>
        </w:rPr>
        <w:t xml:space="preserve">Wzór umowy został określony w </w:t>
      </w:r>
      <w:r w:rsidR="002959ED">
        <w:rPr>
          <w:rStyle w:val="Hyperlink0"/>
        </w:rPr>
        <w:t>Z</w:t>
      </w:r>
      <w:r w:rsidRPr="007C703D">
        <w:rPr>
          <w:rStyle w:val="Hyperlink0"/>
        </w:rPr>
        <w:t>ałączniku nr 4 do SIWZ.</w:t>
      </w:r>
    </w:p>
    <w:p w14:paraId="0D5B6A67" w14:textId="77777777" w:rsidR="002959ED" w:rsidRPr="007C703D" w:rsidRDefault="002959ED">
      <w:pPr>
        <w:widowControl w:val="0"/>
        <w:tabs>
          <w:tab w:val="left" w:pos="426"/>
        </w:tabs>
        <w:spacing w:after="120" w:line="240" w:lineRule="auto"/>
        <w:jc w:val="both"/>
        <w:rPr>
          <w:rFonts w:ascii="Verdana" w:eastAsia="Verdana" w:hAnsi="Verdana" w:cs="Verdana"/>
          <w:b/>
          <w:bCs/>
          <w:sz w:val="18"/>
          <w:szCs w:val="18"/>
        </w:rPr>
      </w:pPr>
    </w:p>
    <w:p w14:paraId="1F21ACC5" w14:textId="77777777" w:rsidR="00CC01D9" w:rsidRPr="007C703D" w:rsidRDefault="009F7F6C">
      <w:pPr>
        <w:pStyle w:val="Nagwek3"/>
      </w:pPr>
      <w:r w:rsidRPr="007C703D">
        <w:rPr>
          <w:rStyle w:val="BrakA"/>
          <w:rFonts w:eastAsia="Arial Unicode MS" w:cs="Arial Unicode MS"/>
        </w:rPr>
        <w:t>XVIII. Pouczenie o środkach ochrony prawnej.</w:t>
      </w:r>
    </w:p>
    <w:p w14:paraId="69EDBC28" w14:textId="77777777" w:rsidR="00CC01D9" w:rsidRPr="007C703D" w:rsidRDefault="009F7F6C">
      <w:pPr>
        <w:numPr>
          <w:ilvl w:val="0"/>
          <w:numId w:val="57"/>
        </w:numPr>
        <w:suppressAutoHyphens/>
        <w:spacing w:after="120" w:line="240" w:lineRule="auto"/>
        <w:jc w:val="both"/>
        <w:rPr>
          <w:rFonts w:ascii="Verdana" w:hAnsi="Verdana"/>
          <w:sz w:val="18"/>
          <w:szCs w:val="18"/>
        </w:rPr>
      </w:pPr>
      <w:r w:rsidRPr="007C703D">
        <w:rPr>
          <w:rStyle w:val="BrakA"/>
          <w:rFonts w:ascii="Verdana" w:hAnsi="Verdana"/>
          <w:sz w:val="18"/>
          <w:szCs w:val="18"/>
        </w:rPr>
        <w:t xml:space="preserve">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poniżej kwoty określonej w przepisach wykonawczych wydanych na podstawie art. 11 ust. 8 ustawy </w:t>
      </w:r>
      <w:proofErr w:type="spellStart"/>
      <w:r w:rsidRPr="007C703D">
        <w:rPr>
          <w:rStyle w:val="BrakA"/>
          <w:rFonts w:ascii="Verdana" w:hAnsi="Verdana"/>
          <w:sz w:val="18"/>
          <w:szCs w:val="18"/>
        </w:rPr>
        <w:t>Pzp</w:t>
      </w:r>
      <w:proofErr w:type="spellEnd"/>
      <w:r w:rsidRPr="007C703D">
        <w:rPr>
          <w:rStyle w:val="BrakA"/>
          <w:rFonts w:ascii="Verdana" w:hAnsi="Verdana"/>
          <w:sz w:val="18"/>
          <w:szCs w:val="18"/>
        </w:rPr>
        <w:t>.</w:t>
      </w:r>
    </w:p>
    <w:p w14:paraId="60584C61" w14:textId="77777777" w:rsidR="00CC01D9" w:rsidRPr="007C703D" w:rsidRDefault="009F7F6C">
      <w:pPr>
        <w:numPr>
          <w:ilvl w:val="0"/>
          <w:numId w:val="57"/>
        </w:numPr>
        <w:suppressAutoHyphens/>
        <w:spacing w:after="120" w:line="240" w:lineRule="auto"/>
        <w:jc w:val="both"/>
        <w:rPr>
          <w:rFonts w:ascii="Verdana" w:hAnsi="Verdana"/>
          <w:sz w:val="18"/>
          <w:szCs w:val="18"/>
        </w:rPr>
      </w:pPr>
      <w:r w:rsidRPr="007C703D">
        <w:rPr>
          <w:rStyle w:val="BrakA"/>
          <w:rFonts w:ascii="Verdana" w:hAnsi="Verdana"/>
          <w:sz w:val="18"/>
          <w:szCs w:val="18"/>
        </w:rPr>
        <w:t xml:space="preserve">Zgodnie z art. 180 ust. 2 ustawy </w:t>
      </w:r>
      <w:proofErr w:type="spellStart"/>
      <w:r w:rsidRPr="007C703D">
        <w:rPr>
          <w:rStyle w:val="BrakA"/>
          <w:rFonts w:ascii="Verdana" w:hAnsi="Verdana"/>
          <w:sz w:val="18"/>
          <w:szCs w:val="18"/>
        </w:rPr>
        <w:t>Pzp</w:t>
      </w:r>
      <w:proofErr w:type="spellEnd"/>
      <w:r w:rsidRPr="007C703D">
        <w:rPr>
          <w:rStyle w:val="BrakA"/>
          <w:rFonts w:ascii="Verdana" w:hAnsi="Verdana"/>
          <w:sz w:val="18"/>
          <w:szCs w:val="18"/>
        </w:rPr>
        <w:t xml:space="preserve"> w niniejszym postępowaniu odwołanie przysługuje wyłącznie wobec czynności:</w:t>
      </w:r>
    </w:p>
    <w:p w14:paraId="36771D20" w14:textId="77777777" w:rsidR="00CC01D9" w:rsidRPr="007C703D" w:rsidRDefault="009F7F6C">
      <w:pPr>
        <w:numPr>
          <w:ilvl w:val="0"/>
          <w:numId w:val="59"/>
        </w:numPr>
        <w:suppressAutoHyphens/>
        <w:spacing w:after="120" w:line="240" w:lineRule="auto"/>
        <w:jc w:val="both"/>
        <w:rPr>
          <w:rFonts w:ascii="Verdana" w:hAnsi="Verdana"/>
          <w:sz w:val="18"/>
          <w:szCs w:val="18"/>
        </w:rPr>
      </w:pPr>
      <w:r w:rsidRPr="007C703D">
        <w:rPr>
          <w:rStyle w:val="BrakA"/>
          <w:rFonts w:ascii="Verdana" w:hAnsi="Verdana"/>
          <w:sz w:val="18"/>
          <w:szCs w:val="18"/>
        </w:rPr>
        <w:t>określenia warunków udziału w postępowaniu,</w:t>
      </w:r>
    </w:p>
    <w:p w14:paraId="12A52015" w14:textId="77777777" w:rsidR="00CC01D9" w:rsidRPr="007C703D" w:rsidRDefault="009F7F6C">
      <w:pPr>
        <w:numPr>
          <w:ilvl w:val="0"/>
          <w:numId w:val="59"/>
        </w:numPr>
        <w:suppressAutoHyphens/>
        <w:spacing w:after="120" w:line="240" w:lineRule="auto"/>
        <w:jc w:val="both"/>
        <w:rPr>
          <w:rFonts w:ascii="Verdana" w:hAnsi="Verdana"/>
          <w:sz w:val="18"/>
          <w:szCs w:val="18"/>
        </w:rPr>
      </w:pPr>
      <w:r w:rsidRPr="007C703D">
        <w:rPr>
          <w:rStyle w:val="BrakA"/>
          <w:rFonts w:ascii="Verdana" w:hAnsi="Verdana"/>
          <w:sz w:val="18"/>
          <w:szCs w:val="18"/>
        </w:rPr>
        <w:t>wykluczenia odwołującego z postępowania,</w:t>
      </w:r>
    </w:p>
    <w:p w14:paraId="63CC75BB" w14:textId="77777777" w:rsidR="00CC01D9" w:rsidRPr="007C703D" w:rsidRDefault="009F7F6C">
      <w:pPr>
        <w:numPr>
          <w:ilvl w:val="0"/>
          <w:numId w:val="59"/>
        </w:numPr>
        <w:suppressAutoHyphens/>
        <w:spacing w:after="120" w:line="240" w:lineRule="auto"/>
        <w:jc w:val="both"/>
        <w:rPr>
          <w:rFonts w:ascii="Verdana" w:hAnsi="Verdana"/>
          <w:sz w:val="18"/>
          <w:szCs w:val="18"/>
        </w:rPr>
      </w:pPr>
      <w:r w:rsidRPr="007C703D">
        <w:rPr>
          <w:rStyle w:val="BrakA"/>
          <w:rFonts w:ascii="Verdana" w:hAnsi="Verdana"/>
          <w:sz w:val="18"/>
          <w:szCs w:val="18"/>
        </w:rPr>
        <w:t>odrzucenia oferty odwołującego,</w:t>
      </w:r>
    </w:p>
    <w:p w14:paraId="35CD784D" w14:textId="77777777" w:rsidR="00CC01D9" w:rsidRPr="007C703D" w:rsidRDefault="009F7F6C">
      <w:pPr>
        <w:numPr>
          <w:ilvl w:val="0"/>
          <w:numId w:val="59"/>
        </w:numPr>
        <w:suppressAutoHyphens/>
        <w:spacing w:after="120" w:line="240" w:lineRule="auto"/>
        <w:jc w:val="both"/>
        <w:rPr>
          <w:rFonts w:ascii="Verdana" w:hAnsi="Verdana"/>
          <w:sz w:val="18"/>
          <w:szCs w:val="18"/>
        </w:rPr>
      </w:pPr>
      <w:r w:rsidRPr="007C703D">
        <w:rPr>
          <w:rStyle w:val="BrakA"/>
          <w:rFonts w:ascii="Verdana" w:hAnsi="Verdana"/>
          <w:sz w:val="18"/>
          <w:szCs w:val="18"/>
        </w:rPr>
        <w:t>opis przedmiotu zamówienia,</w:t>
      </w:r>
    </w:p>
    <w:p w14:paraId="268CF4FF" w14:textId="77777777" w:rsidR="00CC01D9" w:rsidRPr="007C703D" w:rsidRDefault="009F7F6C">
      <w:pPr>
        <w:numPr>
          <w:ilvl w:val="0"/>
          <w:numId w:val="59"/>
        </w:numPr>
        <w:suppressAutoHyphens/>
        <w:spacing w:after="120" w:line="240" w:lineRule="auto"/>
        <w:jc w:val="both"/>
        <w:rPr>
          <w:rFonts w:ascii="Verdana" w:hAnsi="Verdana"/>
          <w:sz w:val="18"/>
          <w:szCs w:val="18"/>
        </w:rPr>
      </w:pPr>
      <w:r w:rsidRPr="007C703D">
        <w:rPr>
          <w:rStyle w:val="BrakA"/>
          <w:rFonts w:ascii="Verdana" w:hAnsi="Verdana"/>
          <w:sz w:val="18"/>
          <w:szCs w:val="18"/>
        </w:rPr>
        <w:t>wyboru najkorzystniejszej oferty.</w:t>
      </w:r>
    </w:p>
    <w:p w14:paraId="089F9802" w14:textId="77777777" w:rsidR="00CC01D9" w:rsidRPr="007C703D" w:rsidRDefault="009F7F6C">
      <w:pPr>
        <w:numPr>
          <w:ilvl w:val="0"/>
          <w:numId w:val="60"/>
        </w:numPr>
        <w:suppressAutoHyphens/>
        <w:spacing w:after="120" w:line="240" w:lineRule="auto"/>
        <w:jc w:val="both"/>
        <w:rPr>
          <w:rFonts w:ascii="Verdana" w:hAnsi="Verdana"/>
          <w:sz w:val="18"/>
          <w:szCs w:val="18"/>
        </w:rPr>
      </w:pPr>
      <w:r w:rsidRPr="007C703D">
        <w:rPr>
          <w:rStyle w:val="BrakA"/>
          <w:rFonts w:ascii="Verdana" w:hAnsi="Verdana"/>
          <w:sz w:val="18"/>
          <w:szCs w:val="18"/>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D972F22" w14:textId="77777777" w:rsidR="00CC01D9" w:rsidRPr="007C703D" w:rsidRDefault="009F7F6C">
      <w:pPr>
        <w:numPr>
          <w:ilvl w:val="0"/>
          <w:numId w:val="57"/>
        </w:numPr>
        <w:suppressAutoHyphens/>
        <w:spacing w:after="120" w:line="240" w:lineRule="auto"/>
        <w:jc w:val="both"/>
        <w:rPr>
          <w:rFonts w:ascii="Verdana" w:hAnsi="Verdana"/>
          <w:sz w:val="18"/>
          <w:szCs w:val="18"/>
        </w:rPr>
      </w:pPr>
      <w:r w:rsidRPr="007C703D">
        <w:rPr>
          <w:rStyle w:val="BrakA"/>
          <w:rFonts w:ascii="Verdana" w:hAnsi="Verdana"/>
          <w:sz w:val="18"/>
          <w:szCs w:val="18"/>
        </w:rPr>
        <w:t>Odwołanie wnosi się do Prezesa Krajowej Izby Odwoławczej w formie pisemnej w postaci papierowej albo w postaci elektronicznej, opatrzone odpowiednio własnoręcznym podpisem albo kwalifikowanym podpisem elektronicznym.</w:t>
      </w:r>
    </w:p>
    <w:p w14:paraId="5BF82436" w14:textId="77777777" w:rsidR="00CC01D9" w:rsidRPr="007C703D" w:rsidRDefault="009F7F6C">
      <w:pPr>
        <w:numPr>
          <w:ilvl w:val="0"/>
          <w:numId w:val="57"/>
        </w:numPr>
        <w:suppressAutoHyphens/>
        <w:spacing w:after="120" w:line="240" w:lineRule="auto"/>
        <w:jc w:val="both"/>
        <w:rPr>
          <w:rFonts w:ascii="Verdana" w:hAnsi="Verdana"/>
          <w:sz w:val="18"/>
          <w:szCs w:val="18"/>
        </w:rPr>
      </w:pPr>
      <w:r w:rsidRPr="007C703D">
        <w:rPr>
          <w:rStyle w:val="BrakA"/>
          <w:rFonts w:ascii="Verdana" w:hAnsi="Verdana"/>
          <w:sz w:val="18"/>
          <w:szCs w:val="18"/>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59920501" w14:textId="77777777" w:rsidR="00CC01D9" w:rsidRPr="007C703D" w:rsidRDefault="009F7F6C">
      <w:pPr>
        <w:numPr>
          <w:ilvl w:val="0"/>
          <w:numId w:val="57"/>
        </w:numPr>
        <w:suppressAutoHyphens/>
        <w:spacing w:after="120" w:line="240" w:lineRule="auto"/>
        <w:jc w:val="both"/>
        <w:rPr>
          <w:rFonts w:ascii="Verdana" w:hAnsi="Verdana"/>
          <w:sz w:val="18"/>
          <w:szCs w:val="18"/>
        </w:rPr>
      </w:pPr>
      <w:r w:rsidRPr="007C703D">
        <w:rPr>
          <w:rStyle w:val="BrakA"/>
          <w:rFonts w:ascii="Verdana" w:hAnsi="Verdana"/>
          <w:sz w:val="18"/>
          <w:szCs w:val="18"/>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7C703D">
        <w:rPr>
          <w:rStyle w:val="BrakA"/>
          <w:rFonts w:ascii="Verdana" w:hAnsi="Verdana"/>
          <w:sz w:val="18"/>
          <w:szCs w:val="18"/>
        </w:rPr>
        <w:t>Pzp</w:t>
      </w:r>
      <w:proofErr w:type="spellEnd"/>
      <w:r w:rsidRPr="007C703D">
        <w:rPr>
          <w:rStyle w:val="BrakA"/>
          <w:rFonts w:ascii="Verdana" w:hAnsi="Verdana"/>
          <w:sz w:val="18"/>
          <w:szCs w:val="18"/>
        </w:rPr>
        <w:t xml:space="preserve"> zdanie drugie albo w terminie 10 dni – jeżeli zostały przesłane w inny sposób. </w:t>
      </w:r>
    </w:p>
    <w:p w14:paraId="51D6EBF3" w14:textId="77777777" w:rsidR="00CC01D9" w:rsidRPr="007C703D" w:rsidRDefault="009F7F6C">
      <w:pPr>
        <w:numPr>
          <w:ilvl w:val="0"/>
          <w:numId w:val="57"/>
        </w:numPr>
        <w:suppressAutoHyphens/>
        <w:spacing w:after="120" w:line="240" w:lineRule="auto"/>
        <w:jc w:val="both"/>
        <w:rPr>
          <w:rFonts w:ascii="Verdana" w:hAnsi="Verdana"/>
          <w:sz w:val="18"/>
          <w:szCs w:val="18"/>
        </w:rPr>
      </w:pPr>
      <w:r w:rsidRPr="007C703D">
        <w:rPr>
          <w:rStyle w:val="BrakA"/>
          <w:rFonts w:ascii="Verdana" w:hAnsi="Verdana"/>
          <w:sz w:val="18"/>
          <w:szCs w:val="18"/>
        </w:rPr>
        <w:t xml:space="preserve">Odwołanie wobec treści ogłoszenia o zamówieniu, a także wobec postanowień specyfikacji istotnych warunków zamówienia, wnosi się w terminie 5 dni od dnia zamieszczenia ogłoszenia </w:t>
      </w:r>
      <w:r w:rsidRPr="007C703D">
        <w:rPr>
          <w:rStyle w:val="BrakA"/>
          <w:rFonts w:ascii="Verdana" w:hAnsi="Verdana"/>
          <w:sz w:val="18"/>
          <w:szCs w:val="18"/>
        </w:rPr>
        <w:lastRenderedPageBreak/>
        <w:t xml:space="preserve">w Biuletynie Zamówień Publicznych lub specyfikacji istotnych warunków zamówienia na stronie internetowej. </w:t>
      </w:r>
    </w:p>
    <w:p w14:paraId="3D26BB65" w14:textId="77777777" w:rsidR="00CC01D9" w:rsidRPr="007C703D" w:rsidRDefault="009F7F6C">
      <w:pPr>
        <w:numPr>
          <w:ilvl w:val="0"/>
          <w:numId w:val="57"/>
        </w:numPr>
        <w:suppressAutoHyphens/>
        <w:spacing w:after="120" w:line="240" w:lineRule="auto"/>
        <w:jc w:val="both"/>
        <w:rPr>
          <w:rFonts w:ascii="Verdana" w:hAnsi="Verdana"/>
          <w:sz w:val="18"/>
          <w:szCs w:val="18"/>
        </w:rPr>
      </w:pPr>
      <w:r w:rsidRPr="007C703D">
        <w:rPr>
          <w:rStyle w:val="BrakA"/>
          <w:rFonts w:ascii="Verdana" w:hAnsi="Verdana"/>
          <w:sz w:val="18"/>
          <w:szCs w:val="18"/>
        </w:rPr>
        <w:t xml:space="preserve">Odwołanie wobec czynności innych niż określone w pkt. XVIII.6 – XVIII.7 wnosi się w terminie 5 dni od dnia, w którym powzięto lub przy zachowaniu należytej staranności można było powziąć wiadomość o okolicznościach stanowiących podstawę jego wniesienia. </w:t>
      </w:r>
    </w:p>
    <w:p w14:paraId="11EFDDAC" w14:textId="77777777" w:rsidR="00CC01D9" w:rsidRPr="007C703D" w:rsidRDefault="009F7F6C">
      <w:pPr>
        <w:numPr>
          <w:ilvl w:val="0"/>
          <w:numId w:val="57"/>
        </w:numPr>
        <w:suppressAutoHyphens/>
        <w:spacing w:after="120" w:line="240" w:lineRule="auto"/>
        <w:jc w:val="both"/>
        <w:rPr>
          <w:rFonts w:ascii="Verdana" w:hAnsi="Verdana"/>
          <w:sz w:val="18"/>
          <w:szCs w:val="18"/>
        </w:rPr>
      </w:pPr>
      <w:r w:rsidRPr="007C703D">
        <w:rPr>
          <w:rStyle w:val="BrakA"/>
          <w:rFonts w:ascii="Verdana" w:hAnsi="Verdana"/>
          <w:sz w:val="18"/>
          <w:szCs w:val="18"/>
        </w:rPr>
        <w:t xml:space="preserve">Wykonawca może w terminie przewidzianym do wniesienia odwołania poinformować Zamawiającego o niezgodnej z przepisami ustawy Prawo zamówień publicznych czynności podjętej przez niego lub zaniechaniu czynności, do której jest on zobowiązany na podstawie ustawy, na które nie przysługuje odwołanie na podstawie art. 180 ust. 2 ustawy </w:t>
      </w:r>
      <w:proofErr w:type="spellStart"/>
      <w:r w:rsidRPr="007C703D">
        <w:rPr>
          <w:rStyle w:val="BrakA"/>
          <w:rFonts w:ascii="Verdana" w:hAnsi="Verdana"/>
          <w:sz w:val="18"/>
          <w:szCs w:val="18"/>
        </w:rPr>
        <w:t>Pzp</w:t>
      </w:r>
      <w:proofErr w:type="spellEnd"/>
      <w:r w:rsidRPr="007C703D">
        <w:rPr>
          <w:rStyle w:val="BrakA"/>
          <w:rFonts w:ascii="Verdana" w:hAnsi="Verdana"/>
          <w:sz w:val="18"/>
          <w:szCs w:val="18"/>
        </w:rPr>
        <w:t>.</w:t>
      </w:r>
    </w:p>
    <w:p w14:paraId="3A17CA01" w14:textId="77777777" w:rsidR="00CC01D9" w:rsidRPr="007C703D" w:rsidRDefault="009F7F6C">
      <w:pPr>
        <w:numPr>
          <w:ilvl w:val="0"/>
          <w:numId w:val="57"/>
        </w:numPr>
        <w:suppressAutoHyphens/>
        <w:spacing w:after="120" w:line="240" w:lineRule="auto"/>
        <w:jc w:val="both"/>
        <w:rPr>
          <w:rFonts w:ascii="Verdana" w:hAnsi="Verdana"/>
          <w:sz w:val="18"/>
          <w:szCs w:val="18"/>
        </w:rPr>
      </w:pPr>
      <w:r w:rsidRPr="007C703D">
        <w:rPr>
          <w:rStyle w:val="BrakA"/>
          <w:rFonts w:ascii="Verdana" w:hAnsi="Verdana"/>
          <w:sz w:val="18"/>
          <w:szCs w:val="18"/>
        </w:rPr>
        <w:t>Środki ochrony prawnej wobec ogłoszenia o zamówieniu oraz SIWZ przysługują również organizacjom wpisanym na listę, o której mowa w art. 154 pkt 5 ustawy.</w:t>
      </w:r>
    </w:p>
    <w:p w14:paraId="3DAD5CE2" w14:textId="77777777" w:rsidR="00CC01D9" w:rsidRPr="007C703D" w:rsidRDefault="00CC01D9">
      <w:pPr>
        <w:suppressAutoHyphens/>
        <w:spacing w:after="120" w:line="240" w:lineRule="auto"/>
        <w:jc w:val="both"/>
        <w:rPr>
          <w:rFonts w:ascii="Verdana" w:eastAsia="Verdana" w:hAnsi="Verdana" w:cs="Verdana"/>
          <w:b/>
          <w:bCs/>
          <w:sz w:val="18"/>
          <w:szCs w:val="18"/>
        </w:rPr>
      </w:pPr>
    </w:p>
    <w:p w14:paraId="3ED11FBF" w14:textId="77777777" w:rsidR="00CC01D9" w:rsidRPr="007C703D" w:rsidRDefault="009F7F6C">
      <w:pPr>
        <w:pStyle w:val="Nagwek3"/>
      </w:pPr>
      <w:r w:rsidRPr="007C703D">
        <w:rPr>
          <w:rStyle w:val="BrakA"/>
          <w:rFonts w:eastAsia="Arial Unicode MS" w:cs="Arial Unicode MS"/>
        </w:rPr>
        <w:t>XIX. Załączniki.</w:t>
      </w:r>
    </w:p>
    <w:p w14:paraId="77BBAD76" w14:textId="77777777" w:rsidR="00CC01D9" w:rsidRPr="007C703D" w:rsidRDefault="009F7F6C">
      <w:pPr>
        <w:widowControl w:val="0"/>
        <w:numPr>
          <w:ilvl w:val="0"/>
          <w:numId w:val="62"/>
        </w:numPr>
        <w:spacing w:after="120" w:line="240" w:lineRule="auto"/>
        <w:rPr>
          <w:rFonts w:ascii="Verdana" w:hAnsi="Verdana"/>
          <w:sz w:val="18"/>
          <w:szCs w:val="18"/>
        </w:rPr>
      </w:pPr>
      <w:r w:rsidRPr="007C703D">
        <w:rPr>
          <w:rStyle w:val="BrakA"/>
          <w:rFonts w:ascii="Verdana" w:hAnsi="Verdana"/>
          <w:sz w:val="18"/>
          <w:szCs w:val="18"/>
        </w:rPr>
        <w:t>Wzór formularza oferty – Załącznik nr 1;</w:t>
      </w:r>
    </w:p>
    <w:p w14:paraId="75FA8837" w14:textId="77777777" w:rsidR="00CC01D9" w:rsidRPr="007C703D" w:rsidRDefault="009F7F6C">
      <w:pPr>
        <w:widowControl w:val="0"/>
        <w:numPr>
          <w:ilvl w:val="0"/>
          <w:numId w:val="62"/>
        </w:numPr>
        <w:spacing w:after="120" w:line="240" w:lineRule="auto"/>
        <w:rPr>
          <w:rFonts w:ascii="Verdana" w:hAnsi="Verdana"/>
          <w:sz w:val="18"/>
          <w:szCs w:val="18"/>
        </w:rPr>
      </w:pPr>
      <w:r w:rsidRPr="007C703D">
        <w:rPr>
          <w:rStyle w:val="BrakA"/>
          <w:rFonts w:ascii="Verdana" w:hAnsi="Verdana"/>
          <w:sz w:val="18"/>
          <w:szCs w:val="18"/>
        </w:rPr>
        <w:t>Wzór oświadczenie o braku przesłanek do wykluczenia – Załącznik nr 2;</w:t>
      </w:r>
    </w:p>
    <w:p w14:paraId="2748AC07" w14:textId="77777777" w:rsidR="00CC01D9" w:rsidRPr="007C703D" w:rsidRDefault="009F7F6C">
      <w:pPr>
        <w:widowControl w:val="0"/>
        <w:numPr>
          <w:ilvl w:val="0"/>
          <w:numId w:val="62"/>
        </w:numPr>
        <w:spacing w:after="120" w:line="240" w:lineRule="auto"/>
        <w:rPr>
          <w:rFonts w:ascii="Verdana" w:hAnsi="Verdana"/>
          <w:sz w:val="18"/>
          <w:szCs w:val="18"/>
        </w:rPr>
      </w:pPr>
      <w:r w:rsidRPr="007C703D">
        <w:rPr>
          <w:rFonts w:ascii="Verdana" w:hAnsi="Verdana"/>
          <w:kern w:val="28"/>
          <w:sz w:val="18"/>
          <w:szCs w:val="18"/>
        </w:rPr>
        <w:t>Opis przedmiotu zamówienia</w:t>
      </w:r>
      <w:r w:rsidRPr="007C703D">
        <w:rPr>
          <w:rStyle w:val="BrakA"/>
          <w:rFonts w:ascii="Verdana" w:hAnsi="Verdana"/>
          <w:sz w:val="18"/>
          <w:szCs w:val="18"/>
        </w:rPr>
        <w:t>– Załączniki nr 3;</w:t>
      </w:r>
    </w:p>
    <w:p w14:paraId="29FC60BC" w14:textId="77777777" w:rsidR="00CC01D9" w:rsidRPr="007C703D" w:rsidRDefault="009F7F6C">
      <w:pPr>
        <w:widowControl w:val="0"/>
        <w:numPr>
          <w:ilvl w:val="0"/>
          <w:numId w:val="62"/>
        </w:numPr>
        <w:spacing w:after="120" w:line="240" w:lineRule="auto"/>
        <w:rPr>
          <w:rFonts w:ascii="Verdana" w:hAnsi="Verdana"/>
          <w:sz w:val="18"/>
          <w:szCs w:val="18"/>
        </w:rPr>
      </w:pPr>
      <w:r w:rsidRPr="007C703D">
        <w:rPr>
          <w:rFonts w:ascii="Verdana" w:hAnsi="Verdana"/>
          <w:kern w:val="28"/>
          <w:sz w:val="18"/>
          <w:szCs w:val="18"/>
        </w:rPr>
        <w:t>Wzór umowy – Załącznik nr 4;</w:t>
      </w:r>
    </w:p>
    <w:p w14:paraId="5217DE1E" w14:textId="77777777" w:rsidR="00CC01D9" w:rsidRPr="007C703D" w:rsidRDefault="009F7F6C">
      <w:pPr>
        <w:widowControl w:val="0"/>
        <w:numPr>
          <w:ilvl w:val="0"/>
          <w:numId w:val="62"/>
        </w:numPr>
        <w:spacing w:after="120" w:line="240" w:lineRule="auto"/>
        <w:rPr>
          <w:rFonts w:ascii="Verdana" w:hAnsi="Verdana"/>
          <w:sz w:val="18"/>
          <w:szCs w:val="18"/>
        </w:rPr>
      </w:pPr>
      <w:r w:rsidRPr="007C703D">
        <w:rPr>
          <w:rFonts w:ascii="Verdana" w:hAnsi="Verdana"/>
          <w:kern w:val="28"/>
          <w:sz w:val="18"/>
          <w:szCs w:val="18"/>
        </w:rPr>
        <w:t>Wzór informacji o przynależności do grupy kapitałowej – Załącznik nr 5;</w:t>
      </w:r>
    </w:p>
    <w:p w14:paraId="78B10C39" w14:textId="77777777" w:rsidR="00CC01D9" w:rsidRPr="007C703D" w:rsidRDefault="009F7F6C">
      <w:pPr>
        <w:widowControl w:val="0"/>
        <w:numPr>
          <w:ilvl w:val="0"/>
          <w:numId w:val="62"/>
        </w:numPr>
        <w:spacing w:after="120" w:line="240" w:lineRule="auto"/>
        <w:rPr>
          <w:rFonts w:ascii="Verdana" w:hAnsi="Verdana"/>
          <w:sz w:val="18"/>
          <w:szCs w:val="18"/>
        </w:rPr>
      </w:pPr>
      <w:r w:rsidRPr="007C703D">
        <w:rPr>
          <w:rFonts w:ascii="Verdana" w:hAnsi="Verdana"/>
          <w:kern w:val="28"/>
          <w:sz w:val="18"/>
          <w:szCs w:val="18"/>
        </w:rPr>
        <w:t>Formularz cenowy – Załącznik nr 6.1 – 6.5 .</w:t>
      </w:r>
    </w:p>
    <w:p w14:paraId="3B2ED30E" w14:textId="77777777" w:rsidR="00CC01D9" w:rsidRPr="007C703D" w:rsidRDefault="00CC01D9">
      <w:pPr>
        <w:widowControl w:val="0"/>
        <w:spacing w:after="120" w:line="240" w:lineRule="auto"/>
        <w:rPr>
          <w:rFonts w:ascii="Verdana" w:eastAsia="Verdana" w:hAnsi="Verdana" w:cs="Verdana"/>
          <w:kern w:val="28"/>
          <w:sz w:val="18"/>
          <w:szCs w:val="18"/>
        </w:rPr>
      </w:pPr>
    </w:p>
    <w:p w14:paraId="0E638CBE" w14:textId="77777777" w:rsidR="00CC01D9" w:rsidRPr="007C703D" w:rsidRDefault="00CC01D9">
      <w:pPr>
        <w:widowControl w:val="0"/>
        <w:spacing w:after="120" w:line="240" w:lineRule="auto"/>
        <w:ind w:left="426"/>
        <w:rPr>
          <w:rFonts w:ascii="Verdana" w:eastAsia="Verdana" w:hAnsi="Verdana" w:cs="Verdana"/>
          <w:kern w:val="28"/>
          <w:sz w:val="18"/>
          <w:szCs w:val="18"/>
        </w:rPr>
      </w:pPr>
    </w:p>
    <w:p w14:paraId="1C1B0189" w14:textId="77777777" w:rsidR="00CC01D9" w:rsidRPr="007C703D" w:rsidRDefault="009F7F6C">
      <w:pPr>
        <w:pStyle w:val="Nagwek3"/>
        <w:jc w:val="right"/>
      </w:pPr>
      <w:r w:rsidRPr="007C703D">
        <w:rPr>
          <w:rFonts w:ascii="Arial Unicode MS" w:eastAsia="Arial Unicode MS" w:hAnsi="Arial Unicode MS" w:cs="Arial Unicode MS"/>
          <w:b w:val="0"/>
          <w:bCs w:val="0"/>
        </w:rPr>
        <w:br w:type="page"/>
      </w:r>
    </w:p>
    <w:p w14:paraId="53169433" w14:textId="77777777" w:rsidR="00CC01D9" w:rsidRPr="007C703D" w:rsidRDefault="009F7F6C">
      <w:pPr>
        <w:pStyle w:val="Nagwek3"/>
        <w:jc w:val="right"/>
      </w:pPr>
      <w:r w:rsidRPr="007C703D">
        <w:rPr>
          <w:rStyle w:val="BrakA"/>
        </w:rPr>
        <w:lastRenderedPageBreak/>
        <w:t>Załącznik Nr 1</w:t>
      </w:r>
    </w:p>
    <w:p w14:paraId="2440418B" w14:textId="24A7A6F8" w:rsidR="00CC01D9" w:rsidRDefault="00CC01D9">
      <w:pPr>
        <w:pBdr>
          <w:bottom w:val="single" w:sz="12" w:space="1" w:color="auto"/>
        </w:pBdr>
        <w:spacing w:after="60" w:line="240" w:lineRule="auto"/>
        <w:rPr>
          <w:rStyle w:val="Hyperlink0"/>
        </w:rPr>
      </w:pPr>
    </w:p>
    <w:p w14:paraId="26083A0C" w14:textId="77777777" w:rsidR="002959ED" w:rsidRPr="007C703D" w:rsidRDefault="002959ED">
      <w:pPr>
        <w:pBdr>
          <w:top w:val="none" w:sz="0" w:space="0" w:color="auto"/>
        </w:pBdr>
        <w:spacing w:after="60" w:line="240" w:lineRule="auto"/>
        <w:rPr>
          <w:rStyle w:val="Hyperlink0"/>
        </w:rPr>
      </w:pPr>
    </w:p>
    <w:p w14:paraId="501F433E" w14:textId="77777777" w:rsidR="00CC01D9" w:rsidRPr="007C703D" w:rsidRDefault="009F7F6C">
      <w:pPr>
        <w:spacing w:after="60" w:line="240" w:lineRule="auto"/>
        <w:rPr>
          <w:rStyle w:val="Hyperlink0"/>
        </w:rPr>
      </w:pPr>
      <w:r w:rsidRPr="007C703D">
        <w:rPr>
          <w:rStyle w:val="Hyperlink0"/>
        </w:rPr>
        <w:t>(pieczęć Wykonawcy/Wykonawców)</w:t>
      </w:r>
    </w:p>
    <w:p w14:paraId="5A6381E1" w14:textId="77777777" w:rsidR="00CC01D9" w:rsidRPr="007C703D" w:rsidRDefault="00CC01D9">
      <w:pPr>
        <w:spacing w:after="0" w:line="280" w:lineRule="exact"/>
        <w:jc w:val="center"/>
        <w:rPr>
          <w:rFonts w:ascii="Verdana" w:eastAsia="Verdana" w:hAnsi="Verdana" w:cs="Verdana"/>
          <w:b/>
          <w:bCs/>
          <w:sz w:val="18"/>
          <w:szCs w:val="18"/>
        </w:rPr>
      </w:pPr>
    </w:p>
    <w:p w14:paraId="367A8535" w14:textId="77777777" w:rsidR="00CC01D9" w:rsidRPr="007C703D" w:rsidRDefault="009F7F6C">
      <w:pPr>
        <w:spacing w:after="0" w:line="280" w:lineRule="exact"/>
        <w:jc w:val="center"/>
        <w:rPr>
          <w:rFonts w:ascii="Verdana" w:eastAsia="Verdana" w:hAnsi="Verdana" w:cs="Verdana"/>
          <w:b/>
          <w:bCs/>
          <w:sz w:val="18"/>
          <w:szCs w:val="18"/>
        </w:rPr>
      </w:pPr>
      <w:r w:rsidRPr="007C703D">
        <w:rPr>
          <w:rFonts w:ascii="Verdana" w:hAnsi="Verdana"/>
          <w:b/>
          <w:bCs/>
          <w:sz w:val="18"/>
          <w:szCs w:val="18"/>
        </w:rPr>
        <w:t>Oferta na:</w:t>
      </w:r>
    </w:p>
    <w:p w14:paraId="15550E62" w14:textId="77777777" w:rsidR="00CC01D9" w:rsidRPr="007C703D" w:rsidRDefault="00CC01D9">
      <w:pPr>
        <w:spacing w:after="120" w:line="240" w:lineRule="auto"/>
        <w:jc w:val="center"/>
        <w:rPr>
          <w:rFonts w:ascii="Verdana" w:eastAsia="Verdana" w:hAnsi="Verdana" w:cs="Verdana"/>
          <w:sz w:val="18"/>
          <w:szCs w:val="18"/>
        </w:rPr>
      </w:pPr>
    </w:p>
    <w:p w14:paraId="7B158E0E" w14:textId="77777777" w:rsidR="00CC01D9" w:rsidRPr="007C703D" w:rsidRDefault="009F7F6C">
      <w:pPr>
        <w:tabs>
          <w:tab w:val="left" w:pos="3969"/>
        </w:tabs>
        <w:spacing w:after="0" w:line="240" w:lineRule="auto"/>
        <w:jc w:val="center"/>
        <w:rPr>
          <w:rFonts w:ascii="Verdana" w:eastAsia="Verdana" w:hAnsi="Verdana" w:cs="Verdana"/>
          <w:b/>
          <w:bCs/>
          <w:sz w:val="18"/>
          <w:szCs w:val="18"/>
        </w:rPr>
      </w:pPr>
      <w:r w:rsidRPr="007C703D">
        <w:rPr>
          <w:rFonts w:ascii="Verdana" w:hAnsi="Verdana"/>
          <w:b/>
          <w:bCs/>
          <w:sz w:val="18"/>
          <w:szCs w:val="18"/>
        </w:rPr>
        <w:t>„Zakup i wdrożenie infrastruktury serwerowej w ramach</w:t>
      </w:r>
      <w:r w:rsidRPr="007C703D">
        <w:rPr>
          <w:rStyle w:val="Hyperlink0"/>
        </w:rPr>
        <w:t xml:space="preserve"> </w:t>
      </w:r>
      <w:r w:rsidRPr="007C703D">
        <w:rPr>
          <w:rFonts w:ascii="Verdana" w:hAnsi="Verdana"/>
          <w:b/>
          <w:bCs/>
          <w:sz w:val="18"/>
          <w:szCs w:val="18"/>
        </w:rPr>
        <w:t xml:space="preserve">Projektu pn.: </w:t>
      </w:r>
    </w:p>
    <w:p w14:paraId="04F7A1BB" w14:textId="77777777" w:rsidR="00CC01D9" w:rsidRPr="007C703D" w:rsidRDefault="009F7F6C">
      <w:pPr>
        <w:tabs>
          <w:tab w:val="left" w:pos="3969"/>
        </w:tabs>
        <w:spacing w:after="0" w:line="240" w:lineRule="auto"/>
        <w:jc w:val="center"/>
        <w:rPr>
          <w:rStyle w:val="Hyperlink0"/>
        </w:rPr>
      </w:pPr>
      <w:r w:rsidRPr="007C703D">
        <w:rPr>
          <w:rFonts w:ascii="Verdana" w:hAnsi="Verdana"/>
          <w:b/>
          <w:bCs/>
          <w:sz w:val="18"/>
          <w:szCs w:val="18"/>
        </w:rPr>
        <w:t>Digitalizacja zasobów będących w posiadaniu Polskiego Wydawnictwa Muzycznego – kontynuacja</w:t>
      </w:r>
      <w:r w:rsidRPr="007C703D">
        <w:rPr>
          <w:rStyle w:val="Hyperlink0"/>
        </w:rPr>
        <w:t>."</w:t>
      </w:r>
    </w:p>
    <w:p w14:paraId="2B04331D" w14:textId="77777777" w:rsidR="00CC01D9" w:rsidRPr="007C703D" w:rsidRDefault="009F7F6C">
      <w:pPr>
        <w:spacing w:after="120" w:line="240" w:lineRule="auto"/>
        <w:jc w:val="center"/>
        <w:rPr>
          <w:rStyle w:val="Hyperlink0"/>
        </w:rPr>
      </w:pPr>
      <w:r w:rsidRPr="007C703D">
        <w:rPr>
          <w:rStyle w:val="Hyperlink0"/>
        </w:rPr>
        <w:t>Postępowanie ZZP.261.33.2020</w:t>
      </w:r>
    </w:p>
    <w:p w14:paraId="5B29B181" w14:textId="77777777" w:rsidR="00CC01D9" w:rsidRPr="007C703D" w:rsidRDefault="00CC01D9">
      <w:pPr>
        <w:spacing w:after="0" w:line="280" w:lineRule="exact"/>
        <w:rPr>
          <w:rFonts w:ascii="Verdana" w:eastAsia="Verdana" w:hAnsi="Verdana" w:cs="Verdana"/>
          <w:kern w:val="2"/>
          <w:sz w:val="18"/>
          <w:szCs w:val="18"/>
        </w:rPr>
      </w:pPr>
    </w:p>
    <w:p w14:paraId="698B9720" w14:textId="77777777" w:rsidR="00CC01D9" w:rsidRPr="007C703D" w:rsidRDefault="009F7F6C">
      <w:pPr>
        <w:widowControl w:val="0"/>
        <w:numPr>
          <w:ilvl w:val="0"/>
          <w:numId w:val="64"/>
        </w:numPr>
        <w:spacing w:after="120" w:line="240" w:lineRule="auto"/>
        <w:rPr>
          <w:rFonts w:ascii="Verdana" w:hAnsi="Verdana"/>
          <w:b/>
          <w:bCs/>
          <w:sz w:val="18"/>
          <w:szCs w:val="18"/>
        </w:rPr>
      </w:pPr>
      <w:r w:rsidRPr="007C703D">
        <w:rPr>
          <w:rStyle w:val="BrakA"/>
          <w:rFonts w:ascii="Verdana" w:hAnsi="Verdana"/>
          <w:b/>
          <w:bCs/>
          <w:sz w:val="18"/>
          <w:szCs w:val="18"/>
        </w:rPr>
        <w:t>Zamawiający:</w:t>
      </w:r>
    </w:p>
    <w:p w14:paraId="2B318ABB" w14:textId="77777777" w:rsidR="00CC01D9" w:rsidRPr="007C703D" w:rsidRDefault="009F7F6C">
      <w:pPr>
        <w:widowControl w:val="0"/>
        <w:spacing w:after="120" w:line="240" w:lineRule="auto"/>
        <w:ind w:left="426"/>
        <w:rPr>
          <w:rStyle w:val="Hyperlink0"/>
        </w:rPr>
      </w:pPr>
      <w:r w:rsidRPr="007C703D">
        <w:rPr>
          <w:rStyle w:val="Hyperlink0"/>
        </w:rPr>
        <w:t>Polskie Wydawnictwo Muzyczne</w:t>
      </w:r>
    </w:p>
    <w:p w14:paraId="26A3F530" w14:textId="77777777" w:rsidR="00CC01D9" w:rsidRPr="007C703D" w:rsidRDefault="009F7F6C">
      <w:pPr>
        <w:widowControl w:val="0"/>
        <w:spacing w:after="120" w:line="240" w:lineRule="auto"/>
        <w:ind w:left="426"/>
        <w:rPr>
          <w:rFonts w:ascii="Verdana" w:eastAsia="Verdana" w:hAnsi="Verdana" w:cs="Verdana"/>
          <w:b/>
          <w:bCs/>
          <w:sz w:val="18"/>
          <w:szCs w:val="18"/>
        </w:rPr>
      </w:pPr>
      <w:r w:rsidRPr="007C703D">
        <w:rPr>
          <w:rStyle w:val="Hyperlink0"/>
        </w:rPr>
        <w:t>al. Krasińskiego 11a, 31-111 Kraków</w:t>
      </w:r>
    </w:p>
    <w:p w14:paraId="7B01F053" w14:textId="77777777" w:rsidR="00CC01D9" w:rsidRPr="007C703D" w:rsidRDefault="009F7F6C">
      <w:pPr>
        <w:widowControl w:val="0"/>
        <w:numPr>
          <w:ilvl w:val="0"/>
          <w:numId w:val="64"/>
        </w:numPr>
        <w:spacing w:after="120" w:line="240" w:lineRule="auto"/>
        <w:rPr>
          <w:rFonts w:ascii="Verdana" w:hAnsi="Verdana"/>
          <w:b/>
          <w:bCs/>
          <w:sz w:val="18"/>
          <w:szCs w:val="18"/>
        </w:rPr>
      </w:pPr>
      <w:r w:rsidRPr="007C703D">
        <w:rPr>
          <w:rStyle w:val="BrakA"/>
          <w:rFonts w:ascii="Verdana" w:hAnsi="Verdana"/>
          <w:b/>
          <w:bCs/>
          <w:sz w:val="18"/>
          <w:szCs w:val="18"/>
        </w:rPr>
        <w:t>Wykonawca/Wykonawcy*:</w:t>
      </w:r>
    </w:p>
    <w:p w14:paraId="146DA1B5" w14:textId="77777777" w:rsidR="00CC01D9" w:rsidRPr="007C703D" w:rsidRDefault="009F7F6C">
      <w:pPr>
        <w:spacing w:after="120" w:line="240" w:lineRule="auto"/>
        <w:ind w:left="426"/>
        <w:rPr>
          <w:rStyle w:val="Hyperlink0"/>
        </w:rPr>
      </w:pPr>
      <w:r w:rsidRPr="007C703D">
        <w:rPr>
          <w:rStyle w:val="Hyperlink0"/>
        </w:rPr>
        <w:t>Nazwa Wykonawcy: ___________________________________________________________________________</w:t>
      </w:r>
    </w:p>
    <w:p w14:paraId="4CE1527A" w14:textId="77777777" w:rsidR="00CC01D9" w:rsidRPr="007C703D" w:rsidRDefault="009F7F6C">
      <w:pPr>
        <w:spacing w:after="120" w:line="240" w:lineRule="auto"/>
        <w:ind w:left="426"/>
        <w:rPr>
          <w:rStyle w:val="Hyperlink0"/>
        </w:rPr>
      </w:pPr>
      <w:r w:rsidRPr="007C703D">
        <w:rPr>
          <w:rStyle w:val="Hyperlink0"/>
        </w:rPr>
        <w:t>Adres Wykonawcy: ___________________________________________________________________________</w:t>
      </w:r>
    </w:p>
    <w:p w14:paraId="7B25F539" w14:textId="77777777" w:rsidR="00CC01D9" w:rsidRPr="007C703D" w:rsidRDefault="009F7F6C">
      <w:pPr>
        <w:widowControl w:val="0"/>
        <w:numPr>
          <w:ilvl w:val="0"/>
          <w:numId w:val="65"/>
        </w:numPr>
        <w:spacing w:after="120" w:line="240" w:lineRule="auto"/>
        <w:jc w:val="both"/>
        <w:rPr>
          <w:rFonts w:ascii="Verdana" w:hAnsi="Verdana"/>
          <w:sz w:val="18"/>
          <w:szCs w:val="18"/>
        </w:rPr>
      </w:pPr>
      <w:r w:rsidRPr="007C703D">
        <w:rPr>
          <w:rStyle w:val="BrakA"/>
          <w:rFonts w:ascii="Verdana" w:hAnsi="Verdana"/>
          <w:sz w:val="18"/>
          <w:szCs w:val="18"/>
        </w:rPr>
        <w:t>W przypadku wyboru naszej oferty zobowiązujemy się do zawarcia umowy zgodnej z niniejszą ofertą, na warunkach określonych w SIWZ, w miejscu i terminie wyznaczonym przez Zam</w:t>
      </w:r>
      <w:r w:rsidRPr="007C703D">
        <w:rPr>
          <w:rStyle w:val="BrakA"/>
          <w:rFonts w:ascii="Verdana" w:hAnsi="Verdana"/>
          <w:sz w:val="18"/>
          <w:szCs w:val="18"/>
        </w:rPr>
        <w:t>a</w:t>
      </w:r>
      <w:r w:rsidRPr="007C703D">
        <w:rPr>
          <w:rStyle w:val="BrakA"/>
          <w:rFonts w:ascii="Verdana" w:hAnsi="Verdana"/>
          <w:sz w:val="18"/>
          <w:szCs w:val="18"/>
        </w:rPr>
        <w:t>wiającego.</w:t>
      </w:r>
    </w:p>
    <w:p w14:paraId="7A3D82EA" w14:textId="77777777" w:rsidR="00CC01D9" w:rsidRPr="007C703D" w:rsidRDefault="009F7F6C">
      <w:pPr>
        <w:widowControl w:val="0"/>
        <w:numPr>
          <w:ilvl w:val="0"/>
          <w:numId w:val="66"/>
        </w:numPr>
        <w:spacing w:after="120" w:line="240" w:lineRule="auto"/>
        <w:jc w:val="both"/>
        <w:rPr>
          <w:rFonts w:ascii="Verdana" w:hAnsi="Verdana"/>
          <w:sz w:val="18"/>
          <w:szCs w:val="18"/>
        </w:rPr>
      </w:pPr>
      <w:r w:rsidRPr="007C703D">
        <w:rPr>
          <w:rStyle w:val="BrakA"/>
          <w:rFonts w:ascii="Verdana" w:hAnsi="Verdana"/>
          <w:sz w:val="18"/>
          <w:szCs w:val="18"/>
        </w:rPr>
        <w:t xml:space="preserve">OFERUJĘ wykonanie przedmiotu zamówienia </w:t>
      </w:r>
      <w:r w:rsidRPr="007C703D">
        <w:rPr>
          <w:rFonts w:ascii="Verdana" w:hAnsi="Verdana"/>
          <w:b/>
          <w:bCs/>
          <w:sz w:val="18"/>
          <w:szCs w:val="18"/>
        </w:rPr>
        <w:t>za cenę:</w:t>
      </w:r>
    </w:p>
    <w:p w14:paraId="24D44AEA" w14:textId="77777777" w:rsidR="00CC01D9" w:rsidRPr="007C703D" w:rsidRDefault="009F7F6C">
      <w:pPr>
        <w:widowControl w:val="0"/>
        <w:numPr>
          <w:ilvl w:val="0"/>
          <w:numId w:val="68"/>
        </w:numPr>
        <w:spacing w:after="120" w:line="240" w:lineRule="auto"/>
        <w:jc w:val="both"/>
        <w:rPr>
          <w:rFonts w:ascii="Verdana" w:hAnsi="Verdana"/>
          <w:i/>
          <w:iCs/>
          <w:sz w:val="18"/>
          <w:szCs w:val="18"/>
        </w:rPr>
      </w:pPr>
      <w:r w:rsidRPr="007C703D">
        <w:rPr>
          <w:rFonts w:ascii="Verdana" w:hAnsi="Verdana"/>
          <w:b/>
          <w:bCs/>
          <w:sz w:val="18"/>
          <w:szCs w:val="18"/>
        </w:rPr>
        <w:t>Część zamówienia nr 1 - Zadanie 1:</w:t>
      </w:r>
      <w:r w:rsidRPr="007C703D">
        <w:rPr>
          <w:rFonts w:ascii="Verdana" w:hAnsi="Verdana"/>
          <w:sz w:val="18"/>
          <w:szCs w:val="18"/>
        </w:rPr>
        <w:t xml:space="preserve"> _________ złotych brutto, (słownie: _________  zł), w tym  _________ złotych </w:t>
      </w:r>
      <w:bookmarkStart w:id="10" w:name="_Hlk3373614"/>
      <w:r w:rsidRPr="007C703D">
        <w:rPr>
          <w:rFonts w:ascii="Verdana" w:hAnsi="Verdana"/>
          <w:sz w:val="18"/>
          <w:szCs w:val="18"/>
        </w:rPr>
        <w:t xml:space="preserve">netto (słownie: _________ zł) oraz należny podatek VAT, </w:t>
      </w:r>
      <w:r w:rsidRPr="007C703D">
        <w:rPr>
          <w:rStyle w:val="BrakA"/>
          <w:rFonts w:ascii="Verdana" w:hAnsi="Verdana"/>
          <w:i/>
          <w:iCs/>
          <w:sz w:val="18"/>
          <w:szCs w:val="18"/>
        </w:rPr>
        <w:t>zgodnie kalkulacją wykonaną w formularzu cenowym - Załącznik nr 6.1 do SIWZ.</w:t>
      </w:r>
    </w:p>
    <w:p w14:paraId="7F4AA8E1" w14:textId="77777777" w:rsidR="00CC01D9" w:rsidRPr="007C703D" w:rsidRDefault="009F7F6C">
      <w:pPr>
        <w:widowControl w:val="0"/>
        <w:spacing w:after="120" w:line="240" w:lineRule="auto"/>
        <w:ind w:left="788"/>
        <w:jc w:val="both"/>
        <w:rPr>
          <w:rStyle w:val="Hyperlink0"/>
        </w:rPr>
      </w:pPr>
      <w:r w:rsidRPr="007C703D">
        <w:rPr>
          <w:rStyle w:val="Hyperlink0"/>
        </w:rPr>
        <w:t>Oświadczamy, że oferowany przez nas towar spełnia wszystkie wymagania określone przez Zamawiającego, w szczególności parametry określone w Załączniku nr 3 do SIWZ.</w:t>
      </w:r>
    </w:p>
    <w:p w14:paraId="6E3DB094" w14:textId="77777777" w:rsidR="00CC01D9" w:rsidRPr="007C703D" w:rsidRDefault="009F7F6C">
      <w:pPr>
        <w:widowControl w:val="0"/>
        <w:numPr>
          <w:ilvl w:val="0"/>
          <w:numId w:val="68"/>
        </w:numPr>
        <w:spacing w:after="120" w:line="240" w:lineRule="auto"/>
        <w:jc w:val="both"/>
        <w:rPr>
          <w:rFonts w:ascii="Verdana" w:hAnsi="Verdana"/>
          <w:sz w:val="18"/>
          <w:szCs w:val="18"/>
        </w:rPr>
      </w:pPr>
      <w:r w:rsidRPr="007C703D">
        <w:rPr>
          <w:rFonts w:ascii="Verdana" w:hAnsi="Verdana"/>
          <w:b/>
          <w:bCs/>
          <w:sz w:val="18"/>
          <w:szCs w:val="18"/>
        </w:rPr>
        <w:t>Część zamówienia nr 2 - Zadanie 2:</w:t>
      </w:r>
      <w:r w:rsidRPr="007C703D">
        <w:rPr>
          <w:rStyle w:val="BrakA"/>
          <w:rFonts w:ascii="Verdana" w:hAnsi="Verdana"/>
          <w:sz w:val="18"/>
          <w:szCs w:val="18"/>
        </w:rPr>
        <w:t xml:space="preserve"> _________ złotych brutto, (słownie: _________  zł), w tym  _________ złotych netto (słownie: _________ zł) oraz należny podatek VAT, </w:t>
      </w:r>
      <w:r w:rsidRPr="007C703D">
        <w:rPr>
          <w:rFonts w:ascii="Verdana" w:hAnsi="Verdana"/>
          <w:i/>
          <w:iCs/>
          <w:sz w:val="18"/>
          <w:szCs w:val="18"/>
        </w:rPr>
        <w:t>zgodnie kalkulacją wykonaną w formularzu cenowym - Załącznik nr 6.2 do SIWZ.</w:t>
      </w:r>
    </w:p>
    <w:p w14:paraId="4FAC0CE2" w14:textId="77777777" w:rsidR="00CC01D9" w:rsidRPr="007C703D" w:rsidRDefault="009F7F6C">
      <w:pPr>
        <w:widowControl w:val="0"/>
        <w:spacing w:after="120" w:line="240" w:lineRule="auto"/>
        <w:ind w:left="788"/>
        <w:jc w:val="both"/>
        <w:rPr>
          <w:rStyle w:val="Hyperlink0"/>
        </w:rPr>
      </w:pPr>
      <w:r w:rsidRPr="007C703D">
        <w:rPr>
          <w:rStyle w:val="Hyperlink0"/>
        </w:rPr>
        <w:t>Oświadczamy, że oferowany przez nas towar spełnia wszystkie wymagania określone przez Zamawiającego, w szczególności parametry określone w Załączniku nr 3 do SIWZ.</w:t>
      </w:r>
    </w:p>
    <w:p w14:paraId="16772254" w14:textId="77777777" w:rsidR="00CC01D9" w:rsidRPr="007C703D" w:rsidRDefault="009F7F6C">
      <w:pPr>
        <w:widowControl w:val="0"/>
        <w:numPr>
          <w:ilvl w:val="0"/>
          <w:numId w:val="68"/>
        </w:numPr>
        <w:spacing w:after="120" w:line="240" w:lineRule="auto"/>
        <w:jc w:val="both"/>
        <w:rPr>
          <w:rFonts w:ascii="Verdana" w:hAnsi="Verdana"/>
          <w:sz w:val="18"/>
          <w:szCs w:val="18"/>
        </w:rPr>
      </w:pPr>
      <w:r w:rsidRPr="007C703D">
        <w:rPr>
          <w:rFonts w:ascii="Verdana" w:hAnsi="Verdana"/>
          <w:b/>
          <w:bCs/>
          <w:sz w:val="18"/>
          <w:szCs w:val="18"/>
        </w:rPr>
        <w:t>Część zamówienia nr 3 - Zadanie 3:</w:t>
      </w:r>
      <w:r w:rsidRPr="007C703D">
        <w:rPr>
          <w:rStyle w:val="BrakA"/>
          <w:rFonts w:ascii="Verdana" w:hAnsi="Verdana"/>
          <w:sz w:val="18"/>
          <w:szCs w:val="18"/>
        </w:rPr>
        <w:t xml:space="preserve"> _________ złotych brutto, (słownie: _________  zł), w tym  _________ złotych netto (słownie: _________ zł) oraz należny podatek VAT, z</w:t>
      </w:r>
      <w:r w:rsidRPr="007C703D">
        <w:rPr>
          <w:rFonts w:ascii="Verdana" w:hAnsi="Verdana"/>
          <w:i/>
          <w:iCs/>
          <w:sz w:val="18"/>
          <w:szCs w:val="18"/>
        </w:rPr>
        <w:t>godnie kalkulacją wykonaną w formularzu cenowym - Załącznik nr 6.3 do SIWZ.</w:t>
      </w:r>
    </w:p>
    <w:p w14:paraId="736CBD64" w14:textId="77777777" w:rsidR="00CC01D9" w:rsidRPr="007C703D" w:rsidRDefault="009F7F6C">
      <w:pPr>
        <w:widowControl w:val="0"/>
        <w:spacing w:after="120" w:line="240" w:lineRule="auto"/>
        <w:ind w:left="788"/>
        <w:jc w:val="both"/>
        <w:rPr>
          <w:rStyle w:val="Hyperlink0"/>
        </w:rPr>
      </w:pPr>
      <w:r w:rsidRPr="007C703D">
        <w:rPr>
          <w:rStyle w:val="Hyperlink0"/>
        </w:rPr>
        <w:t>Oświadczamy, że oferowany przez nas towar spełnia wszystkie wymagania określone przez Zamawiającego, w szczególności parametry określone w Załączniku nr 3 do SIWZ.</w:t>
      </w:r>
    </w:p>
    <w:p w14:paraId="2DAA8D1B" w14:textId="77777777" w:rsidR="00CC01D9" w:rsidRPr="007C703D" w:rsidRDefault="009F7F6C">
      <w:pPr>
        <w:widowControl w:val="0"/>
        <w:numPr>
          <w:ilvl w:val="0"/>
          <w:numId w:val="68"/>
        </w:numPr>
        <w:spacing w:after="120" w:line="240" w:lineRule="auto"/>
        <w:jc w:val="both"/>
        <w:rPr>
          <w:rFonts w:ascii="Verdana" w:hAnsi="Verdana"/>
          <w:sz w:val="18"/>
          <w:szCs w:val="18"/>
        </w:rPr>
      </w:pPr>
      <w:r w:rsidRPr="007C703D">
        <w:rPr>
          <w:rFonts w:ascii="Verdana" w:hAnsi="Verdana"/>
          <w:b/>
          <w:bCs/>
          <w:sz w:val="18"/>
          <w:szCs w:val="18"/>
        </w:rPr>
        <w:t>Część zamówienia nr 4 - Zadanie 4:</w:t>
      </w:r>
      <w:r w:rsidRPr="007C703D">
        <w:rPr>
          <w:rStyle w:val="BrakA"/>
          <w:rFonts w:ascii="Verdana" w:hAnsi="Verdana"/>
          <w:sz w:val="18"/>
          <w:szCs w:val="18"/>
        </w:rPr>
        <w:t xml:space="preserve"> _________ złotych brutto, (słownie: _________  zł), w tym  _________ złotych netto (słownie: _________ zł) oraz należny podatek VAT, z</w:t>
      </w:r>
      <w:r w:rsidRPr="007C703D">
        <w:rPr>
          <w:rFonts w:ascii="Verdana" w:hAnsi="Verdana"/>
          <w:i/>
          <w:iCs/>
          <w:sz w:val="18"/>
          <w:szCs w:val="18"/>
        </w:rPr>
        <w:t>godnie kalkulacją wykonaną w formularzu cenowym - Załącznik nr 6.4 do SIWZ.</w:t>
      </w:r>
    </w:p>
    <w:p w14:paraId="02F40E51" w14:textId="77777777" w:rsidR="00CC01D9" w:rsidRPr="007C703D" w:rsidRDefault="009F7F6C">
      <w:pPr>
        <w:widowControl w:val="0"/>
        <w:spacing w:after="120" w:line="240" w:lineRule="auto"/>
        <w:ind w:left="788"/>
        <w:jc w:val="both"/>
        <w:rPr>
          <w:rStyle w:val="Hyperlink0"/>
        </w:rPr>
      </w:pPr>
      <w:r w:rsidRPr="007C703D">
        <w:rPr>
          <w:rStyle w:val="Hyperlink0"/>
        </w:rPr>
        <w:t>Oświadczamy, że oferowany przez nas towar spełnia wszystkie wymagania określone przez Zamawiającego, w szczególności parametry określone w Załączniku nr 3 do SIWZ.</w:t>
      </w:r>
    </w:p>
    <w:p w14:paraId="67D5F42B" w14:textId="77777777" w:rsidR="00CC01D9" w:rsidRPr="007C703D" w:rsidRDefault="009F7F6C">
      <w:pPr>
        <w:widowControl w:val="0"/>
        <w:numPr>
          <w:ilvl w:val="0"/>
          <w:numId w:val="69"/>
        </w:numPr>
        <w:spacing w:after="120" w:line="360" w:lineRule="auto"/>
        <w:jc w:val="both"/>
        <w:rPr>
          <w:rFonts w:ascii="Verdana" w:hAnsi="Verdana"/>
          <w:sz w:val="18"/>
          <w:szCs w:val="18"/>
        </w:rPr>
      </w:pPr>
      <w:r w:rsidRPr="007C703D">
        <w:rPr>
          <w:rFonts w:ascii="Verdana" w:hAnsi="Verdana"/>
          <w:b/>
          <w:bCs/>
          <w:sz w:val="18"/>
          <w:szCs w:val="18"/>
        </w:rPr>
        <w:t>Część zamówienia nr 5 - Zadanie 5:</w:t>
      </w:r>
      <w:r w:rsidRPr="007C703D">
        <w:rPr>
          <w:rStyle w:val="BrakA"/>
          <w:rFonts w:ascii="Verdana" w:hAnsi="Verdana"/>
          <w:sz w:val="18"/>
          <w:szCs w:val="18"/>
        </w:rPr>
        <w:t xml:space="preserve"> _________ złotych brutto, (słownie: _________  zł), w tym  _________ złotych netto (słownie: _________ zł) oraz należny podatek VAT, z</w:t>
      </w:r>
      <w:r w:rsidRPr="007C703D">
        <w:rPr>
          <w:rFonts w:ascii="Verdana" w:hAnsi="Verdana"/>
          <w:i/>
          <w:iCs/>
          <w:sz w:val="18"/>
          <w:szCs w:val="18"/>
        </w:rPr>
        <w:t>godnie kalkulacją wykonaną w formularzu cenowym - załącznik nr 6.4 do SIWZ.</w:t>
      </w:r>
    </w:p>
    <w:p w14:paraId="1604FF0D" w14:textId="77777777" w:rsidR="00CC01D9" w:rsidRPr="007C703D" w:rsidRDefault="009F7F6C">
      <w:pPr>
        <w:widowControl w:val="0"/>
        <w:spacing w:after="120" w:line="360" w:lineRule="auto"/>
        <w:ind w:left="786"/>
        <w:jc w:val="both"/>
        <w:rPr>
          <w:rStyle w:val="Hyperlink0"/>
        </w:rPr>
      </w:pPr>
      <w:r w:rsidRPr="007C703D">
        <w:rPr>
          <w:rStyle w:val="Hyperlink0"/>
        </w:rPr>
        <w:t>Oświadczamy, że oferowany przez nas towar spełnia wszystkie wymagania określone przez Zamawiającego, w szczególności parametry określone w Załączniku nr 3 do SIWZ.</w:t>
      </w:r>
    </w:p>
    <w:p w14:paraId="58B94FA4" w14:textId="77777777" w:rsidR="00CC01D9" w:rsidRPr="007C703D" w:rsidRDefault="009F7F6C">
      <w:pPr>
        <w:pStyle w:val="Zwykytekst"/>
        <w:spacing w:before="60" w:line="276" w:lineRule="auto"/>
        <w:ind w:firstLine="426"/>
        <w:jc w:val="both"/>
        <w:rPr>
          <w:rFonts w:ascii="Verdana" w:eastAsia="Verdana" w:hAnsi="Verdana" w:cs="Verdana"/>
          <w:i/>
          <w:iCs/>
          <w:sz w:val="18"/>
          <w:szCs w:val="18"/>
          <w:u w:val="single"/>
        </w:rPr>
      </w:pPr>
      <w:r w:rsidRPr="007C703D">
        <w:rPr>
          <w:rFonts w:ascii="Verdana" w:hAnsi="Verdana"/>
          <w:i/>
          <w:iCs/>
          <w:sz w:val="18"/>
          <w:szCs w:val="18"/>
          <w:u w:val="single"/>
        </w:rPr>
        <w:t xml:space="preserve">Uwaga! </w:t>
      </w:r>
    </w:p>
    <w:p w14:paraId="58313013" w14:textId="77777777" w:rsidR="00CC01D9" w:rsidRPr="007C703D" w:rsidRDefault="009F7F6C">
      <w:pPr>
        <w:pStyle w:val="Zwykytekst"/>
        <w:spacing w:after="120" w:line="276" w:lineRule="auto"/>
        <w:ind w:left="426"/>
        <w:jc w:val="both"/>
        <w:rPr>
          <w:rFonts w:ascii="Verdana" w:eastAsia="Verdana" w:hAnsi="Verdana" w:cs="Verdana"/>
          <w:i/>
          <w:iCs/>
          <w:sz w:val="18"/>
          <w:szCs w:val="18"/>
        </w:rPr>
      </w:pPr>
      <w:r w:rsidRPr="007C703D">
        <w:rPr>
          <w:rFonts w:ascii="Verdana" w:hAnsi="Verdana"/>
          <w:i/>
          <w:iCs/>
          <w:sz w:val="18"/>
          <w:szCs w:val="18"/>
        </w:rPr>
        <w:lastRenderedPageBreak/>
        <w:t>W przypadku złożenia oferty częściowej należy wykreślić zadanie, którego oferta nie obejmuje oraz nie wypełniać odpowiadającej mu części formularza cenowego.</w:t>
      </w:r>
    </w:p>
    <w:bookmarkEnd w:id="10"/>
    <w:p w14:paraId="720E3F83" w14:textId="77777777" w:rsidR="00CC01D9" w:rsidRPr="007C703D" w:rsidRDefault="009F7F6C">
      <w:pPr>
        <w:widowControl w:val="0"/>
        <w:numPr>
          <w:ilvl w:val="0"/>
          <w:numId w:val="70"/>
        </w:numPr>
        <w:spacing w:after="120" w:line="240" w:lineRule="auto"/>
        <w:jc w:val="both"/>
        <w:rPr>
          <w:rFonts w:ascii="Verdana" w:eastAsia="Verdana" w:hAnsi="Verdana" w:cs="Verdana"/>
          <w:sz w:val="18"/>
          <w:szCs w:val="18"/>
        </w:rPr>
      </w:pPr>
      <w:r w:rsidRPr="007C703D">
        <w:rPr>
          <w:rStyle w:val="BrakA"/>
          <w:rFonts w:ascii="Verdana" w:hAnsi="Verdana"/>
          <w:sz w:val="18"/>
          <w:szCs w:val="18"/>
        </w:rPr>
        <w:t>OFERUJĘ:</w:t>
      </w:r>
    </w:p>
    <w:p w14:paraId="27A77309" w14:textId="77777777" w:rsidR="00CC01D9" w:rsidRPr="007C703D" w:rsidRDefault="009F7F6C">
      <w:pPr>
        <w:widowControl w:val="0"/>
        <w:numPr>
          <w:ilvl w:val="1"/>
          <w:numId w:val="72"/>
        </w:numPr>
        <w:spacing w:after="120" w:line="240" w:lineRule="auto"/>
        <w:jc w:val="both"/>
        <w:rPr>
          <w:rFonts w:ascii="Verdana" w:hAnsi="Verdana"/>
          <w:sz w:val="18"/>
          <w:szCs w:val="18"/>
        </w:rPr>
      </w:pPr>
      <w:r w:rsidRPr="007C703D">
        <w:rPr>
          <w:rStyle w:val="BrakA"/>
          <w:rFonts w:ascii="Verdana" w:hAnsi="Verdana"/>
          <w:sz w:val="18"/>
          <w:szCs w:val="18"/>
        </w:rPr>
        <w:t xml:space="preserve"> </w:t>
      </w:r>
      <w:r w:rsidRPr="007C703D">
        <w:rPr>
          <w:rFonts w:ascii="Verdana" w:hAnsi="Verdana"/>
          <w:b/>
          <w:bCs/>
          <w:sz w:val="18"/>
          <w:szCs w:val="18"/>
        </w:rPr>
        <w:t>przedłużony okres gwarancji</w:t>
      </w:r>
      <w:r w:rsidRPr="007C703D">
        <w:rPr>
          <w:rStyle w:val="BrakA"/>
          <w:rFonts w:ascii="Verdana" w:hAnsi="Verdana"/>
          <w:sz w:val="18"/>
          <w:szCs w:val="18"/>
        </w:rPr>
        <w:t xml:space="preserve"> dla dostarczanego sprzętu o poniżej wskazaną liczbę mi</w:t>
      </w:r>
      <w:r w:rsidRPr="007C703D">
        <w:rPr>
          <w:rStyle w:val="BrakA"/>
          <w:rFonts w:ascii="Verdana" w:hAnsi="Verdana"/>
          <w:sz w:val="18"/>
          <w:szCs w:val="18"/>
        </w:rPr>
        <w:t>e</w:t>
      </w:r>
      <w:r w:rsidRPr="007C703D">
        <w:rPr>
          <w:rStyle w:val="BrakA"/>
          <w:rFonts w:ascii="Verdana" w:hAnsi="Verdana"/>
          <w:sz w:val="18"/>
          <w:szCs w:val="18"/>
        </w:rPr>
        <w:t>sięcy:</w:t>
      </w:r>
    </w:p>
    <w:p w14:paraId="5DF4F037" w14:textId="77777777" w:rsidR="00CC01D9" w:rsidRPr="007C703D" w:rsidRDefault="009F7F6C">
      <w:pPr>
        <w:widowControl w:val="0"/>
        <w:numPr>
          <w:ilvl w:val="0"/>
          <w:numId w:val="74"/>
        </w:numPr>
        <w:spacing w:after="120" w:line="240" w:lineRule="auto"/>
        <w:jc w:val="both"/>
        <w:rPr>
          <w:rFonts w:ascii="Verdana" w:hAnsi="Verdana"/>
          <w:b/>
          <w:bCs/>
          <w:sz w:val="18"/>
          <w:szCs w:val="18"/>
        </w:rPr>
      </w:pPr>
      <w:r w:rsidRPr="007C703D">
        <w:rPr>
          <w:rStyle w:val="BrakA"/>
          <w:rFonts w:ascii="Verdana" w:hAnsi="Verdana"/>
          <w:b/>
          <w:bCs/>
          <w:sz w:val="18"/>
          <w:szCs w:val="18"/>
        </w:rPr>
        <w:t>Część zamówienia nr 1 - Zadanie 1:</w:t>
      </w:r>
      <w:r w:rsidRPr="007C703D">
        <w:rPr>
          <w:rFonts w:ascii="Verdana" w:hAnsi="Verdana"/>
          <w:sz w:val="18"/>
          <w:szCs w:val="18"/>
        </w:rPr>
        <w:t xml:space="preserve"> </w:t>
      </w:r>
      <w:r w:rsidRPr="007C703D">
        <w:rPr>
          <w:rStyle w:val="BrakA"/>
          <w:rFonts w:ascii="Verdana" w:hAnsi="Verdana"/>
          <w:b/>
          <w:bCs/>
          <w:sz w:val="18"/>
          <w:szCs w:val="18"/>
        </w:rPr>
        <w:t>przedłużenie o</w:t>
      </w:r>
      <w:r w:rsidRPr="007C703D">
        <w:rPr>
          <w:rFonts w:ascii="Verdana" w:hAnsi="Verdana"/>
          <w:sz w:val="18"/>
          <w:szCs w:val="18"/>
        </w:rPr>
        <w:t xml:space="preserve"> </w:t>
      </w:r>
      <w:r w:rsidRPr="007C703D">
        <w:rPr>
          <w:rStyle w:val="BrakA"/>
          <w:rFonts w:ascii="Verdana" w:hAnsi="Verdana"/>
          <w:b/>
          <w:bCs/>
          <w:sz w:val="18"/>
          <w:szCs w:val="18"/>
        </w:rPr>
        <w:t>… miesięcy;</w:t>
      </w:r>
    </w:p>
    <w:p w14:paraId="18B066EB" w14:textId="77777777" w:rsidR="00CC01D9" w:rsidRPr="007C703D" w:rsidRDefault="009F7F6C">
      <w:pPr>
        <w:widowControl w:val="0"/>
        <w:numPr>
          <w:ilvl w:val="0"/>
          <w:numId w:val="74"/>
        </w:numPr>
        <w:spacing w:after="120" w:line="240" w:lineRule="auto"/>
        <w:jc w:val="both"/>
        <w:rPr>
          <w:rFonts w:ascii="Verdana" w:hAnsi="Verdana"/>
          <w:b/>
          <w:bCs/>
          <w:sz w:val="18"/>
          <w:szCs w:val="18"/>
        </w:rPr>
      </w:pPr>
      <w:r w:rsidRPr="007C703D">
        <w:rPr>
          <w:rStyle w:val="BrakA"/>
          <w:rFonts w:ascii="Verdana" w:hAnsi="Verdana"/>
          <w:b/>
          <w:bCs/>
          <w:sz w:val="18"/>
          <w:szCs w:val="18"/>
        </w:rPr>
        <w:t>Część zamówienia nr 2 - Zadanie 2: przedłużenie o</w:t>
      </w:r>
      <w:r w:rsidRPr="007C703D">
        <w:rPr>
          <w:rFonts w:ascii="Verdana" w:hAnsi="Verdana"/>
          <w:sz w:val="18"/>
          <w:szCs w:val="18"/>
        </w:rPr>
        <w:t xml:space="preserve"> </w:t>
      </w:r>
      <w:r w:rsidRPr="007C703D">
        <w:rPr>
          <w:rStyle w:val="BrakA"/>
          <w:rFonts w:ascii="Verdana" w:hAnsi="Verdana"/>
          <w:b/>
          <w:bCs/>
          <w:sz w:val="18"/>
          <w:szCs w:val="18"/>
        </w:rPr>
        <w:t>… miesięcy;</w:t>
      </w:r>
    </w:p>
    <w:p w14:paraId="4268FF4A" w14:textId="77777777" w:rsidR="00CC01D9" w:rsidRPr="007C703D" w:rsidRDefault="009F7F6C">
      <w:pPr>
        <w:widowControl w:val="0"/>
        <w:numPr>
          <w:ilvl w:val="0"/>
          <w:numId w:val="74"/>
        </w:numPr>
        <w:spacing w:after="120" w:line="240" w:lineRule="auto"/>
        <w:jc w:val="both"/>
        <w:rPr>
          <w:rFonts w:ascii="Verdana" w:hAnsi="Verdana"/>
          <w:b/>
          <w:bCs/>
          <w:sz w:val="18"/>
          <w:szCs w:val="18"/>
        </w:rPr>
      </w:pPr>
      <w:r w:rsidRPr="007C703D">
        <w:rPr>
          <w:rStyle w:val="BrakA"/>
          <w:rFonts w:ascii="Verdana" w:hAnsi="Verdana"/>
          <w:b/>
          <w:bCs/>
          <w:sz w:val="18"/>
          <w:szCs w:val="18"/>
        </w:rPr>
        <w:t>Część zamówienia nr 3 - Zadanie 3: przedłużenie o</w:t>
      </w:r>
      <w:r w:rsidRPr="007C703D">
        <w:rPr>
          <w:rFonts w:ascii="Verdana" w:hAnsi="Verdana"/>
          <w:sz w:val="18"/>
          <w:szCs w:val="18"/>
        </w:rPr>
        <w:t xml:space="preserve"> </w:t>
      </w:r>
      <w:r w:rsidRPr="007C703D">
        <w:rPr>
          <w:rStyle w:val="BrakA"/>
          <w:rFonts w:ascii="Verdana" w:hAnsi="Verdana"/>
          <w:b/>
          <w:bCs/>
          <w:sz w:val="18"/>
          <w:szCs w:val="18"/>
        </w:rPr>
        <w:t>… miesięcy;</w:t>
      </w:r>
    </w:p>
    <w:p w14:paraId="5116A362" w14:textId="77777777" w:rsidR="00CC01D9" w:rsidRPr="007C703D" w:rsidRDefault="009F7F6C">
      <w:pPr>
        <w:widowControl w:val="0"/>
        <w:numPr>
          <w:ilvl w:val="1"/>
          <w:numId w:val="75"/>
        </w:numPr>
        <w:spacing w:after="120" w:line="240" w:lineRule="auto"/>
        <w:jc w:val="both"/>
        <w:rPr>
          <w:rFonts w:ascii="Verdana" w:hAnsi="Verdana"/>
          <w:sz w:val="18"/>
          <w:szCs w:val="18"/>
        </w:rPr>
      </w:pPr>
      <w:r w:rsidRPr="007C703D">
        <w:rPr>
          <w:rFonts w:ascii="Verdana" w:hAnsi="Verdana"/>
          <w:b/>
          <w:bCs/>
          <w:sz w:val="18"/>
          <w:szCs w:val="18"/>
        </w:rPr>
        <w:t>przedłużony okres realizacji usług wsparcia</w:t>
      </w:r>
      <w:r w:rsidRPr="007C703D">
        <w:rPr>
          <w:rStyle w:val="BrakA"/>
          <w:rFonts w:ascii="Verdana" w:hAnsi="Verdana"/>
          <w:sz w:val="18"/>
          <w:szCs w:val="18"/>
        </w:rPr>
        <w:t xml:space="preserve"> (asysty technicznej) o poniżej wskazaną liczbę miesięcy:</w:t>
      </w:r>
    </w:p>
    <w:p w14:paraId="6C86B6D9" w14:textId="77777777" w:rsidR="00CC01D9" w:rsidRPr="007C703D" w:rsidRDefault="009F7F6C">
      <w:pPr>
        <w:widowControl w:val="0"/>
        <w:numPr>
          <w:ilvl w:val="0"/>
          <w:numId w:val="77"/>
        </w:numPr>
        <w:spacing w:after="120" w:line="240" w:lineRule="auto"/>
        <w:jc w:val="both"/>
        <w:rPr>
          <w:rFonts w:ascii="Verdana" w:hAnsi="Verdana"/>
          <w:b/>
          <w:bCs/>
          <w:sz w:val="18"/>
          <w:szCs w:val="18"/>
        </w:rPr>
      </w:pPr>
      <w:r w:rsidRPr="007C703D">
        <w:rPr>
          <w:rStyle w:val="BrakA"/>
          <w:rFonts w:ascii="Verdana" w:hAnsi="Verdana"/>
          <w:b/>
          <w:bCs/>
          <w:sz w:val="18"/>
          <w:szCs w:val="18"/>
        </w:rPr>
        <w:t>Część zamówienia nr 4 - Zadanie 4: przedłużenie o</w:t>
      </w:r>
      <w:r w:rsidRPr="007C703D">
        <w:rPr>
          <w:rFonts w:ascii="Verdana" w:hAnsi="Verdana"/>
          <w:sz w:val="18"/>
          <w:szCs w:val="18"/>
        </w:rPr>
        <w:t xml:space="preserve"> </w:t>
      </w:r>
      <w:r w:rsidRPr="007C703D">
        <w:rPr>
          <w:rStyle w:val="BrakA"/>
          <w:rFonts w:ascii="Verdana" w:hAnsi="Verdana"/>
          <w:b/>
          <w:bCs/>
          <w:sz w:val="18"/>
          <w:szCs w:val="18"/>
        </w:rPr>
        <w:t>… miesięcy;</w:t>
      </w:r>
    </w:p>
    <w:p w14:paraId="07219148" w14:textId="77777777" w:rsidR="00CC01D9" w:rsidRPr="007C703D" w:rsidRDefault="009F7F6C">
      <w:pPr>
        <w:widowControl w:val="0"/>
        <w:numPr>
          <w:ilvl w:val="0"/>
          <w:numId w:val="77"/>
        </w:numPr>
        <w:spacing w:after="120" w:line="240" w:lineRule="auto"/>
        <w:jc w:val="both"/>
        <w:rPr>
          <w:rFonts w:ascii="Verdana" w:hAnsi="Verdana"/>
          <w:b/>
          <w:bCs/>
          <w:sz w:val="18"/>
          <w:szCs w:val="18"/>
        </w:rPr>
      </w:pPr>
      <w:r w:rsidRPr="007C703D">
        <w:rPr>
          <w:rStyle w:val="BrakA"/>
          <w:rFonts w:ascii="Verdana" w:hAnsi="Verdana"/>
          <w:b/>
          <w:bCs/>
          <w:sz w:val="18"/>
          <w:szCs w:val="18"/>
        </w:rPr>
        <w:t>Część zamówienia nr 5 - Zadanie 5: przedłużenie o</w:t>
      </w:r>
      <w:r w:rsidRPr="007C703D">
        <w:rPr>
          <w:rFonts w:ascii="Verdana" w:hAnsi="Verdana"/>
          <w:sz w:val="18"/>
          <w:szCs w:val="18"/>
        </w:rPr>
        <w:t xml:space="preserve"> </w:t>
      </w:r>
      <w:r w:rsidRPr="007C703D">
        <w:rPr>
          <w:rStyle w:val="BrakA"/>
          <w:rFonts w:ascii="Verdana" w:hAnsi="Verdana"/>
          <w:b/>
          <w:bCs/>
          <w:sz w:val="18"/>
          <w:szCs w:val="18"/>
        </w:rPr>
        <w:t>… miesięcy;</w:t>
      </w:r>
    </w:p>
    <w:p w14:paraId="2DCF20BE" w14:textId="77777777" w:rsidR="00CC01D9" w:rsidRPr="007C703D" w:rsidRDefault="009F7F6C">
      <w:pPr>
        <w:widowControl w:val="0"/>
        <w:numPr>
          <w:ilvl w:val="0"/>
          <w:numId w:val="78"/>
        </w:numPr>
        <w:spacing w:after="120" w:line="240" w:lineRule="auto"/>
        <w:jc w:val="both"/>
        <w:rPr>
          <w:rFonts w:ascii="Verdana" w:hAnsi="Verdana"/>
          <w:sz w:val="18"/>
          <w:szCs w:val="18"/>
        </w:rPr>
      </w:pPr>
      <w:r w:rsidRPr="007C703D">
        <w:rPr>
          <w:rStyle w:val="BrakA"/>
          <w:rFonts w:ascii="Verdana" w:hAnsi="Verdana"/>
          <w:sz w:val="18"/>
          <w:szCs w:val="18"/>
        </w:rPr>
        <w:t>OŚWIADCZAM/OŚWIADCZAMY, że: wybór oferty NIE BĘDZIE prowadzić do powstania u Z</w:t>
      </w:r>
      <w:r w:rsidRPr="007C703D">
        <w:rPr>
          <w:rStyle w:val="BrakA"/>
          <w:rFonts w:ascii="Verdana" w:hAnsi="Verdana"/>
          <w:sz w:val="18"/>
          <w:szCs w:val="18"/>
        </w:rPr>
        <w:t>a</w:t>
      </w:r>
      <w:r w:rsidRPr="007C703D">
        <w:rPr>
          <w:rStyle w:val="BrakA"/>
          <w:rFonts w:ascii="Verdana" w:hAnsi="Verdana"/>
          <w:sz w:val="18"/>
          <w:szCs w:val="18"/>
        </w:rPr>
        <w:t xml:space="preserve">mawiającego obowiązku podatkowego zgodnie z przepisami o podatku od towarów i usług, o którym mowa w art. 91 ust. 3a ustawy </w:t>
      </w:r>
      <w:proofErr w:type="spellStart"/>
      <w:r w:rsidRPr="007C703D">
        <w:rPr>
          <w:rStyle w:val="BrakA"/>
          <w:rFonts w:ascii="Verdana" w:hAnsi="Verdana"/>
          <w:sz w:val="18"/>
          <w:szCs w:val="18"/>
        </w:rPr>
        <w:t>Pzp</w:t>
      </w:r>
      <w:proofErr w:type="spellEnd"/>
      <w:r w:rsidRPr="007C703D">
        <w:rPr>
          <w:rStyle w:val="BrakA"/>
          <w:rFonts w:ascii="Verdana" w:hAnsi="Verdana"/>
          <w:sz w:val="18"/>
          <w:szCs w:val="18"/>
        </w:rPr>
        <w:t xml:space="preserve"> / wybór oferty BĘDZIE prowadzić do powstania u Zamawiającego obowiązku podatkowego zgodnie z przepisami o podatku od towarów i usług, o którym mowa w art. 91 ust. 3a ustawy </w:t>
      </w:r>
      <w:proofErr w:type="spellStart"/>
      <w:r w:rsidRPr="007C703D">
        <w:rPr>
          <w:rStyle w:val="BrakA"/>
          <w:rFonts w:ascii="Verdana" w:hAnsi="Verdana"/>
          <w:sz w:val="18"/>
          <w:szCs w:val="18"/>
        </w:rPr>
        <w:t>Pzp</w:t>
      </w:r>
      <w:proofErr w:type="spellEnd"/>
      <w:r w:rsidRPr="007C703D">
        <w:rPr>
          <w:rStyle w:val="BrakA"/>
          <w:rFonts w:ascii="Verdana" w:hAnsi="Verdana"/>
          <w:sz w:val="18"/>
          <w:szCs w:val="18"/>
        </w:rPr>
        <w:t>, w odniesieniu do następujących towarów lub usług: ________________________. Wartość towaru lub usług powodująca powstanie u Z</w:t>
      </w:r>
      <w:r w:rsidRPr="007C703D">
        <w:rPr>
          <w:rStyle w:val="BrakA"/>
          <w:rFonts w:ascii="Verdana" w:hAnsi="Verdana"/>
          <w:sz w:val="18"/>
          <w:szCs w:val="18"/>
        </w:rPr>
        <w:t>a</w:t>
      </w:r>
      <w:r w:rsidRPr="007C703D">
        <w:rPr>
          <w:rStyle w:val="BrakA"/>
          <w:rFonts w:ascii="Verdana" w:hAnsi="Verdana"/>
          <w:sz w:val="18"/>
          <w:szCs w:val="18"/>
        </w:rPr>
        <w:t xml:space="preserve">mawiającego obowiązku podatkowego, o którym mowa w art. 91 ust. 3a ustawy </w:t>
      </w:r>
      <w:proofErr w:type="spellStart"/>
      <w:r w:rsidRPr="007C703D">
        <w:rPr>
          <w:rStyle w:val="BrakA"/>
          <w:rFonts w:ascii="Verdana" w:hAnsi="Verdana"/>
          <w:sz w:val="18"/>
          <w:szCs w:val="18"/>
        </w:rPr>
        <w:t>Pzp</w:t>
      </w:r>
      <w:proofErr w:type="spellEnd"/>
      <w:r w:rsidRPr="007C703D">
        <w:rPr>
          <w:rStyle w:val="BrakA"/>
          <w:rFonts w:ascii="Verdana" w:hAnsi="Verdana"/>
          <w:sz w:val="18"/>
          <w:szCs w:val="18"/>
        </w:rPr>
        <w:t xml:space="preserve"> to _________ zł netto.</w:t>
      </w:r>
      <w:r w:rsidRPr="007C703D">
        <w:rPr>
          <w:rStyle w:val="Odwoanieprzypisudolnego"/>
          <w:rFonts w:ascii="Verdana" w:eastAsia="Verdana" w:hAnsi="Verdana" w:cs="Verdana"/>
          <w:sz w:val="18"/>
          <w:szCs w:val="18"/>
        </w:rPr>
        <w:footnoteReference w:id="2"/>
      </w:r>
    </w:p>
    <w:p w14:paraId="7E27EB97" w14:textId="77777777" w:rsidR="00CC01D9" w:rsidRPr="007C703D" w:rsidRDefault="009F7F6C">
      <w:pPr>
        <w:widowControl w:val="0"/>
        <w:numPr>
          <w:ilvl w:val="0"/>
          <w:numId w:val="70"/>
        </w:numPr>
        <w:spacing w:after="120" w:line="240" w:lineRule="auto"/>
        <w:jc w:val="both"/>
        <w:rPr>
          <w:rFonts w:ascii="Verdana" w:hAnsi="Verdana"/>
          <w:sz w:val="18"/>
          <w:szCs w:val="18"/>
        </w:rPr>
      </w:pPr>
      <w:r w:rsidRPr="007C703D">
        <w:rPr>
          <w:rStyle w:val="BrakA"/>
          <w:rFonts w:ascii="Verdana" w:hAnsi="Verdana"/>
          <w:sz w:val="18"/>
          <w:szCs w:val="18"/>
        </w:rPr>
        <w:t xml:space="preserve">JESTEM/JESTEŚMY związani niniejszą ofertą przez </w:t>
      </w:r>
      <w:r w:rsidRPr="007C703D">
        <w:rPr>
          <w:rFonts w:ascii="Verdana" w:hAnsi="Verdana"/>
          <w:b/>
          <w:bCs/>
          <w:sz w:val="18"/>
          <w:szCs w:val="18"/>
        </w:rPr>
        <w:t>okres 30 dni.</w:t>
      </w:r>
    </w:p>
    <w:p w14:paraId="5C860680" w14:textId="77777777" w:rsidR="00CC01D9" w:rsidRPr="007C703D" w:rsidRDefault="009F7F6C">
      <w:pPr>
        <w:numPr>
          <w:ilvl w:val="0"/>
          <w:numId w:val="70"/>
        </w:numPr>
        <w:spacing w:after="120" w:line="240" w:lineRule="auto"/>
        <w:jc w:val="both"/>
        <w:rPr>
          <w:rFonts w:ascii="Verdana" w:hAnsi="Verdana"/>
          <w:sz w:val="18"/>
          <w:szCs w:val="18"/>
        </w:rPr>
      </w:pPr>
      <w:r w:rsidRPr="007C703D">
        <w:rPr>
          <w:rStyle w:val="BrakA"/>
          <w:rFonts w:ascii="Verdana" w:hAnsi="Verdana"/>
          <w:sz w:val="18"/>
          <w:szCs w:val="18"/>
        </w:rPr>
        <w:t>JESTEM/JESTEŚMY (albo) NIE JESTEM/NIE JESTEŚMY przedsiębiorcą z sektora małych i śre</w:t>
      </w:r>
      <w:r w:rsidRPr="007C703D">
        <w:rPr>
          <w:rStyle w:val="BrakA"/>
          <w:rFonts w:ascii="Verdana" w:hAnsi="Verdana"/>
          <w:sz w:val="18"/>
          <w:szCs w:val="18"/>
        </w:rPr>
        <w:t>d</w:t>
      </w:r>
      <w:r w:rsidRPr="007C703D">
        <w:rPr>
          <w:rStyle w:val="BrakA"/>
          <w:rFonts w:ascii="Verdana" w:hAnsi="Verdana"/>
          <w:sz w:val="18"/>
          <w:szCs w:val="18"/>
        </w:rPr>
        <w:t>nich przedsiębiorstw w rozumieniu ustawy z dnia 2 lipca 2004 r. o swobodzie działalności g</w:t>
      </w:r>
      <w:r w:rsidRPr="007C703D">
        <w:rPr>
          <w:rStyle w:val="BrakA"/>
          <w:rFonts w:ascii="Verdana" w:hAnsi="Verdana"/>
          <w:sz w:val="18"/>
          <w:szCs w:val="18"/>
        </w:rPr>
        <w:t>o</w:t>
      </w:r>
      <w:r w:rsidRPr="007C703D">
        <w:rPr>
          <w:rStyle w:val="BrakA"/>
          <w:rFonts w:ascii="Verdana" w:hAnsi="Verdana"/>
          <w:sz w:val="18"/>
          <w:szCs w:val="18"/>
        </w:rPr>
        <w:t>spodarczej.*</w:t>
      </w:r>
    </w:p>
    <w:p w14:paraId="1CB44614" w14:textId="77777777" w:rsidR="00CC01D9" w:rsidRPr="007C703D" w:rsidRDefault="009F7F6C">
      <w:pPr>
        <w:widowControl w:val="0"/>
        <w:numPr>
          <w:ilvl w:val="0"/>
          <w:numId w:val="70"/>
        </w:numPr>
        <w:spacing w:after="120" w:line="240" w:lineRule="auto"/>
        <w:jc w:val="both"/>
        <w:rPr>
          <w:rFonts w:ascii="Verdana" w:hAnsi="Verdana"/>
          <w:sz w:val="18"/>
          <w:szCs w:val="18"/>
        </w:rPr>
      </w:pPr>
      <w:r w:rsidRPr="007C703D">
        <w:rPr>
          <w:rStyle w:val="BrakA"/>
          <w:rFonts w:ascii="Verdana" w:hAnsi="Verdana"/>
          <w:sz w:val="18"/>
          <w:szCs w:val="18"/>
        </w:rPr>
        <w:t>ZAMÓWIENIE ZREALIZUJĘ/ZREALIZUJEMY sami*/przy udziale podwykonawców w następuj</w:t>
      </w:r>
      <w:r w:rsidRPr="007C703D">
        <w:rPr>
          <w:rStyle w:val="BrakA"/>
          <w:rFonts w:ascii="Verdana" w:hAnsi="Verdana"/>
          <w:sz w:val="18"/>
          <w:szCs w:val="18"/>
        </w:rPr>
        <w:t>ą</w:t>
      </w:r>
      <w:r w:rsidRPr="007C703D">
        <w:rPr>
          <w:rStyle w:val="BrakA"/>
          <w:rFonts w:ascii="Verdana" w:hAnsi="Verdana"/>
          <w:sz w:val="18"/>
          <w:szCs w:val="18"/>
        </w:rPr>
        <w:t xml:space="preserve">cym zakresie*: </w:t>
      </w:r>
    </w:p>
    <w:p w14:paraId="4AF11E1E" w14:textId="77777777" w:rsidR="00CC01D9" w:rsidRPr="007C703D" w:rsidRDefault="009F7F6C">
      <w:pPr>
        <w:spacing w:after="120" w:line="240" w:lineRule="auto"/>
        <w:ind w:firstLine="426"/>
        <w:jc w:val="both"/>
        <w:rPr>
          <w:rStyle w:val="Hyperlink0"/>
        </w:rPr>
      </w:pPr>
      <w:r w:rsidRPr="007C703D">
        <w:rPr>
          <w:rStyle w:val="Hyperlink0"/>
        </w:rPr>
        <w:t>___________________________________________________________________________</w:t>
      </w:r>
    </w:p>
    <w:p w14:paraId="1F1D4F39" w14:textId="77777777" w:rsidR="00CC01D9" w:rsidRPr="007C703D" w:rsidRDefault="009F7F6C">
      <w:pPr>
        <w:spacing w:after="120" w:line="240" w:lineRule="auto"/>
        <w:jc w:val="center"/>
        <w:rPr>
          <w:rFonts w:ascii="Verdana" w:eastAsia="Verdana" w:hAnsi="Verdana" w:cs="Verdana"/>
          <w:sz w:val="16"/>
          <w:szCs w:val="16"/>
        </w:rPr>
      </w:pPr>
      <w:r w:rsidRPr="007C703D">
        <w:rPr>
          <w:rFonts w:ascii="Verdana" w:hAnsi="Verdana"/>
          <w:sz w:val="16"/>
          <w:szCs w:val="16"/>
        </w:rPr>
        <w:t>(nazwa podwykonawcy oraz zakres powierzonych prac)</w:t>
      </w:r>
    </w:p>
    <w:p w14:paraId="42750DE1" w14:textId="77777777" w:rsidR="00CC01D9" w:rsidRPr="007C703D" w:rsidRDefault="009F7F6C">
      <w:pPr>
        <w:widowControl w:val="0"/>
        <w:numPr>
          <w:ilvl w:val="0"/>
          <w:numId w:val="70"/>
        </w:numPr>
        <w:spacing w:after="120" w:line="240" w:lineRule="auto"/>
        <w:jc w:val="both"/>
        <w:rPr>
          <w:rFonts w:ascii="Verdana" w:hAnsi="Verdana"/>
          <w:sz w:val="18"/>
          <w:szCs w:val="18"/>
        </w:rPr>
      </w:pPr>
      <w:r w:rsidRPr="007C703D">
        <w:rPr>
          <w:rStyle w:val="BrakA"/>
          <w:rFonts w:ascii="Verdana" w:hAnsi="Verdana"/>
          <w:sz w:val="18"/>
          <w:szCs w:val="18"/>
        </w:rPr>
        <w:t>WSZELKĄ KORESPONDENCJĘ w sprawie niniejszego postępowania należy kierować na poni</w:t>
      </w:r>
      <w:r w:rsidRPr="007C703D">
        <w:rPr>
          <w:rStyle w:val="BrakA"/>
          <w:rFonts w:ascii="Verdana" w:hAnsi="Verdana"/>
          <w:sz w:val="18"/>
          <w:szCs w:val="18"/>
        </w:rPr>
        <w:t>ż</w:t>
      </w:r>
      <w:r w:rsidRPr="007C703D">
        <w:rPr>
          <w:rStyle w:val="BrakA"/>
          <w:rFonts w:ascii="Verdana" w:hAnsi="Verdana"/>
          <w:sz w:val="18"/>
          <w:szCs w:val="18"/>
        </w:rPr>
        <w:t>szy adres:</w:t>
      </w:r>
    </w:p>
    <w:p w14:paraId="1FA25837" w14:textId="77777777" w:rsidR="00CC01D9" w:rsidRPr="007C703D" w:rsidRDefault="009F7F6C">
      <w:pPr>
        <w:spacing w:after="120" w:line="240" w:lineRule="auto"/>
        <w:ind w:left="426"/>
        <w:jc w:val="both"/>
        <w:rPr>
          <w:rStyle w:val="Hyperlink0"/>
        </w:rPr>
      </w:pPr>
      <w:r w:rsidRPr="007C703D">
        <w:rPr>
          <w:rStyle w:val="Hyperlink0"/>
        </w:rPr>
        <w:t>Nazwa firmy: ________________________________________________________________</w:t>
      </w:r>
    </w:p>
    <w:p w14:paraId="321F09E7" w14:textId="77777777" w:rsidR="00CC01D9" w:rsidRPr="007C703D" w:rsidRDefault="009F7F6C">
      <w:pPr>
        <w:spacing w:after="120" w:line="240" w:lineRule="auto"/>
        <w:ind w:left="426"/>
        <w:jc w:val="both"/>
        <w:rPr>
          <w:rStyle w:val="Hyperlink0"/>
        </w:rPr>
      </w:pPr>
      <w:r w:rsidRPr="007C703D">
        <w:rPr>
          <w:rStyle w:val="Hyperlink0"/>
        </w:rPr>
        <w:t>Adres: _____________________________________________________________________</w:t>
      </w:r>
    </w:p>
    <w:p w14:paraId="6BCBA72D" w14:textId="77777777" w:rsidR="00CC01D9" w:rsidRPr="007C703D" w:rsidRDefault="009F7F6C">
      <w:pPr>
        <w:spacing w:after="120" w:line="240" w:lineRule="auto"/>
        <w:ind w:left="426"/>
        <w:jc w:val="both"/>
        <w:rPr>
          <w:rStyle w:val="Hyperlink0"/>
        </w:rPr>
      </w:pPr>
      <w:r w:rsidRPr="007C703D">
        <w:rPr>
          <w:rStyle w:val="Hyperlink0"/>
        </w:rPr>
        <w:t>Telefon __________________________, email : ___________________________________</w:t>
      </w:r>
    </w:p>
    <w:p w14:paraId="7ED95564" w14:textId="77777777" w:rsidR="00CC01D9" w:rsidRPr="007C703D" w:rsidRDefault="009F7F6C">
      <w:pPr>
        <w:widowControl w:val="0"/>
        <w:numPr>
          <w:ilvl w:val="0"/>
          <w:numId w:val="70"/>
        </w:numPr>
        <w:spacing w:after="120" w:line="240" w:lineRule="auto"/>
        <w:jc w:val="both"/>
        <w:rPr>
          <w:rFonts w:ascii="Verdana" w:hAnsi="Verdana"/>
          <w:sz w:val="18"/>
          <w:szCs w:val="18"/>
        </w:rPr>
      </w:pPr>
      <w:r w:rsidRPr="007C703D">
        <w:rPr>
          <w:rStyle w:val="BrakA"/>
          <w:rFonts w:ascii="Verdana" w:hAnsi="Verdana"/>
          <w:sz w:val="18"/>
          <w:szCs w:val="18"/>
        </w:rPr>
        <w:t>OFERTĘ niniejszą składam/składamy na ____ stronach.</w:t>
      </w:r>
    </w:p>
    <w:p w14:paraId="72ADDAD5" w14:textId="77777777" w:rsidR="00CC01D9" w:rsidRPr="007C703D" w:rsidRDefault="009F7F6C">
      <w:pPr>
        <w:spacing w:after="0" w:line="280" w:lineRule="exact"/>
        <w:jc w:val="right"/>
        <w:rPr>
          <w:rStyle w:val="Hyperlink0"/>
        </w:rPr>
      </w:pPr>
      <w:r w:rsidRPr="007C703D">
        <w:rPr>
          <w:rStyle w:val="Hyperlink0"/>
        </w:rPr>
        <w:t>_______________ dnia …………………… roku</w:t>
      </w:r>
    </w:p>
    <w:p w14:paraId="12B100D0" w14:textId="77777777" w:rsidR="00CC01D9" w:rsidRPr="007C703D" w:rsidRDefault="00CC01D9">
      <w:pPr>
        <w:spacing w:after="60" w:line="240" w:lineRule="auto"/>
        <w:jc w:val="right"/>
        <w:rPr>
          <w:rFonts w:ascii="Verdana" w:eastAsia="Verdana" w:hAnsi="Verdana" w:cs="Verdana"/>
          <w:sz w:val="18"/>
          <w:szCs w:val="18"/>
        </w:rPr>
      </w:pPr>
    </w:p>
    <w:p w14:paraId="2B78E08A" w14:textId="77777777" w:rsidR="00CC01D9" w:rsidRPr="007C703D" w:rsidRDefault="009F7F6C">
      <w:pPr>
        <w:spacing w:after="60" w:line="240" w:lineRule="auto"/>
        <w:jc w:val="right"/>
        <w:rPr>
          <w:rStyle w:val="Hyperlink0"/>
        </w:rPr>
      </w:pPr>
      <w:r w:rsidRPr="007C703D">
        <w:rPr>
          <w:rStyle w:val="Hyperlink0"/>
        </w:rPr>
        <w:t>______________________________</w:t>
      </w:r>
    </w:p>
    <w:p w14:paraId="574AD1B8" w14:textId="77777777" w:rsidR="00CC01D9" w:rsidRPr="007C703D" w:rsidRDefault="009F7F6C">
      <w:pPr>
        <w:spacing w:after="60" w:line="240" w:lineRule="auto"/>
        <w:jc w:val="right"/>
        <w:rPr>
          <w:rStyle w:val="Hyperlink0"/>
        </w:rPr>
      </w:pPr>
      <w:r w:rsidRPr="007C703D">
        <w:rPr>
          <w:rStyle w:val="Hyperlink0"/>
        </w:rPr>
        <w:t>(podpis Wykonawcy/Wykonawców)</w:t>
      </w:r>
    </w:p>
    <w:p w14:paraId="6C5C5389" w14:textId="77777777" w:rsidR="00CC01D9" w:rsidRPr="007C703D" w:rsidRDefault="009F7F6C">
      <w:pPr>
        <w:spacing w:after="60" w:line="240" w:lineRule="auto"/>
        <w:rPr>
          <w:rStyle w:val="Hyperlink0"/>
        </w:rPr>
      </w:pPr>
      <w:r w:rsidRPr="007C703D">
        <w:rPr>
          <w:rStyle w:val="Hyperlink0"/>
        </w:rPr>
        <w:t>* - niewłaściwe/niepotrzebne skreślić</w:t>
      </w:r>
    </w:p>
    <w:p w14:paraId="2CFDAADA" w14:textId="77777777" w:rsidR="00CC01D9" w:rsidRPr="007C703D" w:rsidRDefault="009F7F6C">
      <w:pPr>
        <w:pStyle w:val="Nagwek3"/>
        <w:jc w:val="right"/>
      </w:pPr>
      <w:r w:rsidRPr="007C703D">
        <w:rPr>
          <w:rFonts w:ascii="Arial Unicode MS" w:eastAsia="Arial Unicode MS" w:hAnsi="Arial Unicode MS" w:cs="Arial Unicode MS"/>
          <w:b w:val="0"/>
          <w:bCs w:val="0"/>
        </w:rPr>
        <w:br w:type="page"/>
      </w:r>
    </w:p>
    <w:p w14:paraId="1A903F3F" w14:textId="77777777" w:rsidR="00CC01D9" w:rsidRPr="007C703D" w:rsidRDefault="009F7F6C">
      <w:pPr>
        <w:pStyle w:val="Nagwek3"/>
        <w:jc w:val="right"/>
        <w:rPr>
          <w:rStyle w:val="BrakA"/>
        </w:rPr>
      </w:pPr>
      <w:r w:rsidRPr="007C703D">
        <w:rPr>
          <w:rStyle w:val="BrakA"/>
        </w:rPr>
        <w:lastRenderedPageBreak/>
        <w:t xml:space="preserve">Załącznik nr 2 </w:t>
      </w:r>
    </w:p>
    <w:p w14:paraId="2AD70365" w14:textId="77777777" w:rsidR="00CC01D9" w:rsidRPr="007C703D" w:rsidRDefault="00CC01D9">
      <w:pPr>
        <w:spacing w:after="60" w:line="240" w:lineRule="auto"/>
        <w:rPr>
          <w:rFonts w:ascii="Verdana" w:eastAsia="Verdana" w:hAnsi="Verdana" w:cs="Verdana"/>
          <w:sz w:val="18"/>
          <w:szCs w:val="18"/>
        </w:rPr>
      </w:pPr>
    </w:p>
    <w:p w14:paraId="15A9F350" w14:textId="77777777" w:rsidR="00CC01D9" w:rsidRPr="007C703D" w:rsidRDefault="009F7F6C">
      <w:pPr>
        <w:spacing w:after="0"/>
        <w:ind w:left="4964" w:hanging="1"/>
        <w:rPr>
          <w:rFonts w:ascii="Verdana" w:eastAsia="Verdana" w:hAnsi="Verdana" w:cs="Verdana"/>
          <w:b/>
          <w:bCs/>
          <w:sz w:val="18"/>
          <w:szCs w:val="18"/>
        </w:rPr>
      </w:pPr>
      <w:r w:rsidRPr="007C703D">
        <w:rPr>
          <w:rFonts w:ascii="Verdana" w:hAnsi="Verdana"/>
          <w:b/>
          <w:bCs/>
          <w:sz w:val="18"/>
          <w:szCs w:val="18"/>
        </w:rPr>
        <w:t>Zamawiający:</w:t>
      </w:r>
    </w:p>
    <w:p w14:paraId="33E811B0" w14:textId="77777777" w:rsidR="00CC01D9" w:rsidRPr="007C703D" w:rsidRDefault="009F7F6C">
      <w:pPr>
        <w:widowControl w:val="0"/>
        <w:spacing w:after="0" w:line="280" w:lineRule="exact"/>
        <w:ind w:left="720" w:firstLine="4242"/>
        <w:rPr>
          <w:rStyle w:val="Hyperlink0"/>
        </w:rPr>
      </w:pPr>
      <w:r w:rsidRPr="007C703D">
        <w:rPr>
          <w:rStyle w:val="Hyperlink0"/>
        </w:rPr>
        <w:t>Polskie Wydawnictwo Muzyczne</w:t>
      </w:r>
    </w:p>
    <w:p w14:paraId="68FB6DAB" w14:textId="77777777" w:rsidR="00CC01D9" w:rsidRPr="007C703D" w:rsidRDefault="009F7F6C">
      <w:pPr>
        <w:widowControl w:val="0"/>
        <w:spacing w:after="0" w:line="280" w:lineRule="exact"/>
        <w:ind w:left="720" w:firstLine="4242"/>
        <w:rPr>
          <w:rFonts w:ascii="Verdana" w:eastAsia="Verdana" w:hAnsi="Verdana" w:cs="Verdana"/>
          <w:b/>
          <w:bCs/>
          <w:sz w:val="18"/>
          <w:szCs w:val="18"/>
        </w:rPr>
      </w:pPr>
      <w:r w:rsidRPr="007C703D">
        <w:rPr>
          <w:rStyle w:val="Hyperlink0"/>
        </w:rPr>
        <w:t>al. Krasińskiego 11a, 31-111 Kraków</w:t>
      </w:r>
    </w:p>
    <w:p w14:paraId="10AB2612" w14:textId="77777777" w:rsidR="00CC01D9" w:rsidRPr="007C703D" w:rsidRDefault="00CC01D9">
      <w:pPr>
        <w:spacing w:after="0"/>
        <w:rPr>
          <w:rFonts w:ascii="Verdana" w:eastAsia="Verdana" w:hAnsi="Verdana" w:cs="Verdana"/>
          <w:b/>
          <w:bCs/>
          <w:sz w:val="18"/>
          <w:szCs w:val="18"/>
        </w:rPr>
      </w:pPr>
    </w:p>
    <w:p w14:paraId="10E03810" w14:textId="77777777" w:rsidR="00CC01D9" w:rsidRPr="007C703D" w:rsidRDefault="009F7F6C">
      <w:pPr>
        <w:spacing w:after="0"/>
        <w:rPr>
          <w:rFonts w:ascii="Verdana" w:eastAsia="Verdana" w:hAnsi="Verdana" w:cs="Verdana"/>
          <w:b/>
          <w:bCs/>
          <w:sz w:val="18"/>
          <w:szCs w:val="18"/>
        </w:rPr>
      </w:pPr>
      <w:r w:rsidRPr="007C703D">
        <w:rPr>
          <w:rFonts w:ascii="Verdana" w:hAnsi="Verdana"/>
          <w:b/>
          <w:bCs/>
          <w:sz w:val="18"/>
          <w:szCs w:val="18"/>
        </w:rPr>
        <w:t>Wykonawca:</w:t>
      </w:r>
    </w:p>
    <w:p w14:paraId="04D38825" w14:textId="77777777" w:rsidR="00CC01D9" w:rsidRPr="007C703D" w:rsidRDefault="009F7F6C">
      <w:pPr>
        <w:spacing w:after="0" w:line="480" w:lineRule="auto"/>
        <w:ind w:right="5954"/>
        <w:rPr>
          <w:rStyle w:val="Hyperlink0"/>
        </w:rPr>
      </w:pPr>
      <w:r w:rsidRPr="007C703D">
        <w:rPr>
          <w:rStyle w:val="Hyperlink0"/>
        </w:rPr>
        <w:t>………………………………………………………</w:t>
      </w:r>
    </w:p>
    <w:p w14:paraId="421AAE1C" w14:textId="77777777" w:rsidR="00CC01D9" w:rsidRPr="007C703D" w:rsidRDefault="009F7F6C">
      <w:pPr>
        <w:ind w:right="5953"/>
        <w:rPr>
          <w:rFonts w:ascii="Verdana" w:eastAsia="Verdana" w:hAnsi="Verdana" w:cs="Verdana"/>
          <w:i/>
          <w:iCs/>
          <w:sz w:val="16"/>
          <w:szCs w:val="16"/>
        </w:rPr>
      </w:pPr>
      <w:r w:rsidRPr="007C703D">
        <w:rPr>
          <w:rFonts w:ascii="Verdana" w:hAnsi="Verdana"/>
          <w:i/>
          <w:iCs/>
          <w:sz w:val="16"/>
          <w:szCs w:val="16"/>
        </w:rPr>
        <w:t>(pełna nazwa/firma, adres)</w:t>
      </w:r>
    </w:p>
    <w:p w14:paraId="14964AA1" w14:textId="77777777" w:rsidR="00CC01D9" w:rsidRPr="007C703D" w:rsidRDefault="009F7F6C">
      <w:pPr>
        <w:spacing w:after="0"/>
        <w:rPr>
          <w:rFonts w:ascii="Verdana" w:eastAsia="Verdana" w:hAnsi="Verdana" w:cs="Verdana"/>
          <w:sz w:val="18"/>
          <w:szCs w:val="18"/>
          <w:u w:val="single"/>
        </w:rPr>
      </w:pPr>
      <w:r w:rsidRPr="007C703D">
        <w:rPr>
          <w:rFonts w:ascii="Verdana" w:hAnsi="Verdana"/>
          <w:sz w:val="18"/>
          <w:szCs w:val="18"/>
          <w:u w:val="single"/>
        </w:rPr>
        <w:t>reprezentowany przez:</w:t>
      </w:r>
    </w:p>
    <w:p w14:paraId="64B9CFE3" w14:textId="77777777" w:rsidR="00CC01D9" w:rsidRPr="007C703D" w:rsidRDefault="009F7F6C">
      <w:pPr>
        <w:spacing w:after="0" w:line="480" w:lineRule="auto"/>
        <w:ind w:right="5954"/>
        <w:rPr>
          <w:rStyle w:val="Hyperlink0"/>
        </w:rPr>
      </w:pPr>
      <w:r w:rsidRPr="007C703D">
        <w:rPr>
          <w:rStyle w:val="Hyperlink0"/>
        </w:rPr>
        <w:t>………………………………………………………</w:t>
      </w:r>
    </w:p>
    <w:p w14:paraId="476929A8" w14:textId="77777777" w:rsidR="00CC01D9" w:rsidRPr="007C703D" w:rsidRDefault="009F7F6C">
      <w:pPr>
        <w:spacing w:after="0"/>
        <w:ind w:right="5953"/>
        <w:rPr>
          <w:rFonts w:ascii="Verdana" w:eastAsia="Verdana" w:hAnsi="Verdana" w:cs="Verdana"/>
          <w:i/>
          <w:iCs/>
          <w:sz w:val="16"/>
          <w:szCs w:val="16"/>
        </w:rPr>
      </w:pPr>
      <w:r w:rsidRPr="007C703D">
        <w:rPr>
          <w:rFonts w:ascii="Verdana" w:hAnsi="Verdana"/>
          <w:i/>
          <w:iCs/>
          <w:sz w:val="16"/>
          <w:szCs w:val="16"/>
        </w:rPr>
        <w:t>(imię, nazwisko, stanowisko/podstawa do reprezentacji)</w:t>
      </w:r>
    </w:p>
    <w:p w14:paraId="286FE4FB" w14:textId="77777777" w:rsidR="00CC01D9" w:rsidRPr="007C703D" w:rsidRDefault="00CC01D9">
      <w:pPr>
        <w:rPr>
          <w:rFonts w:ascii="Verdana" w:eastAsia="Verdana" w:hAnsi="Verdana" w:cs="Verdana"/>
          <w:sz w:val="18"/>
          <w:szCs w:val="18"/>
        </w:rPr>
      </w:pPr>
    </w:p>
    <w:p w14:paraId="67B02794" w14:textId="77777777" w:rsidR="00CC01D9" w:rsidRPr="007C703D" w:rsidRDefault="00CC01D9">
      <w:pPr>
        <w:rPr>
          <w:rFonts w:ascii="Verdana" w:eastAsia="Verdana" w:hAnsi="Verdana" w:cs="Verdana"/>
          <w:sz w:val="18"/>
          <w:szCs w:val="18"/>
        </w:rPr>
      </w:pPr>
    </w:p>
    <w:p w14:paraId="6BEB5405" w14:textId="77777777" w:rsidR="00CC01D9" w:rsidRPr="007C703D" w:rsidRDefault="009F7F6C">
      <w:pPr>
        <w:spacing w:after="120" w:line="360" w:lineRule="auto"/>
        <w:jc w:val="center"/>
        <w:rPr>
          <w:rFonts w:ascii="Verdana" w:eastAsia="Verdana" w:hAnsi="Verdana" w:cs="Verdana"/>
          <w:b/>
          <w:bCs/>
          <w:sz w:val="18"/>
          <w:szCs w:val="18"/>
          <w:u w:val="single"/>
        </w:rPr>
      </w:pPr>
      <w:r w:rsidRPr="007C703D">
        <w:rPr>
          <w:rFonts w:ascii="Verdana" w:hAnsi="Verdana"/>
          <w:b/>
          <w:bCs/>
          <w:sz w:val="18"/>
          <w:szCs w:val="18"/>
          <w:u w:val="single"/>
        </w:rPr>
        <w:t xml:space="preserve">Oświadczenie wykonawcy </w:t>
      </w:r>
    </w:p>
    <w:p w14:paraId="3E033C4D" w14:textId="77777777" w:rsidR="00CC01D9" w:rsidRPr="007C703D" w:rsidRDefault="009F7F6C">
      <w:pPr>
        <w:spacing w:after="0" w:line="360" w:lineRule="auto"/>
        <w:jc w:val="center"/>
        <w:rPr>
          <w:rFonts w:ascii="Verdana" w:eastAsia="Verdana" w:hAnsi="Verdana" w:cs="Verdana"/>
          <w:b/>
          <w:bCs/>
          <w:sz w:val="18"/>
          <w:szCs w:val="18"/>
        </w:rPr>
      </w:pPr>
      <w:r w:rsidRPr="007C703D">
        <w:rPr>
          <w:rFonts w:ascii="Verdana" w:hAnsi="Verdana"/>
          <w:b/>
          <w:bCs/>
          <w:sz w:val="18"/>
          <w:szCs w:val="18"/>
        </w:rPr>
        <w:t xml:space="preserve">składane na podstawie art. 25a ust. 1 ustawy z dnia 29 stycznia 2004 r. </w:t>
      </w:r>
    </w:p>
    <w:p w14:paraId="1D2D32D0" w14:textId="77777777" w:rsidR="00CC01D9" w:rsidRPr="007C703D" w:rsidRDefault="009F7F6C">
      <w:pPr>
        <w:spacing w:after="0" w:line="360" w:lineRule="auto"/>
        <w:jc w:val="center"/>
        <w:rPr>
          <w:rFonts w:ascii="Verdana" w:eastAsia="Verdana" w:hAnsi="Verdana" w:cs="Verdana"/>
          <w:b/>
          <w:bCs/>
          <w:sz w:val="18"/>
          <w:szCs w:val="18"/>
        </w:rPr>
      </w:pPr>
      <w:r w:rsidRPr="007C703D">
        <w:rPr>
          <w:rFonts w:ascii="Verdana" w:hAnsi="Verdana"/>
          <w:b/>
          <w:bCs/>
          <w:sz w:val="18"/>
          <w:szCs w:val="18"/>
        </w:rPr>
        <w:t xml:space="preserve"> Prawo zamówień publicznych (dalej jako: ustawa </w:t>
      </w:r>
      <w:proofErr w:type="spellStart"/>
      <w:r w:rsidRPr="007C703D">
        <w:rPr>
          <w:rFonts w:ascii="Verdana" w:hAnsi="Verdana"/>
          <w:b/>
          <w:bCs/>
          <w:sz w:val="18"/>
          <w:szCs w:val="18"/>
        </w:rPr>
        <w:t>Pzp</w:t>
      </w:r>
      <w:proofErr w:type="spellEnd"/>
      <w:r w:rsidRPr="007C703D">
        <w:rPr>
          <w:rFonts w:ascii="Verdana" w:hAnsi="Verdana"/>
          <w:b/>
          <w:bCs/>
          <w:sz w:val="18"/>
          <w:szCs w:val="18"/>
        </w:rPr>
        <w:t xml:space="preserve">), </w:t>
      </w:r>
    </w:p>
    <w:p w14:paraId="6A030B0F" w14:textId="77777777" w:rsidR="00CC01D9" w:rsidRPr="007C703D" w:rsidRDefault="009F7F6C">
      <w:pPr>
        <w:spacing w:before="120" w:after="0" w:line="360" w:lineRule="auto"/>
        <w:jc w:val="center"/>
        <w:rPr>
          <w:rFonts w:ascii="Verdana" w:eastAsia="Verdana" w:hAnsi="Verdana" w:cs="Verdana"/>
          <w:b/>
          <w:bCs/>
          <w:sz w:val="18"/>
          <w:szCs w:val="18"/>
          <w:u w:val="single"/>
        </w:rPr>
      </w:pPr>
      <w:r w:rsidRPr="007C703D">
        <w:rPr>
          <w:rFonts w:ascii="Verdana" w:hAnsi="Verdana"/>
          <w:b/>
          <w:bCs/>
          <w:sz w:val="18"/>
          <w:szCs w:val="18"/>
          <w:u w:val="single"/>
        </w:rPr>
        <w:t>DOTYCZĄCE PRZESŁANEK WYKLUCZENIA Z POSTĘPOWANIA</w:t>
      </w:r>
    </w:p>
    <w:p w14:paraId="11CC32D1" w14:textId="77777777" w:rsidR="00CC01D9" w:rsidRPr="007C703D" w:rsidRDefault="00CC01D9">
      <w:pPr>
        <w:spacing w:after="0" w:line="360" w:lineRule="auto"/>
        <w:jc w:val="both"/>
        <w:rPr>
          <w:rFonts w:ascii="Verdana" w:eastAsia="Verdana" w:hAnsi="Verdana" w:cs="Verdana"/>
          <w:sz w:val="18"/>
          <w:szCs w:val="18"/>
        </w:rPr>
      </w:pPr>
    </w:p>
    <w:p w14:paraId="61C632C6" w14:textId="77777777" w:rsidR="00CC01D9" w:rsidRPr="007C703D" w:rsidRDefault="009F7F6C">
      <w:pPr>
        <w:tabs>
          <w:tab w:val="left" w:pos="3969"/>
        </w:tabs>
        <w:spacing w:after="120" w:line="240" w:lineRule="auto"/>
        <w:jc w:val="center"/>
        <w:rPr>
          <w:rStyle w:val="Hyperlink0"/>
        </w:rPr>
      </w:pPr>
      <w:r w:rsidRPr="007C703D">
        <w:rPr>
          <w:rStyle w:val="Hyperlink0"/>
        </w:rPr>
        <w:t xml:space="preserve">Na potrzeby postępowania o udzielenie zamówienia publicznego na: </w:t>
      </w:r>
      <w:bookmarkStart w:id="11" w:name="_Hlk257898"/>
    </w:p>
    <w:p w14:paraId="0B96AE46" w14:textId="77777777" w:rsidR="00CC01D9" w:rsidRPr="007C703D" w:rsidRDefault="009F7F6C">
      <w:pPr>
        <w:tabs>
          <w:tab w:val="left" w:pos="3969"/>
        </w:tabs>
        <w:spacing w:after="0" w:line="240" w:lineRule="auto"/>
        <w:jc w:val="center"/>
        <w:rPr>
          <w:rFonts w:ascii="Verdana" w:eastAsia="Verdana" w:hAnsi="Verdana" w:cs="Verdana"/>
          <w:b/>
          <w:bCs/>
          <w:sz w:val="18"/>
          <w:szCs w:val="18"/>
        </w:rPr>
      </w:pPr>
      <w:r w:rsidRPr="007C703D">
        <w:rPr>
          <w:rFonts w:ascii="Verdana" w:hAnsi="Verdana"/>
          <w:b/>
          <w:bCs/>
          <w:sz w:val="18"/>
          <w:szCs w:val="18"/>
        </w:rPr>
        <w:t>„Zakup i wdrożenie infrastruktury serwerowej w ramach</w:t>
      </w:r>
      <w:r w:rsidRPr="007C703D">
        <w:rPr>
          <w:rStyle w:val="Hyperlink0"/>
        </w:rPr>
        <w:t xml:space="preserve"> </w:t>
      </w:r>
      <w:r w:rsidRPr="007C703D">
        <w:rPr>
          <w:rFonts w:ascii="Verdana" w:hAnsi="Verdana"/>
          <w:b/>
          <w:bCs/>
          <w:sz w:val="18"/>
          <w:szCs w:val="18"/>
        </w:rPr>
        <w:t xml:space="preserve">Projektu pn.: </w:t>
      </w:r>
    </w:p>
    <w:p w14:paraId="2EA86CD3" w14:textId="77777777" w:rsidR="00CC01D9" w:rsidRPr="007C703D" w:rsidRDefault="009F7F6C">
      <w:pPr>
        <w:tabs>
          <w:tab w:val="left" w:pos="3969"/>
        </w:tabs>
        <w:spacing w:after="0" w:line="240" w:lineRule="auto"/>
        <w:jc w:val="center"/>
        <w:rPr>
          <w:rStyle w:val="Hyperlink0"/>
        </w:rPr>
      </w:pPr>
      <w:r w:rsidRPr="007C703D">
        <w:rPr>
          <w:rFonts w:ascii="Verdana" w:hAnsi="Verdana"/>
          <w:b/>
          <w:bCs/>
          <w:sz w:val="18"/>
          <w:szCs w:val="18"/>
        </w:rPr>
        <w:t>Digitalizacja zasobów będących w posiadaniu Polskiego Wydawnictwa Muzycznego – kontynuacja</w:t>
      </w:r>
      <w:r w:rsidRPr="007C703D">
        <w:rPr>
          <w:rStyle w:val="Hyperlink0"/>
        </w:rPr>
        <w:t>."</w:t>
      </w:r>
    </w:p>
    <w:p w14:paraId="0E63B9BD" w14:textId="77777777" w:rsidR="00CC01D9" w:rsidRPr="007C703D" w:rsidRDefault="00CC01D9">
      <w:pPr>
        <w:tabs>
          <w:tab w:val="left" w:pos="3969"/>
        </w:tabs>
        <w:spacing w:after="0" w:line="240" w:lineRule="auto"/>
        <w:jc w:val="center"/>
        <w:rPr>
          <w:rFonts w:ascii="Verdana" w:eastAsia="Verdana" w:hAnsi="Verdana" w:cs="Verdana"/>
          <w:sz w:val="18"/>
          <w:szCs w:val="18"/>
        </w:rPr>
      </w:pPr>
    </w:p>
    <w:p w14:paraId="22D94E65" w14:textId="77777777" w:rsidR="00CC01D9" w:rsidRPr="007C703D" w:rsidRDefault="009F7F6C">
      <w:pPr>
        <w:spacing w:after="120" w:line="240" w:lineRule="auto"/>
        <w:jc w:val="center"/>
        <w:rPr>
          <w:rStyle w:val="Hyperlink0"/>
        </w:rPr>
      </w:pPr>
      <w:r w:rsidRPr="007C703D">
        <w:rPr>
          <w:rStyle w:val="Hyperlink0"/>
        </w:rPr>
        <w:t>Postępowanie ZZP.261.33.2020</w:t>
      </w:r>
    </w:p>
    <w:p w14:paraId="05A13E27" w14:textId="77777777" w:rsidR="00CC01D9" w:rsidRPr="007C703D" w:rsidRDefault="00CC01D9">
      <w:pPr>
        <w:tabs>
          <w:tab w:val="left" w:pos="3969"/>
        </w:tabs>
        <w:spacing w:after="120" w:line="240" w:lineRule="auto"/>
        <w:jc w:val="center"/>
        <w:rPr>
          <w:rFonts w:ascii="Verdana" w:eastAsia="Verdana" w:hAnsi="Verdana" w:cs="Verdana"/>
          <w:sz w:val="18"/>
          <w:szCs w:val="18"/>
        </w:rPr>
      </w:pPr>
    </w:p>
    <w:bookmarkEnd w:id="11"/>
    <w:p w14:paraId="15DA2042" w14:textId="77777777" w:rsidR="00CC01D9" w:rsidRPr="007C703D" w:rsidRDefault="009F7F6C">
      <w:pPr>
        <w:spacing w:after="0" w:line="360" w:lineRule="auto"/>
        <w:jc w:val="both"/>
        <w:rPr>
          <w:rStyle w:val="Hyperlink0"/>
        </w:rPr>
      </w:pPr>
      <w:r w:rsidRPr="007C703D">
        <w:rPr>
          <w:rStyle w:val="Hyperlink0"/>
        </w:rPr>
        <w:t>oświadczam, co następuje:</w:t>
      </w:r>
    </w:p>
    <w:p w14:paraId="6C143F64" w14:textId="77777777" w:rsidR="00CC01D9" w:rsidRPr="007C703D" w:rsidRDefault="00CC01D9">
      <w:pPr>
        <w:spacing w:after="0" w:line="360" w:lineRule="auto"/>
        <w:jc w:val="both"/>
        <w:rPr>
          <w:rFonts w:ascii="Verdana" w:eastAsia="Verdana" w:hAnsi="Verdana" w:cs="Verdana"/>
          <w:sz w:val="18"/>
          <w:szCs w:val="18"/>
        </w:rPr>
      </w:pPr>
    </w:p>
    <w:p w14:paraId="5FD0E11A" w14:textId="77777777" w:rsidR="00CC01D9" w:rsidRPr="007C703D" w:rsidRDefault="009F7F6C">
      <w:pPr>
        <w:shd w:val="clear" w:color="auto" w:fill="BFBFBF"/>
        <w:spacing w:after="0" w:line="360" w:lineRule="auto"/>
        <w:rPr>
          <w:rFonts w:ascii="Verdana" w:eastAsia="Verdana" w:hAnsi="Verdana" w:cs="Verdana"/>
          <w:b/>
          <w:bCs/>
          <w:sz w:val="18"/>
          <w:szCs w:val="18"/>
        </w:rPr>
      </w:pPr>
      <w:r w:rsidRPr="007C703D">
        <w:rPr>
          <w:rFonts w:ascii="Verdana" w:hAnsi="Verdana"/>
          <w:b/>
          <w:bCs/>
          <w:sz w:val="18"/>
          <w:szCs w:val="18"/>
        </w:rPr>
        <w:t>OŚWIADCZENIA DOTYCZĄCE WYKONAWCY:</w:t>
      </w:r>
    </w:p>
    <w:p w14:paraId="6B58935C" w14:textId="77777777" w:rsidR="00CC01D9" w:rsidRPr="007C703D" w:rsidRDefault="00CC01D9">
      <w:pPr>
        <w:pStyle w:val="Akapitzlist"/>
        <w:spacing w:after="0" w:line="360" w:lineRule="auto"/>
        <w:jc w:val="both"/>
        <w:rPr>
          <w:rFonts w:ascii="Verdana" w:eastAsia="Verdana" w:hAnsi="Verdana" w:cs="Verdana"/>
          <w:sz w:val="18"/>
          <w:szCs w:val="18"/>
        </w:rPr>
      </w:pPr>
    </w:p>
    <w:p w14:paraId="401A265C" w14:textId="77777777" w:rsidR="00CC01D9" w:rsidRPr="007C703D" w:rsidRDefault="009F7F6C">
      <w:pPr>
        <w:pStyle w:val="Akapitzlist"/>
        <w:numPr>
          <w:ilvl w:val="0"/>
          <w:numId w:val="80"/>
        </w:numPr>
        <w:spacing w:after="0" w:line="240" w:lineRule="auto"/>
        <w:jc w:val="both"/>
        <w:rPr>
          <w:rFonts w:ascii="Verdana" w:hAnsi="Verdana"/>
          <w:sz w:val="18"/>
          <w:szCs w:val="18"/>
        </w:rPr>
      </w:pPr>
      <w:r w:rsidRPr="007C703D">
        <w:rPr>
          <w:rStyle w:val="BrakA"/>
          <w:rFonts w:ascii="Verdana" w:hAnsi="Verdana"/>
          <w:sz w:val="18"/>
          <w:szCs w:val="18"/>
        </w:rPr>
        <w:t xml:space="preserve">Oświadczam, że nie podlegam wykluczeniu z postępowania na podstawie </w:t>
      </w:r>
      <w:r w:rsidRPr="007C703D">
        <w:rPr>
          <w:rStyle w:val="BrakA"/>
          <w:rFonts w:ascii="Verdana" w:eastAsia="Verdana" w:hAnsi="Verdana" w:cs="Verdana"/>
          <w:sz w:val="18"/>
          <w:szCs w:val="18"/>
        </w:rPr>
        <w:br/>
      </w:r>
      <w:r w:rsidRPr="007C703D">
        <w:rPr>
          <w:rStyle w:val="BrakA"/>
          <w:rFonts w:ascii="Verdana" w:hAnsi="Verdana"/>
          <w:sz w:val="18"/>
          <w:szCs w:val="18"/>
        </w:rPr>
        <w:t xml:space="preserve">art. 24 ust 1 pkt 12-23 ustawy </w:t>
      </w:r>
      <w:proofErr w:type="spellStart"/>
      <w:r w:rsidRPr="007C703D">
        <w:rPr>
          <w:rStyle w:val="BrakA"/>
          <w:rFonts w:ascii="Verdana" w:hAnsi="Verdana"/>
          <w:sz w:val="18"/>
          <w:szCs w:val="18"/>
        </w:rPr>
        <w:t>Pzp</w:t>
      </w:r>
      <w:proofErr w:type="spellEnd"/>
      <w:r w:rsidRPr="007C703D">
        <w:rPr>
          <w:rStyle w:val="BrakA"/>
          <w:rFonts w:ascii="Verdana" w:hAnsi="Verdana"/>
          <w:sz w:val="18"/>
          <w:szCs w:val="18"/>
        </w:rPr>
        <w:t>.</w:t>
      </w:r>
    </w:p>
    <w:p w14:paraId="463E6DAA" w14:textId="77777777" w:rsidR="00CC01D9" w:rsidRPr="007C703D" w:rsidRDefault="009F7F6C">
      <w:pPr>
        <w:pStyle w:val="Akapitzlist"/>
        <w:numPr>
          <w:ilvl w:val="0"/>
          <w:numId w:val="80"/>
        </w:numPr>
        <w:spacing w:after="0" w:line="240" w:lineRule="auto"/>
        <w:jc w:val="both"/>
        <w:rPr>
          <w:rFonts w:ascii="Verdana" w:hAnsi="Verdana"/>
          <w:sz w:val="18"/>
          <w:szCs w:val="18"/>
        </w:rPr>
      </w:pPr>
      <w:r w:rsidRPr="007C703D">
        <w:rPr>
          <w:rStyle w:val="BrakA"/>
          <w:rFonts w:ascii="Verdana" w:hAnsi="Verdana"/>
          <w:sz w:val="18"/>
          <w:szCs w:val="18"/>
        </w:rPr>
        <w:t xml:space="preserve">Oświadczam, że nie podlegam wykluczeniu z postępowania na podstawie </w:t>
      </w:r>
      <w:r w:rsidRPr="007C703D">
        <w:rPr>
          <w:rStyle w:val="BrakA"/>
          <w:rFonts w:ascii="Verdana" w:eastAsia="Verdana" w:hAnsi="Verdana" w:cs="Verdana"/>
          <w:sz w:val="18"/>
          <w:szCs w:val="18"/>
        </w:rPr>
        <w:br/>
      </w:r>
      <w:r w:rsidRPr="007C703D">
        <w:rPr>
          <w:rStyle w:val="BrakA"/>
          <w:rFonts w:ascii="Verdana" w:hAnsi="Verdana"/>
          <w:sz w:val="18"/>
          <w:szCs w:val="18"/>
        </w:rPr>
        <w:t xml:space="preserve">art. 24 ust. 5 pkt 1 ustawy </w:t>
      </w:r>
      <w:proofErr w:type="spellStart"/>
      <w:r w:rsidRPr="007C703D">
        <w:rPr>
          <w:rStyle w:val="BrakA"/>
          <w:rFonts w:ascii="Verdana" w:hAnsi="Verdana"/>
          <w:sz w:val="18"/>
          <w:szCs w:val="18"/>
        </w:rPr>
        <w:t>Pzp</w:t>
      </w:r>
      <w:proofErr w:type="spellEnd"/>
      <w:r w:rsidRPr="007C703D">
        <w:rPr>
          <w:rStyle w:val="BrakA"/>
          <w:rFonts w:ascii="Verdana" w:hAnsi="Verdana"/>
          <w:sz w:val="18"/>
          <w:szCs w:val="18"/>
        </w:rPr>
        <w:t>.</w:t>
      </w:r>
    </w:p>
    <w:p w14:paraId="6401EF38" w14:textId="77777777" w:rsidR="00CC01D9" w:rsidRPr="007C703D" w:rsidRDefault="00CC01D9">
      <w:pPr>
        <w:spacing w:after="0" w:line="360" w:lineRule="auto"/>
        <w:jc w:val="both"/>
        <w:rPr>
          <w:rFonts w:ascii="Verdana" w:eastAsia="Verdana" w:hAnsi="Verdana" w:cs="Verdana"/>
          <w:i/>
          <w:iCs/>
          <w:sz w:val="18"/>
          <w:szCs w:val="18"/>
        </w:rPr>
      </w:pPr>
    </w:p>
    <w:p w14:paraId="394316BA" w14:textId="77777777" w:rsidR="00CC01D9" w:rsidRPr="007C703D" w:rsidRDefault="009F7F6C">
      <w:pPr>
        <w:spacing w:after="0" w:line="360" w:lineRule="auto"/>
        <w:jc w:val="both"/>
        <w:rPr>
          <w:rStyle w:val="Hyperlink0"/>
        </w:rPr>
      </w:pPr>
      <w:r w:rsidRPr="007C703D">
        <w:rPr>
          <w:rStyle w:val="Hyperlink0"/>
        </w:rPr>
        <w:t xml:space="preserve">………………… </w:t>
      </w:r>
      <w:r w:rsidRPr="007C703D">
        <w:rPr>
          <w:rFonts w:ascii="Verdana" w:hAnsi="Verdana"/>
          <w:i/>
          <w:iCs/>
          <w:sz w:val="18"/>
          <w:szCs w:val="18"/>
        </w:rPr>
        <w:t xml:space="preserve">(miejscowość), </w:t>
      </w:r>
      <w:r w:rsidRPr="007C703D">
        <w:rPr>
          <w:rStyle w:val="Hyperlink0"/>
        </w:rPr>
        <w:t xml:space="preserve">dnia ……………… r. </w:t>
      </w:r>
    </w:p>
    <w:p w14:paraId="5DCBC02D" w14:textId="77777777" w:rsidR="00CC01D9" w:rsidRPr="007C703D" w:rsidRDefault="009F7F6C">
      <w:pPr>
        <w:spacing w:after="0" w:line="360" w:lineRule="auto"/>
        <w:jc w:val="both"/>
        <w:rPr>
          <w:rStyle w:val="Hyperlink0"/>
        </w:rPr>
      </w:pPr>
      <w:r w:rsidRPr="007C703D">
        <w:rPr>
          <w:rStyle w:val="Hyperlink0"/>
        </w:rPr>
        <w:tab/>
      </w:r>
      <w:r w:rsidRPr="007C703D">
        <w:rPr>
          <w:rStyle w:val="Hyperlink0"/>
        </w:rPr>
        <w:tab/>
      </w:r>
      <w:r w:rsidRPr="007C703D">
        <w:rPr>
          <w:rStyle w:val="Hyperlink0"/>
        </w:rPr>
        <w:tab/>
      </w:r>
      <w:r w:rsidRPr="007C703D">
        <w:rPr>
          <w:rStyle w:val="Hyperlink0"/>
        </w:rPr>
        <w:tab/>
      </w:r>
      <w:r w:rsidRPr="007C703D">
        <w:rPr>
          <w:rStyle w:val="Hyperlink0"/>
        </w:rPr>
        <w:tab/>
      </w:r>
      <w:r w:rsidRPr="007C703D">
        <w:rPr>
          <w:rStyle w:val="Hyperlink0"/>
        </w:rPr>
        <w:tab/>
      </w:r>
      <w:r w:rsidRPr="007C703D">
        <w:rPr>
          <w:rStyle w:val="Hyperlink0"/>
        </w:rPr>
        <w:tab/>
        <w:t>…………………………………………</w:t>
      </w:r>
    </w:p>
    <w:p w14:paraId="6C9859AF" w14:textId="77777777" w:rsidR="00CC01D9" w:rsidRPr="007C703D" w:rsidRDefault="009F7F6C">
      <w:pPr>
        <w:spacing w:after="0" w:line="360" w:lineRule="auto"/>
        <w:ind w:left="5664" w:firstLine="708"/>
        <w:jc w:val="both"/>
        <w:rPr>
          <w:rFonts w:ascii="Verdana" w:eastAsia="Verdana" w:hAnsi="Verdana" w:cs="Verdana"/>
          <w:i/>
          <w:iCs/>
          <w:sz w:val="18"/>
          <w:szCs w:val="18"/>
        </w:rPr>
      </w:pPr>
      <w:r w:rsidRPr="007C703D">
        <w:rPr>
          <w:rFonts w:ascii="Verdana" w:hAnsi="Verdana"/>
          <w:i/>
          <w:iCs/>
          <w:sz w:val="18"/>
          <w:szCs w:val="18"/>
        </w:rPr>
        <w:t>(podpis)</w:t>
      </w:r>
    </w:p>
    <w:p w14:paraId="2BB57886" w14:textId="77777777" w:rsidR="00CC01D9" w:rsidRPr="007C703D" w:rsidRDefault="00CC01D9">
      <w:pPr>
        <w:spacing w:after="0" w:line="360" w:lineRule="auto"/>
        <w:ind w:left="5664" w:firstLine="708"/>
        <w:jc w:val="both"/>
        <w:rPr>
          <w:rFonts w:ascii="Verdana" w:eastAsia="Verdana" w:hAnsi="Verdana" w:cs="Verdana"/>
          <w:i/>
          <w:iCs/>
          <w:sz w:val="18"/>
          <w:szCs w:val="18"/>
        </w:rPr>
      </w:pPr>
    </w:p>
    <w:p w14:paraId="6BDD8086" w14:textId="77777777" w:rsidR="00CC01D9" w:rsidRPr="007C703D" w:rsidRDefault="009F7F6C">
      <w:pPr>
        <w:spacing w:after="0" w:line="240" w:lineRule="auto"/>
        <w:jc w:val="both"/>
        <w:rPr>
          <w:rStyle w:val="Hyperlink0"/>
        </w:rPr>
      </w:pPr>
      <w:r w:rsidRPr="007C703D">
        <w:rPr>
          <w:rStyle w:val="Hyperlink0"/>
        </w:rPr>
        <w:t xml:space="preserve">Oświadczam, że zachodzą w stosunku do mnie podstawy wykluczenia z postępowania na podstawie art. ………… ustawy </w:t>
      </w:r>
      <w:proofErr w:type="spellStart"/>
      <w:r w:rsidRPr="007C703D">
        <w:rPr>
          <w:rStyle w:val="Hyperlink0"/>
        </w:rPr>
        <w:t>Pzp</w:t>
      </w:r>
      <w:proofErr w:type="spellEnd"/>
      <w:r w:rsidRPr="007C703D">
        <w:rPr>
          <w:rStyle w:val="Hyperlink0"/>
        </w:rPr>
        <w:t xml:space="preserve"> </w:t>
      </w:r>
      <w:r w:rsidRPr="007C703D">
        <w:rPr>
          <w:rFonts w:ascii="Verdana" w:hAnsi="Verdana"/>
          <w:i/>
          <w:iCs/>
          <w:sz w:val="18"/>
          <w:szCs w:val="18"/>
        </w:rPr>
        <w:t xml:space="preserve">(podać mającą zastosowanie podstawę wykluczenia spośród wymienionych w art. 24 ust. 1 pkt 13-14, 16-20 lub art. 24 ust. 5 pkt 1 ustawy </w:t>
      </w:r>
      <w:proofErr w:type="spellStart"/>
      <w:r w:rsidRPr="007C703D">
        <w:rPr>
          <w:rFonts w:ascii="Verdana" w:hAnsi="Verdana"/>
          <w:i/>
          <w:iCs/>
          <w:sz w:val="18"/>
          <w:szCs w:val="18"/>
        </w:rPr>
        <w:t>Pzp</w:t>
      </w:r>
      <w:proofErr w:type="spellEnd"/>
      <w:r w:rsidRPr="007C703D">
        <w:rPr>
          <w:rFonts w:ascii="Verdana" w:hAnsi="Verdana"/>
          <w:i/>
          <w:iCs/>
          <w:sz w:val="18"/>
          <w:szCs w:val="18"/>
        </w:rPr>
        <w:t>).</w:t>
      </w:r>
      <w:r w:rsidRPr="007C703D">
        <w:rPr>
          <w:rStyle w:val="Hyperlink0"/>
        </w:rPr>
        <w:t xml:space="preserve"> Jednocześnie oświadczam, że w związku z ww. okolicznością, na podstawie art. 24 ust. 8 ustawy </w:t>
      </w:r>
      <w:proofErr w:type="spellStart"/>
      <w:r w:rsidRPr="007C703D">
        <w:rPr>
          <w:rStyle w:val="Hyperlink0"/>
        </w:rPr>
        <w:t>Pzp</w:t>
      </w:r>
      <w:proofErr w:type="spellEnd"/>
      <w:r w:rsidRPr="007C703D">
        <w:rPr>
          <w:rStyle w:val="Hyperlink0"/>
        </w:rPr>
        <w:t xml:space="preserve"> podjąłem następujące środki naprawcze: ………………………………………………………………………………………………………………</w:t>
      </w:r>
    </w:p>
    <w:p w14:paraId="2B987856" w14:textId="77777777" w:rsidR="00CC01D9" w:rsidRPr="007C703D" w:rsidRDefault="00CC01D9">
      <w:pPr>
        <w:spacing w:after="0" w:line="240" w:lineRule="auto"/>
        <w:jc w:val="both"/>
        <w:rPr>
          <w:rFonts w:ascii="Verdana" w:eastAsia="Verdana" w:hAnsi="Verdana" w:cs="Verdana"/>
          <w:sz w:val="18"/>
          <w:szCs w:val="18"/>
        </w:rPr>
      </w:pPr>
    </w:p>
    <w:p w14:paraId="134D4533" w14:textId="77777777" w:rsidR="00CC01D9" w:rsidRPr="007C703D" w:rsidRDefault="009F7F6C">
      <w:pPr>
        <w:spacing w:after="0" w:line="360" w:lineRule="auto"/>
        <w:jc w:val="both"/>
        <w:rPr>
          <w:rStyle w:val="Hyperlink0"/>
        </w:rPr>
      </w:pPr>
      <w:r w:rsidRPr="007C703D">
        <w:rPr>
          <w:rStyle w:val="Hyperlink0"/>
        </w:rPr>
        <w:t xml:space="preserve">………………… </w:t>
      </w:r>
      <w:r w:rsidRPr="007C703D">
        <w:rPr>
          <w:rFonts w:ascii="Verdana" w:hAnsi="Verdana"/>
          <w:i/>
          <w:iCs/>
          <w:sz w:val="18"/>
          <w:szCs w:val="18"/>
        </w:rPr>
        <w:t xml:space="preserve">(miejscowość), </w:t>
      </w:r>
      <w:r w:rsidRPr="007C703D">
        <w:rPr>
          <w:rStyle w:val="Hyperlink0"/>
        </w:rPr>
        <w:t xml:space="preserve">dnia …………………. r. </w:t>
      </w:r>
    </w:p>
    <w:p w14:paraId="166473B8" w14:textId="77777777" w:rsidR="00CC01D9" w:rsidRPr="007C703D" w:rsidRDefault="009F7F6C">
      <w:pPr>
        <w:spacing w:after="0" w:line="360" w:lineRule="auto"/>
        <w:jc w:val="both"/>
        <w:rPr>
          <w:rStyle w:val="Hyperlink0"/>
        </w:rPr>
      </w:pPr>
      <w:r w:rsidRPr="007C703D">
        <w:rPr>
          <w:rStyle w:val="Hyperlink0"/>
        </w:rPr>
        <w:tab/>
      </w:r>
      <w:r w:rsidRPr="007C703D">
        <w:rPr>
          <w:rStyle w:val="Hyperlink0"/>
        </w:rPr>
        <w:tab/>
      </w:r>
      <w:r w:rsidRPr="007C703D">
        <w:rPr>
          <w:rStyle w:val="Hyperlink0"/>
        </w:rPr>
        <w:tab/>
      </w:r>
      <w:r w:rsidRPr="007C703D">
        <w:rPr>
          <w:rStyle w:val="Hyperlink0"/>
        </w:rPr>
        <w:tab/>
      </w:r>
      <w:r w:rsidRPr="007C703D">
        <w:rPr>
          <w:rStyle w:val="Hyperlink0"/>
        </w:rPr>
        <w:tab/>
      </w:r>
      <w:r w:rsidRPr="007C703D">
        <w:rPr>
          <w:rStyle w:val="Hyperlink0"/>
        </w:rPr>
        <w:tab/>
      </w:r>
      <w:r w:rsidRPr="007C703D">
        <w:rPr>
          <w:rStyle w:val="Hyperlink0"/>
        </w:rPr>
        <w:tab/>
        <w:t>…………………………………………</w:t>
      </w:r>
    </w:p>
    <w:p w14:paraId="26B82A8B" w14:textId="77777777" w:rsidR="00CC01D9" w:rsidRPr="007C703D" w:rsidRDefault="009F7F6C">
      <w:pPr>
        <w:spacing w:after="0" w:line="360" w:lineRule="auto"/>
        <w:ind w:left="5664" w:firstLine="708"/>
        <w:jc w:val="both"/>
        <w:rPr>
          <w:rFonts w:ascii="Verdana" w:eastAsia="Verdana" w:hAnsi="Verdana" w:cs="Verdana"/>
          <w:i/>
          <w:iCs/>
          <w:sz w:val="18"/>
          <w:szCs w:val="18"/>
        </w:rPr>
      </w:pPr>
      <w:r w:rsidRPr="007C703D">
        <w:rPr>
          <w:rFonts w:ascii="Verdana" w:hAnsi="Verdana"/>
          <w:i/>
          <w:iCs/>
          <w:sz w:val="18"/>
          <w:szCs w:val="18"/>
        </w:rPr>
        <w:lastRenderedPageBreak/>
        <w:t>(podpis)</w:t>
      </w:r>
      <w:r w:rsidRPr="007C703D">
        <w:rPr>
          <w:rFonts w:ascii="Verdana" w:eastAsia="Verdana" w:hAnsi="Verdana" w:cs="Verdana"/>
          <w:i/>
          <w:iCs/>
          <w:sz w:val="18"/>
          <w:szCs w:val="18"/>
        </w:rPr>
        <w:br/>
      </w:r>
    </w:p>
    <w:p w14:paraId="0244E207" w14:textId="1B082BA9" w:rsidR="00CC01D9" w:rsidRPr="007C703D" w:rsidRDefault="009F7F6C">
      <w:pPr>
        <w:shd w:val="clear" w:color="auto" w:fill="BFBFBF"/>
        <w:spacing w:after="0" w:line="360" w:lineRule="auto"/>
        <w:jc w:val="both"/>
        <w:rPr>
          <w:rFonts w:ascii="Verdana" w:eastAsia="Verdana" w:hAnsi="Verdana" w:cs="Verdana"/>
          <w:b/>
          <w:bCs/>
          <w:sz w:val="18"/>
          <w:szCs w:val="18"/>
        </w:rPr>
      </w:pPr>
      <w:r w:rsidRPr="007C703D">
        <w:rPr>
          <w:rFonts w:ascii="Verdana" w:hAnsi="Verdana"/>
          <w:b/>
          <w:bCs/>
          <w:sz w:val="18"/>
          <w:szCs w:val="18"/>
        </w:rPr>
        <w:t>OŚWIADCZENIE DOTYCZĄCE PODWYKONAWCÓW:</w:t>
      </w:r>
    </w:p>
    <w:p w14:paraId="279FDD9E" w14:textId="77777777" w:rsidR="00CC01D9" w:rsidRPr="007C703D" w:rsidRDefault="00CC01D9">
      <w:pPr>
        <w:spacing w:after="0" w:line="360" w:lineRule="auto"/>
        <w:jc w:val="both"/>
        <w:rPr>
          <w:rFonts w:ascii="Verdana" w:eastAsia="Verdana" w:hAnsi="Verdana" w:cs="Verdana"/>
          <w:b/>
          <w:bCs/>
          <w:sz w:val="18"/>
          <w:szCs w:val="18"/>
        </w:rPr>
      </w:pPr>
    </w:p>
    <w:p w14:paraId="3B05BD49" w14:textId="34293381" w:rsidR="00CC01D9" w:rsidRPr="007C703D" w:rsidRDefault="009F7F6C">
      <w:pPr>
        <w:spacing w:after="0" w:line="360" w:lineRule="auto"/>
        <w:jc w:val="both"/>
        <w:rPr>
          <w:rStyle w:val="Hyperlink0"/>
        </w:rPr>
      </w:pPr>
      <w:r w:rsidRPr="007C703D">
        <w:rPr>
          <w:rStyle w:val="Hyperlink0"/>
        </w:rPr>
        <w:t>Oświadczam, że w stosunku do następującego/</w:t>
      </w:r>
      <w:proofErr w:type="spellStart"/>
      <w:r w:rsidRPr="007C703D">
        <w:rPr>
          <w:rStyle w:val="Hyperlink0"/>
        </w:rPr>
        <w:t>ych</w:t>
      </w:r>
      <w:proofErr w:type="spellEnd"/>
      <w:r w:rsidRPr="007C703D">
        <w:rPr>
          <w:rStyle w:val="Hyperlink0"/>
        </w:rPr>
        <w:t xml:space="preserve"> podwykona</w:t>
      </w:r>
      <w:r w:rsidRPr="007C703D">
        <w:rPr>
          <w:rStyle w:val="Hyperlink0"/>
        </w:rPr>
        <w:t>w</w:t>
      </w:r>
      <w:r w:rsidRPr="007C703D">
        <w:rPr>
          <w:rStyle w:val="Hyperlink0"/>
        </w:rPr>
        <w:t xml:space="preserve">ców, tj.: …………………………………………………………… </w:t>
      </w:r>
      <w:r w:rsidRPr="007C703D">
        <w:rPr>
          <w:rFonts w:ascii="Verdana" w:hAnsi="Verdana"/>
          <w:i/>
          <w:iCs/>
          <w:sz w:val="18"/>
          <w:szCs w:val="18"/>
        </w:rPr>
        <w:t>(podać pełną nazwę/firmę, adres, a także w zale</w:t>
      </w:r>
      <w:r w:rsidRPr="007C703D">
        <w:rPr>
          <w:rFonts w:ascii="Verdana" w:hAnsi="Verdana"/>
          <w:i/>
          <w:iCs/>
          <w:sz w:val="18"/>
          <w:szCs w:val="18"/>
        </w:rPr>
        <w:t>ż</w:t>
      </w:r>
      <w:r w:rsidRPr="007C703D">
        <w:rPr>
          <w:rFonts w:ascii="Verdana" w:hAnsi="Verdana"/>
          <w:i/>
          <w:iCs/>
          <w:sz w:val="18"/>
          <w:szCs w:val="18"/>
        </w:rPr>
        <w:t>ności od podmiotu: NIP/PESEL, KRS/</w:t>
      </w:r>
      <w:proofErr w:type="spellStart"/>
      <w:r w:rsidRPr="007C703D">
        <w:rPr>
          <w:rFonts w:ascii="Verdana" w:hAnsi="Verdana"/>
          <w:i/>
          <w:iCs/>
          <w:sz w:val="18"/>
          <w:szCs w:val="18"/>
        </w:rPr>
        <w:t>CEiDG</w:t>
      </w:r>
      <w:proofErr w:type="spellEnd"/>
      <w:r w:rsidRPr="007C703D">
        <w:rPr>
          <w:rFonts w:ascii="Verdana" w:hAnsi="Verdana"/>
          <w:i/>
          <w:iCs/>
          <w:sz w:val="18"/>
          <w:szCs w:val="18"/>
        </w:rPr>
        <w:t xml:space="preserve">) </w:t>
      </w:r>
      <w:r w:rsidRPr="007C703D">
        <w:rPr>
          <w:rStyle w:val="Hyperlink0"/>
        </w:rPr>
        <w:t>nie zachodzą podstawy wykluczenia z postępowania o udzielenie zamówienia.</w:t>
      </w:r>
    </w:p>
    <w:p w14:paraId="663B5D8D" w14:textId="77777777" w:rsidR="00CC01D9" w:rsidRPr="007C703D" w:rsidRDefault="00CC01D9">
      <w:pPr>
        <w:spacing w:after="0" w:line="360" w:lineRule="auto"/>
        <w:jc w:val="both"/>
        <w:rPr>
          <w:rFonts w:ascii="Verdana" w:eastAsia="Verdana" w:hAnsi="Verdana" w:cs="Verdana"/>
          <w:sz w:val="18"/>
          <w:szCs w:val="18"/>
        </w:rPr>
      </w:pPr>
    </w:p>
    <w:p w14:paraId="0E80E7BB" w14:textId="77777777" w:rsidR="00CC01D9" w:rsidRPr="007C703D" w:rsidRDefault="009F7F6C">
      <w:pPr>
        <w:spacing w:after="0" w:line="360" w:lineRule="auto"/>
        <w:jc w:val="both"/>
        <w:rPr>
          <w:rStyle w:val="Hyperlink0"/>
        </w:rPr>
      </w:pPr>
      <w:r w:rsidRPr="007C703D">
        <w:rPr>
          <w:rStyle w:val="Hyperlink0"/>
        </w:rPr>
        <w:t xml:space="preserve">………………… </w:t>
      </w:r>
      <w:r w:rsidRPr="007C703D">
        <w:rPr>
          <w:rFonts w:ascii="Verdana" w:hAnsi="Verdana"/>
          <w:i/>
          <w:iCs/>
          <w:sz w:val="18"/>
          <w:szCs w:val="18"/>
        </w:rPr>
        <w:t xml:space="preserve">(miejscowość), </w:t>
      </w:r>
      <w:r w:rsidRPr="007C703D">
        <w:rPr>
          <w:rStyle w:val="Hyperlink0"/>
        </w:rPr>
        <w:t xml:space="preserve">dnia ………………… r. </w:t>
      </w:r>
    </w:p>
    <w:p w14:paraId="0246ADEE" w14:textId="77777777" w:rsidR="00CC01D9" w:rsidRPr="007C703D" w:rsidRDefault="00CC01D9">
      <w:pPr>
        <w:spacing w:after="0" w:line="360" w:lineRule="auto"/>
        <w:jc w:val="both"/>
        <w:rPr>
          <w:rFonts w:ascii="Verdana" w:eastAsia="Verdana" w:hAnsi="Verdana" w:cs="Verdana"/>
          <w:sz w:val="18"/>
          <w:szCs w:val="18"/>
        </w:rPr>
      </w:pPr>
    </w:p>
    <w:p w14:paraId="6C8B3164" w14:textId="77777777" w:rsidR="00CC01D9" w:rsidRPr="007C703D" w:rsidRDefault="009F7F6C">
      <w:pPr>
        <w:spacing w:after="0" w:line="360" w:lineRule="auto"/>
        <w:jc w:val="both"/>
        <w:rPr>
          <w:rStyle w:val="Hyperlink0"/>
        </w:rPr>
      </w:pPr>
      <w:r w:rsidRPr="007C703D">
        <w:rPr>
          <w:rStyle w:val="Hyperlink0"/>
        </w:rPr>
        <w:tab/>
      </w:r>
      <w:r w:rsidRPr="007C703D">
        <w:rPr>
          <w:rStyle w:val="Hyperlink0"/>
        </w:rPr>
        <w:tab/>
      </w:r>
      <w:r w:rsidRPr="007C703D">
        <w:rPr>
          <w:rStyle w:val="Hyperlink0"/>
        </w:rPr>
        <w:tab/>
      </w:r>
      <w:r w:rsidRPr="007C703D">
        <w:rPr>
          <w:rStyle w:val="Hyperlink0"/>
        </w:rPr>
        <w:tab/>
      </w:r>
      <w:r w:rsidRPr="007C703D">
        <w:rPr>
          <w:rStyle w:val="Hyperlink0"/>
        </w:rPr>
        <w:tab/>
      </w:r>
      <w:r w:rsidRPr="007C703D">
        <w:rPr>
          <w:rStyle w:val="Hyperlink0"/>
        </w:rPr>
        <w:tab/>
      </w:r>
      <w:r w:rsidRPr="007C703D">
        <w:rPr>
          <w:rStyle w:val="Hyperlink0"/>
        </w:rPr>
        <w:tab/>
        <w:t>…………………………………………</w:t>
      </w:r>
    </w:p>
    <w:p w14:paraId="32F2B06F" w14:textId="77777777" w:rsidR="00CC01D9" w:rsidRPr="007C703D" w:rsidRDefault="009F7F6C">
      <w:pPr>
        <w:spacing w:after="0" w:line="360" w:lineRule="auto"/>
        <w:ind w:left="5664" w:firstLine="708"/>
        <w:jc w:val="both"/>
        <w:rPr>
          <w:rFonts w:ascii="Verdana" w:eastAsia="Verdana" w:hAnsi="Verdana" w:cs="Verdana"/>
          <w:i/>
          <w:iCs/>
          <w:sz w:val="18"/>
          <w:szCs w:val="18"/>
        </w:rPr>
      </w:pPr>
      <w:r w:rsidRPr="007C703D">
        <w:rPr>
          <w:rFonts w:ascii="Verdana" w:hAnsi="Verdana"/>
          <w:i/>
          <w:iCs/>
          <w:sz w:val="18"/>
          <w:szCs w:val="18"/>
        </w:rPr>
        <w:t>(podpis)</w:t>
      </w:r>
    </w:p>
    <w:p w14:paraId="23675A7B" w14:textId="77777777" w:rsidR="00CC01D9" w:rsidRPr="007C703D" w:rsidRDefault="00CC01D9">
      <w:pPr>
        <w:spacing w:after="0" w:line="360" w:lineRule="auto"/>
        <w:jc w:val="both"/>
        <w:rPr>
          <w:rFonts w:ascii="Verdana" w:eastAsia="Verdana" w:hAnsi="Verdana" w:cs="Verdana"/>
          <w:b/>
          <w:bCs/>
          <w:sz w:val="18"/>
          <w:szCs w:val="18"/>
        </w:rPr>
      </w:pPr>
    </w:p>
    <w:p w14:paraId="4F06F773" w14:textId="77777777" w:rsidR="00CC01D9" w:rsidRPr="007C703D" w:rsidRDefault="009F7F6C">
      <w:pPr>
        <w:spacing w:after="60" w:line="240" w:lineRule="auto"/>
        <w:jc w:val="right"/>
      </w:pPr>
      <w:r w:rsidRPr="007C703D">
        <w:rPr>
          <w:rFonts w:ascii="Arial Unicode MS" w:eastAsia="Arial Unicode MS" w:hAnsi="Arial Unicode MS" w:cs="Arial Unicode MS"/>
          <w:sz w:val="18"/>
          <w:szCs w:val="18"/>
        </w:rPr>
        <w:br w:type="page"/>
      </w:r>
    </w:p>
    <w:p w14:paraId="594FDDA7" w14:textId="77777777" w:rsidR="00CC01D9" w:rsidRPr="007C703D" w:rsidRDefault="009F7F6C">
      <w:pPr>
        <w:spacing w:after="60" w:line="240" w:lineRule="auto"/>
        <w:jc w:val="right"/>
        <w:rPr>
          <w:rStyle w:val="Hyperlink0"/>
        </w:rPr>
      </w:pPr>
      <w:r w:rsidRPr="007C703D">
        <w:rPr>
          <w:rStyle w:val="Hyperlink0"/>
        </w:rPr>
        <w:lastRenderedPageBreak/>
        <w:t xml:space="preserve"> </w:t>
      </w:r>
    </w:p>
    <w:p w14:paraId="67F73891" w14:textId="77777777" w:rsidR="00CC01D9" w:rsidRPr="007C703D" w:rsidRDefault="009F7F6C">
      <w:pPr>
        <w:pStyle w:val="Nagwek3"/>
        <w:jc w:val="right"/>
      </w:pPr>
      <w:r w:rsidRPr="007C703D">
        <w:rPr>
          <w:rStyle w:val="BrakA"/>
        </w:rPr>
        <w:t>Załącznik Nr 5</w:t>
      </w:r>
    </w:p>
    <w:p w14:paraId="1241F7E8" w14:textId="77777777" w:rsidR="00CC01D9" w:rsidRPr="007C703D" w:rsidRDefault="00CC01D9">
      <w:pPr>
        <w:spacing w:after="60"/>
        <w:rPr>
          <w:rFonts w:ascii="Verdana" w:eastAsia="Verdana" w:hAnsi="Verdana" w:cs="Verdana"/>
          <w:sz w:val="18"/>
          <w:szCs w:val="18"/>
        </w:rPr>
      </w:pPr>
    </w:p>
    <w:p w14:paraId="07D041F9" w14:textId="77777777" w:rsidR="00CC01D9" w:rsidRPr="007C703D" w:rsidRDefault="009F7F6C">
      <w:pPr>
        <w:spacing w:after="60"/>
        <w:rPr>
          <w:rStyle w:val="Hyperlink0"/>
        </w:rPr>
      </w:pPr>
      <w:r w:rsidRPr="007C703D">
        <w:rPr>
          <w:rStyle w:val="Hyperlink0"/>
        </w:rPr>
        <w:t>____________________________</w:t>
      </w:r>
    </w:p>
    <w:p w14:paraId="5B7F93E5" w14:textId="77777777" w:rsidR="00CC01D9" w:rsidRPr="007C703D" w:rsidRDefault="009F7F6C">
      <w:pPr>
        <w:spacing w:after="60"/>
        <w:rPr>
          <w:rStyle w:val="Hyperlink0"/>
        </w:rPr>
      </w:pPr>
      <w:r w:rsidRPr="007C703D">
        <w:rPr>
          <w:rStyle w:val="Hyperlink0"/>
        </w:rPr>
        <w:t>(pieczęć Wykonawcy/Wykonawców)</w:t>
      </w:r>
    </w:p>
    <w:p w14:paraId="48599900" w14:textId="77777777" w:rsidR="00CC01D9" w:rsidRPr="007C703D" w:rsidRDefault="00CC01D9">
      <w:pPr>
        <w:spacing w:after="60"/>
        <w:jc w:val="right"/>
        <w:rPr>
          <w:rFonts w:ascii="Verdana" w:eastAsia="Verdana" w:hAnsi="Verdana" w:cs="Verdana"/>
          <w:sz w:val="18"/>
          <w:szCs w:val="18"/>
        </w:rPr>
      </w:pPr>
    </w:p>
    <w:p w14:paraId="304F628D" w14:textId="77777777" w:rsidR="00CC01D9" w:rsidRPr="007C703D" w:rsidRDefault="00CC01D9">
      <w:pPr>
        <w:spacing w:after="60"/>
        <w:jc w:val="right"/>
        <w:rPr>
          <w:rFonts w:ascii="Verdana" w:eastAsia="Verdana" w:hAnsi="Verdana" w:cs="Verdana"/>
          <w:sz w:val="18"/>
          <w:szCs w:val="18"/>
        </w:rPr>
      </w:pPr>
    </w:p>
    <w:p w14:paraId="708494FC" w14:textId="77777777" w:rsidR="00CC01D9" w:rsidRPr="007C703D" w:rsidRDefault="00CC01D9">
      <w:pPr>
        <w:spacing w:after="60"/>
        <w:rPr>
          <w:rFonts w:ascii="Verdana" w:eastAsia="Verdana" w:hAnsi="Verdana" w:cs="Verdana"/>
          <w:sz w:val="18"/>
          <w:szCs w:val="18"/>
        </w:rPr>
      </w:pPr>
    </w:p>
    <w:p w14:paraId="2954789E" w14:textId="77777777" w:rsidR="00CC01D9" w:rsidRPr="007C703D" w:rsidRDefault="009F7F6C">
      <w:pPr>
        <w:spacing w:after="60"/>
        <w:jc w:val="center"/>
        <w:rPr>
          <w:rFonts w:ascii="Verdana" w:eastAsia="Verdana" w:hAnsi="Verdana" w:cs="Verdana"/>
          <w:i/>
          <w:iCs/>
          <w:sz w:val="18"/>
          <w:szCs w:val="18"/>
        </w:rPr>
      </w:pPr>
      <w:r w:rsidRPr="007C703D">
        <w:rPr>
          <w:rFonts w:ascii="Verdana" w:hAnsi="Verdana"/>
          <w:i/>
          <w:iCs/>
          <w:sz w:val="18"/>
          <w:szCs w:val="18"/>
        </w:rPr>
        <w:t xml:space="preserve">Informacja </w:t>
      </w:r>
    </w:p>
    <w:p w14:paraId="28A3FC9F" w14:textId="77777777" w:rsidR="00CC01D9" w:rsidRPr="007C703D" w:rsidRDefault="009F7F6C">
      <w:pPr>
        <w:spacing w:after="60"/>
        <w:jc w:val="center"/>
        <w:rPr>
          <w:rFonts w:ascii="Verdana" w:eastAsia="Verdana" w:hAnsi="Verdana" w:cs="Verdana"/>
          <w:i/>
          <w:iCs/>
          <w:sz w:val="18"/>
          <w:szCs w:val="18"/>
        </w:rPr>
      </w:pPr>
      <w:r w:rsidRPr="007C703D">
        <w:rPr>
          <w:rFonts w:ascii="Verdana" w:hAnsi="Verdana"/>
          <w:i/>
          <w:iCs/>
          <w:sz w:val="18"/>
          <w:szCs w:val="18"/>
        </w:rPr>
        <w:t>w zakresie określonym w art. 24 ust. 11</w:t>
      </w:r>
    </w:p>
    <w:p w14:paraId="361F3495" w14:textId="77777777" w:rsidR="00CC01D9" w:rsidRPr="007C703D" w:rsidRDefault="009F7F6C">
      <w:pPr>
        <w:spacing w:after="60"/>
        <w:jc w:val="center"/>
        <w:rPr>
          <w:rFonts w:ascii="Verdana" w:eastAsia="Verdana" w:hAnsi="Verdana" w:cs="Verdana"/>
          <w:i/>
          <w:iCs/>
          <w:sz w:val="18"/>
          <w:szCs w:val="18"/>
        </w:rPr>
      </w:pPr>
      <w:r w:rsidRPr="007C703D">
        <w:rPr>
          <w:rFonts w:ascii="Verdana" w:hAnsi="Verdana"/>
          <w:i/>
          <w:iCs/>
          <w:sz w:val="18"/>
          <w:szCs w:val="18"/>
        </w:rPr>
        <w:t>ustawy z dnia 29 stycznia 2004 r. - Prawo zamówień publicznych</w:t>
      </w:r>
    </w:p>
    <w:p w14:paraId="66310348" w14:textId="77777777" w:rsidR="00CC01D9" w:rsidRPr="007C703D" w:rsidRDefault="00CC01D9">
      <w:pPr>
        <w:spacing w:after="60"/>
        <w:rPr>
          <w:rFonts w:ascii="Verdana" w:eastAsia="Verdana" w:hAnsi="Verdana" w:cs="Verdana"/>
          <w:sz w:val="18"/>
          <w:szCs w:val="18"/>
        </w:rPr>
      </w:pPr>
    </w:p>
    <w:p w14:paraId="0157C21E" w14:textId="77777777" w:rsidR="00CC01D9" w:rsidRPr="007C703D" w:rsidRDefault="009F7F6C">
      <w:pPr>
        <w:spacing w:after="60"/>
        <w:rPr>
          <w:rStyle w:val="Hyperlink0"/>
        </w:rPr>
      </w:pPr>
      <w:r w:rsidRPr="007C703D">
        <w:rPr>
          <w:rStyle w:val="Hyperlink0"/>
        </w:rPr>
        <w:t xml:space="preserve">Nazwa Wykonawcy: </w:t>
      </w:r>
      <w:r w:rsidRPr="007C703D">
        <w:rPr>
          <w:rStyle w:val="Hyperlink0"/>
        </w:rPr>
        <w:tab/>
        <w:t>____________________________________________________________</w:t>
      </w:r>
    </w:p>
    <w:p w14:paraId="1EBEAE06" w14:textId="77777777" w:rsidR="00CC01D9" w:rsidRPr="007C703D" w:rsidRDefault="009F7F6C">
      <w:pPr>
        <w:spacing w:after="60"/>
        <w:rPr>
          <w:rStyle w:val="Hyperlink0"/>
        </w:rPr>
      </w:pPr>
      <w:r w:rsidRPr="007C703D">
        <w:rPr>
          <w:rStyle w:val="Hyperlink0"/>
        </w:rPr>
        <w:t xml:space="preserve">Adres Wykonawcy: </w:t>
      </w:r>
      <w:r w:rsidRPr="007C703D">
        <w:rPr>
          <w:rStyle w:val="Hyperlink0"/>
        </w:rPr>
        <w:tab/>
        <w:t>____________________________________________________________</w:t>
      </w:r>
    </w:p>
    <w:p w14:paraId="1426EDB5" w14:textId="77777777" w:rsidR="00CC01D9" w:rsidRPr="007C703D" w:rsidRDefault="00CC01D9">
      <w:pPr>
        <w:rPr>
          <w:rFonts w:ascii="Verdana" w:eastAsia="Verdana" w:hAnsi="Verdana" w:cs="Verdana"/>
          <w:sz w:val="18"/>
          <w:szCs w:val="18"/>
        </w:rPr>
      </w:pPr>
    </w:p>
    <w:p w14:paraId="3479E959" w14:textId="77777777" w:rsidR="00CC01D9" w:rsidRPr="007C703D" w:rsidRDefault="009F7F6C">
      <w:pPr>
        <w:spacing w:after="60"/>
        <w:jc w:val="right"/>
        <w:rPr>
          <w:rStyle w:val="Hyperlink0"/>
        </w:rPr>
      </w:pPr>
      <w:r w:rsidRPr="007C703D">
        <w:rPr>
          <w:rStyle w:val="Hyperlink0"/>
        </w:rPr>
        <w:t xml:space="preserve"> </w:t>
      </w:r>
    </w:p>
    <w:p w14:paraId="43F9BA16" w14:textId="77777777" w:rsidR="00CC01D9" w:rsidRPr="007C703D" w:rsidRDefault="009F7F6C">
      <w:pPr>
        <w:tabs>
          <w:tab w:val="left" w:pos="3969"/>
        </w:tabs>
        <w:spacing w:after="120" w:line="240" w:lineRule="auto"/>
        <w:jc w:val="both"/>
        <w:rPr>
          <w:rStyle w:val="Hyperlink0"/>
        </w:rPr>
      </w:pPr>
      <w:r w:rsidRPr="007C703D">
        <w:rPr>
          <w:rStyle w:val="Hyperlink0"/>
        </w:rPr>
        <w:t>Składając ofertę w postępowaniu o zamówienie publiczne prowadzonym w trybie przetargu nie</w:t>
      </w:r>
      <w:r w:rsidRPr="007C703D">
        <w:rPr>
          <w:rStyle w:val="Hyperlink0"/>
        </w:rPr>
        <w:t>o</w:t>
      </w:r>
      <w:r w:rsidRPr="007C703D">
        <w:rPr>
          <w:rStyle w:val="Hyperlink0"/>
        </w:rPr>
        <w:t xml:space="preserve">graniczonego na </w:t>
      </w:r>
      <w:r w:rsidRPr="007C703D">
        <w:rPr>
          <w:rFonts w:ascii="Verdana" w:hAnsi="Verdana"/>
          <w:b/>
          <w:bCs/>
          <w:sz w:val="18"/>
          <w:szCs w:val="18"/>
        </w:rPr>
        <w:t>„Zakup i wdrożenie infrastruktury serwerowej w ramach</w:t>
      </w:r>
      <w:r w:rsidRPr="007C703D">
        <w:rPr>
          <w:rStyle w:val="Hyperlink0"/>
        </w:rPr>
        <w:t xml:space="preserve"> </w:t>
      </w:r>
      <w:r w:rsidRPr="007C703D">
        <w:rPr>
          <w:rFonts w:ascii="Verdana" w:hAnsi="Verdana"/>
          <w:b/>
          <w:bCs/>
          <w:sz w:val="18"/>
          <w:szCs w:val="18"/>
        </w:rPr>
        <w:t>Projektu pn.: Digitalizacja zasobów będących w posiadaniu Polskiego Wydawnictwa Muzycznego – kontynuacja</w:t>
      </w:r>
      <w:r w:rsidRPr="007C703D">
        <w:rPr>
          <w:rStyle w:val="Hyperlink0"/>
        </w:rPr>
        <w:t>." - Postępowanie ZZP.261.33.2020</w:t>
      </w:r>
      <w:r w:rsidRPr="007C703D">
        <w:rPr>
          <w:rFonts w:ascii="Verdana" w:hAnsi="Verdana"/>
          <w:kern w:val="2"/>
          <w:sz w:val="18"/>
          <w:szCs w:val="18"/>
        </w:rPr>
        <w:t xml:space="preserve"> </w:t>
      </w:r>
      <w:r w:rsidRPr="007C703D">
        <w:rPr>
          <w:rStyle w:val="Hyperlink0"/>
        </w:rPr>
        <w:t>informuję, że:</w:t>
      </w:r>
    </w:p>
    <w:p w14:paraId="5E64A968" w14:textId="77777777" w:rsidR="00CC01D9" w:rsidRPr="007C703D" w:rsidRDefault="009F7F6C">
      <w:pPr>
        <w:numPr>
          <w:ilvl w:val="0"/>
          <w:numId w:val="82"/>
        </w:numPr>
        <w:spacing w:after="240" w:line="240" w:lineRule="auto"/>
        <w:jc w:val="both"/>
        <w:rPr>
          <w:rFonts w:ascii="Verdana" w:hAnsi="Verdana"/>
          <w:sz w:val="18"/>
          <w:szCs w:val="18"/>
        </w:rPr>
      </w:pPr>
      <w:r w:rsidRPr="007C703D">
        <w:rPr>
          <w:rFonts w:ascii="Verdana" w:hAnsi="Verdana"/>
          <w:b/>
          <w:bCs/>
          <w:sz w:val="18"/>
          <w:szCs w:val="18"/>
        </w:rPr>
        <w:t>Wykonawca nie należy</w:t>
      </w:r>
      <w:r w:rsidRPr="007C703D">
        <w:rPr>
          <w:rStyle w:val="BrakA"/>
          <w:rFonts w:ascii="Verdana" w:hAnsi="Verdana"/>
          <w:sz w:val="18"/>
          <w:szCs w:val="18"/>
        </w:rPr>
        <w:t xml:space="preserve"> do grupy kapitałowej w rozumieniu ustawy z dnia 16 lutego 2007 r. </w:t>
      </w:r>
      <w:r w:rsidRPr="007C703D">
        <w:rPr>
          <w:rFonts w:ascii="Verdana" w:hAnsi="Verdana"/>
          <w:i/>
          <w:iCs/>
          <w:sz w:val="18"/>
          <w:szCs w:val="18"/>
        </w:rPr>
        <w:t>o ochronie konkurencji i konsumentów</w:t>
      </w:r>
      <w:r w:rsidRPr="007C703D">
        <w:rPr>
          <w:rStyle w:val="BrakA"/>
          <w:rFonts w:ascii="Verdana" w:hAnsi="Verdana"/>
          <w:sz w:val="18"/>
          <w:szCs w:val="18"/>
        </w:rPr>
        <w:t xml:space="preserve"> (tekst jedn. Dz. U. z 2017 r., poz. 229 z </w:t>
      </w:r>
      <w:proofErr w:type="spellStart"/>
      <w:r w:rsidRPr="007C703D">
        <w:rPr>
          <w:rStyle w:val="BrakA"/>
          <w:rFonts w:ascii="Verdana" w:hAnsi="Verdana"/>
          <w:sz w:val="18"/>
          <w:szCs w:val="18"/>
        </w:rPr>
        <w:t>późn</w:t>
      </w:r>
      <w:proofErr w:type="spellEnd"/>
      <w:r w:rsidRPr="007C703D">
        <w:rPr>
          <w:rStyle w:val="BrakA"/>
          <w:rFonts w:ascii="Verdana" w:hAnsi="Verdana"/>
          <w:sz w:val="18"/>
          <w:szCs w:val="18"/>
        </w:rPr>
        <w:t>. zm.)*;</w:t>
      </w:r>
    </w:p>
    <w:p w14:paraId="56C3E0FB" w14:textId="77777777" w:rsidR="00CC01D9" w:rsidRPr="007C703D" w:rsidRDefault="009F7F6C">
      <w:pPr>
        <w:numPr>
          <w:ilvl w:val="0"/>
          <w:numId w:val="82"/>
        </w:numPr>
        <w:spacing w:after="240" w:line="240" w:lineRule="auto"/>
        <w:jc w:val="both"/>
        <w:rPr>
          <w:rFonts w:ascii="Verdana" w:hAnsi="Verdana"/>
          <w:sz w:val="18"/>
          <w:szCs w:val="18"/>
        </w:rPr>
      </w:pPr>
      <w:r w:rsidRPr="007C703D">
        <w:rPr>
          <w:rFonts w:ascii="Verdana" w:hAnsi="Verdana"/>
          <w:b/>
          <w:bCs/>
          <w:sz w:val="18"/>
          <w:szCs w:val="18"/>
        </w:rPr>
        <w:t>Wykonawca należy</w:t>
      </w:r>
      <w:r w:rsidRPr="007C703D">
        <w:rPr>
          <w:rStyle w:val="BrakA"/>
          <w:rFonts w:ascii="Verdana" w:hAnsi="Verdana"/>
          <w:sz w:val="18"/>
          <w:szCs w:val="18"/>
        </w:rPr>
        <w:t xml:space="preserve"> do grupy kapitałowej w rozumieniu ustawy z dnia 16 lutego 2007 r. </w:t>
      </w:r>
      <w:r w:rsidRPr="007C703D">
        <w:rPr>
          <w:rFonts w:ascii="Verdana" w:hAnsi="Verdana"/>
          <w:i/>
          <w:iCs/>
          <w:sz w:val="18"/>
          <w:szCs w:val="18"/>
        </w:rPr>
        <w:t>o ochronie konkurencji i konsumentów</w:t>
      </w:r>
      <w:r w:rsidRPr="007C703D">
        <w:rPr>
          <w:rStyle w:val="BrakA"/>
          <w:rFonts w:ascii="Verdana" w:hAnsi="Verdana"/>
          <w:sz w:val="18"/>
          <w:szCs w:val="18"/>
        </w:rPr>
        <w:t xml:space="preserve"> (tekst jedn. Dz. U. z 2017 r., poz. 229 z </w:t>
      </w:r>
      <w:proofErr w:type="spellStart"/>
      <w:r w:rsidRPr="007C703D">
        <w:rPr>
          <w:rStyle w:val="BrakA"/>
          <w:rFonts w:ascii="Verdana" w:hAnsi="Verdana"/>
          <w:sz w:val="18"/>
          <w:szCs w:val="18"/>
        </w:rPr>
        <w:t>późn</w:t>
      </w:r>
      <w:proofErr w:type="spellEnd"/>
      <w:r w:rsidRPr="007C703D">
        <w:rPr>
          <w:rStyle w:val="BrakA"/>
          <w:rFonts w:ascii="Verdana" w:hAnsi="Verdana"/>
          <w:sz w:val="18"/>
          <w:szCs w:val="18"/>
        </w:rPr>
        <w:t>. zm.), ale w tej grupie kapitałowej nie występują inni Wykonawcy, którzy złożyli odrębne oferty w ninie</w:t>
      </w:r>
      <w:r w:rsidRPr="007C703D">
        <w:rPr>
          <w:rStyle w:val="BrakA"/>
          <w:rFonts w:ascii="Verdana" w:hAnsi="Verdana"/>
          <w:sz w:val="18"/>
          <w:szCs w:val="18"/>
        </w:rPr>
        <w:t>j</w:t>
      </w:r>
      <w:r w:rsidRPr="007C703D">
        <w:rPr>
          <w:rStyle w:val="BrakA"/>
          <w:rFonts w:ascii="Verdana" w:hAnsi="Verdana"/>
          <w:sz w:val="18"/>
          <w:szCs w:val="18"/>
        </w:rPr>
        <w:t>szym postępowaniu*;</w:t>
      </w:r>
    </w:p>
    <w:p w14:paraId="339AF419" w14:textId="77777777" w:rsidR="00CC01D9" w:rsidRPr="007C703D" w:rsidRDefault="009F7F6C">
      <w:pPr>
        <w:pStyle w:val="Akapitzlist"/>
        <w:numPr>
          <w:ilvl w:val="0"/>
          <w:numId w:val="83"/>
        </w:numPr>
        <w:spacing w:after="60" w:line="240" w:lineRule="auto"/>
        <w:jc w:val="both"/>
        <w:rPr>
          <w:rFonts w:ascii="Verdana" w:hAnsi="Verdana"/>
          <w:sz w:val="18"/>
          <w:szCs w:val="18"/>
        </w:rPr>
      </w:pPr>
      <w:r w:rsidRPr="007C703D">
        <w:rPr>
          <w:rFonts w:ascii="Verdana" w:hAnsi="Verdana"/>
          <w:b/>
          <w:bCs/>
          <w:sz w:val="18"/>
          <w:szCs w:val="18"/>
        </w:rPr>
        <w:t>Wykonawca należy</w:t>
      </w:r>
      <w:r w:rsidRPr="007C703D">
        <w:rPr>
          <w:rStyle w:val="BrakA"/>
          <w:rFonts w:ascii="Verdana" w:hAnsi="Verdana"/>
          <w:sz w:val="18"/>
          <w:szCs w:val="18"/>
        </w:rPr>
        <w:t xml:space="preserve"> do grupy kapitałowej w rozumieniu ustawy z dnia 16 lutego 2007 r. </w:t>
      </w:r>
      <w:r w:rsidRPr="007C703D">
        <w:rPr>
          <w:rFonts w:ascii="Verdana" w:hAnsi="Verdana"/>
          <w:i/>
          <w:iCs/>
          <w:sz w:val="18"/>
          <w:szCs w:val="18"/>
        </w:rPr>
        <w:t>o ochronie konkurencji i konsumentów</w:t>
      </w:r>
      <w:r w:rsidRPr="007C703D">
        <w:rPr>
          <w:rStyle w:val="BrakA"/>
          <w:rFonts w:ascii="Verdana" w:hAnsi="Verdana"/>
          <w:sz w:val="18"/>
          <w:szCs w:val="18"/>
        </w:rPr>
        <w:t xml:space="preserve"> (tekst jedn. Dz. U. z 2017 r., poz. 229 z </w:t>
      </w:r>
      <w:proofErr w:type="spellStart"/>
      <w:r w:rsidRPr="007C703D">
        <w:rPr>
          <w:rStyle w:val="BrakA"/>
          <w:rFonts w:ascii="Verdana" w:hAnsi="Verdana"/>
          <w:sz w:val="18"/>
          <w:szCs w:val="18"/>
        </w:rPr>
        <w:t>późn</w:t>
      </w:r>
      <w:proofErr w:type="spellEnd"/>
      <w:r w:rsidRPr="007C703D">
        <w:rPr>
          <w:rStyle w:val="BrakA"/>
          <w:rFonts w:ascii="Verdana" w:hAnsi="Verdana"/>
          <w:sz w:val="18"/>
          <w:szCs w:val="18"/>
        </w:rPr>
        <w:t>. zm.), w której występują inni Wykonawcy, którzy złożyli odrębne oferty w niniejszym postępowaniu, w związku z tym przedkładam poniżej listę tych podmiotów*:</w:t>
      </w:r>
    </w:p>
    <w:tbl>
      <w:tblPr>
        <w:tblStyle w:val="TableNormal"/>
        <w:tblW w:w="918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4"/>
        <w:gridCol w:w="4394"/>
        <w:gridCol w:w="4252"/>
      </w:tblGrid>
      <w:tr w:rsidR="00CC01D9" w:rsidRPr="007C703D" w14:paraId="0DC7AFC5" w14:textId="77777777">
        <w:trPr>
          <w:trHeight w:val="304"/>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9320AC" w14:textId="77777777" w:rsidR="00CC01D9" w:rsidRPr="007C703D" w:rsidRDefault="009F7F6C">
            <w:pPr>
              <w:spacing w:after="60"/>
              <w:jc w:val="center"/>
            </w:pPr>
            <w:r w:rsidRPr="007C703D">
              <w:rPr>
                <w:rFonts w:ascii="Verdana" w:hAnsi="Verdana"/>
                <w:sz w:val="18"/>
                <w:szCs w:val="18"/>
              </w:rPr>
              <w:t>Lp.</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594C29" w14:textId="77777777" w:rsidR="00CC01D9" w:rsidRPr="007C703D" w:rsidRDefault="009F7F6C">
            <w:pPr>
              <w:spacing w:after="60"/>
              <w:jc w:val="center"/>
            </w:pPr>
            <w:r w:rsidRPr="007C703D">
              <w:rPr>
                <w:rFonts w:ascii="Verdana" w:hAnsi="Verdana"/>
                <w:sz w:val="18"/>
                <w:szCs w:val="18"/>
              </w:rPr>
              <w:t>Nazwa (firma) podmiotu</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CBAD64" w14:textId="77777777" w:rsidR="00CC01D9" w:rsidRPr="007C703D" w:rsidRDefault="009F7F6C">
            <w:pPr>
              <w:spacing w:after="60"/>
              <w:jc w:val="center"/>
            </w:pPr>
            <w:r w:rsidRPr="007C703D">
              <w:rPr>
                <w:rFonts w:ascii="Verdana" w:hAnsi="Verdana"/>
                <w:sz w:val="18"/>
                <w:szCs w:val="18"/>
              </w:rPr>
              <w:t>Adres siedziby podmiotu</w:t>
            </w:r>
          </w:p>
        </w:tc>
      </w:tr>
      <w:tr w:rsidR="00CC01D9" w:rsidRPr="007C703D" w14:paraId="6FBB58C1" w14:textId="77777777">
        <w:trPr>
          <w:trHeight w:val="24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AED542" w14:textId="77777777" w:rsidR="00CC01D9" w:rsidRPr="007C703D" w:rsidRDefault="009F7F6C">
            <w:pPr>
              <w:spacing w:after="60"/>
              <w:jc w:val="center"/>
            </w:pPr>
            <w:r w:rsidRPr="007C703D">
              <w:rPr>
                <w:rFonts w:ascii="Verdana" w:hAnsi="Verdana"/>
                <w:sz w:val="18"/>
                <w:szCs w:val="18"/>
              </w:rPr>
              <w:t>1</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3823C4" w14:textId="77777777" w:rsidR="00CC01D9" w:rsidRPr="007C703D" w:rsidRDefault="009F7F6C">
            <w:pPr>
              <w:spacing w:after="60"/>
              <w:jc w:val="center"/>
            </w:pPr>
            <w:r w:rsidRPr="007C703D">
              <w:rPr>
                <w:rFonts w:ascii="Verdana" w:hAnsi="Verdana"/>
                <w:sz w:val="18"/>
                <w:szCs w:val="18"/>
              </w:rPr>
              <w:t>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C0C111" w14:textId="77777777" w:rsidR="00CC01D9" w:rsidRPr="007C703D" w:rsidRDefault="009F7F6C">
            <w:pPr>
              <w:spacing w:after="60"/>
              <w:jc w:val="center"/>
            </w:pPr>
            <w:r w:rsidRPr="007C703D">
              <w:rPr>
                <w:rFonts w:ascii="Verdana" w:hAnsi="Verdana"/>
                <w:sz w:val="18"/>
                <w:szCs w:val="18"/>
              </w:rPr>
              <w:t>3</w:t>
            </w:r>
          </w:p>
        </w:tc>
      </w:tr>
      <w:tr w:rsidR="00CC01D9" w:rsidRPr="007C703D" w14:paraId="4ED34418" w14:textId="77777777">
        <w:trPr>
          <w:trHeight w:val="304"/>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8CB12" w14:textId="77777777" w:rsidR="00CC01D9" w:rsidRPr="007C703D" w:rsidRDefault="00CC01D9"/>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314D4" w14:textId="77777777" w:rsidR="00CC01D9" w:rsidRPr="007C703D" w:rsidRDefault="00CC01D9"/>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2F80F" w14:textId="77777777" w:rsidR="00CC01D9" w:rsidRPr="007C703D" w:rsidRDefault="00CC01D9"/>
        </w:tc>
      </w:tr>
      <w:tr w:rsidR="00CC01D9" w:rsidRPr="007C703D" w14:paraId="38201C36" w14:textId="77777777">
        <w:trPr>
          <w:trHeight w:val="304"/>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8353F" w14:textId="77777777" w:rsidR="00CC01D9" w:rsidRPr="007C703D" w:rsidRDefault="00CC01D9"/>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F7445" w14:textId="77777777" w:rsidR="00CC01D9" w:rsidRPr="007C703D" w:rsidRDefault="00CC01D9"/>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C78B9" w14:textId="77777777" w:rsidR="00CC01D9" w:rsidRPr="007C703D" w:rsidRDefault="00CC01D9"/>
        </w:tc>
      </w:tr>
    </w:tbl>
    <w:p w14:paraId="42E716A3" w14:textId="77777777" w:rsidR="00CC01D9" w:rsidRPr="007C703D" w:rsidRDefault="00CC01D9">
      <w:pPr>
        <w:pStyle w:val="Akapitzlist"/>
        <w:widowControl w:val="0"/>
        <w:numPr>
          <w:ilvl w:val="0"/>
          <w:numId w:val="84"/>
        </w:numPr>
        <w:spacing w:after="60" w:line="240" w:lineRule="auto"/>
      </w:pPr>
    </w:p>
    <w:p w14:paraId="365C4EF2" w14:textId="77777777" w:rsidR="00CC01D9" w:rsidRPr="007C703D" w:rsidRDefault="00CC01D9">
      <w:pPr>
        <w:pStyle w:val="Akapitzlist"/>
        <w:widowControl w:val="0"/>
        <w:numPr>
          <w:ilvl w:val="0"/>
          <w:numId w:val="85"/>
        </w:numPr>
        <w:spacing w:after="60" w:line="240" w:lineRule="auto"/>
        <w:jc w:val="both"/>
      </w:pPr>
    </w:p>
    <w:p w14:paraId="0E4D6AB1" w14:textId="77777777" w:rsidR="00CC01D9" w:rsidRPr="007C703D" w:rsidRDefault="00CC01D9">
      <w:pPr>
        <w:jc w:val="both"/>
        <w:rPr>
          <w:rFonts w:ascii="Verdana" w:eastAsia="Verdana" w:hAnsi="Verdana" w:cs="Verdana"/>
          <w:sz w:val="18"/>
          <w:szCs w:val="18"/>
        </w:rPr>
      </w:pPr>
    </w:p>
    <w:p w14:paraId="4B02B46F" w14:textId="77777777" w:rsidR="00CC01D9" w:rsidRPr="007C703D" w:rsidRDefault="00CC01D9">
      <w:pPr>
        <w:spacing w:after="60"/>
        <w:ind w:left="5664"/>
        <w:jc w:val="center"/>
        <w:rPr>
          <w:rFonts w:ascii="Verdana" w:eastAsia="Verdana" w:hAnsi="Verdana" w:cs="Verdana"/>
          <w:sz w:val="18"/>
          <w:szCs w:val="18"/>
        </w:rPr>
      </w:pPr>
    </w:p>
    <w:p w14:paraId="41D0DFA4" w14:textId="77777777" w:rsidR="00CC01D9" w:rsidRPr="007C703D" w:rsidRDefault="00CC01D9">
      <w:pPr>
        <w:spacing w:after="60"/>
        <w:ind w:left="5664"/>
        <w:jc w:val="center"/>
        <w:rPr>
          <w:rFonts w:ascii="Verdana" w:eastAsia="Verdana" w:hAnsi="Verdana" w:cs="Verdana"/>
          <w:sz w:val="18"/>
          <w:szCs w:val="18"/>
        </w:rPr>
      </w:pPr>
    </w:p>
    <w:p w14:paraId="05205DD7" w14:textId="77777777" w:rsidR="00CC01D9" w:rsidRPr="007C703D" w:rsidRDefault="009F7F6C">
      <w:pPr>
        <w:spacing w:after="60"/>
        <w:ind w:left="5664"/>
        <w:jc w:val="center"/>
        <w:rPr>
          <w:rStyle w:val="Hyperlink0"/>
        </w:rPr>
      </w:pPr>
      <w:r w:rsidRPr="007C703D">
        <w:rPr>
          <w:rStyle w:val="Hyperlink0"/>
        </w:rPr>
        <w:t>_________ dnia ____ 20__ roku</w:t>
      </w:r>
    </w:p>
    <w:p w14:paraId="45BCAA9E" w14:textId="77777777" w:rsidR="00CC01D9" w:rsidRPr="007C703D" w:rsidRDefault="00CC01D9">
      <w:pPr>
        <w:spacing w:after="60"/>
        <w:ind w:left="5664"/>
        <w:jc w:val="center"/>
        <w:rPr>
          <w:rFonts w:ascii="Verdana" w:eastAsia="Verdana" w:hAnsi="Verdana" w:cs="Verdana"/>
          <w:i/>
          <w:iCs/>
          <w:sz w:val="18"/>
          <w:szCs w:val="18"/>
        </w:rPr>
      </w:pPr>
    </w:p>
    <w:p w14:paraId="71EA3B00" w14:textId="77777777" w:rsidR="00CC01D9" w:rsidRPr="007C703D" w:rsidRDefault="009F7F6C">
      <w:pPr>
        <w:spacing w:after="60"/>
        <w:ind w:left="5664"/>
        <w:jc w:val="center"/>
        <w:rPr>
          <w:rStyle w:val="Hyperlink0"/>
        </w:rPr>
      </w:pPr>
      <w:r w:rsidRPr="007C703D">
        <w:rPr>
          <w:rStyle w:val="Hyperlink0"/>
        </w:rPr>
        <w:t>___________________________</w:t>
      </w:r>
    </w:p>
    <w:p w14:paraId="41E65367" w14:textId="77777777" w:rsidR="00CC01D9" w:rsidRPr="007C703D" w:rsidRDefault="009F7F6C">
      <w:pPr>
        <w:spacing w:after="60"/>
        <w:ind w:left="5664"/>
        <w:jc w:val="center"/>
        <w:rPr>
          <w:rFonts w:ascii="Verdana" w:eastAsia="Verdana" w:hAnsi="Verdana" w:cs="Verdana"/>
          <w:i/>
          <w:iCs/>
          <w:sz w:val="18"/>
          <w:szCs w:val="18"/>
        </w:rPr>
      </w:pPr>
      <w:r w:rsidRPr="007C703D">
        <w:rPr>
          <w:rStyle w:val="Hyperlink0"/>
        </w:rPr>
        <w:t>(podpis Wykonawcy/Wykonawców)</w:t>
      </w:r>
    </w:p>
    <w:p w14:paraId="3C1A7F8B" w14:textId="77777777" w:rsidR="00CC01D9" w:rsidRPr="007C703D" w:rsidRDefault="009F7F6C">
      <w:pPr>
        <w:spacing w:after="60"/>
      </w:pPr>
      <w:r w:rsidRPr="007C703D">
        <w:rPr>
          <w:rStyle w:val="Hyperlink0"/>
        </w:rPr>
        <w:t>* - niewłaściwe skreślić</w:t>
      </w:r>
    </w:p>
    <w:sectPr w:rsidR="00CC01D9" w:rsidRPr="007C703D">
      <w:headerReference w:type="default" r:id="rId11"/>
      <w:footerReference w:type="default" r:id="rId12"/>
      <w:headerReference w:type="first" r:id="rId13"/>
      <w:footerReference w:type="first" r:id="rId14"/>
      <w:pgSz w:w="11900" w:h="16840"/>
      <w:pgMar w:top="1418" w:right="1418" w:bottom="709" w:left="1418"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4BD32" w14:textId="77777777" w:rsidR="00373B9D" w:rsidRDefault="00373B9D">
      <w:pPr>
        <w:spacing w:after="0" w:line="240" w:lineRule="auto"/>
      </w:pPr>
      <w:r>
        <w:separator/>
      </w:r>
    </w:p>
  </w:endnote>
  <w:endnote w:type="continuationSeparator" w:id="0">
    <w:p w14:paraId="7326FAE9" w14:textId="77777777" w:rsidR="00373B9D" w:rsidRDefault="00373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Helvetica Neue">
    <w:altName w:val="Arial"/>
    <w:charset w:val="00"/>
    <w:family w:val="roman"/>
    <w:pitch w:val="default"/>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062F4" w14:textId="77777777" w:rsidR="00CC01D9" w:rsidRDefault="009F7F6C">
    <w:pPr>
      <w:pStyle w:val="Stopka"/>
      <w:tabs>
        <w:tab w:val="clear" w:pos="9072"/>
        <w:tab w:val="right" w:pos="9044"/>
      </w:tabs>
      <w:jc w:val="center"/>
    </w:pPr>
    <w:r>
      <w:rPr>
        <w:sz w:val="20"/>
        <w:szCs w:val="20"/>
      </w:rPr>
      <w:t xml:space="preserve">Strona </w:t>
    </w:r>
    <w:r>
      <w:rPr>
        <w:b/>
        <w:bCs/>
        <w:sz w:val="20"/>
        <w:szCs w:val="20"/>
      </w:rPr>
      <w:fldChar w:fldCharType="begin"/>
    </w:r>
    <w:r>
      <w:rPr>
        <w:b/>
        <w:bCs/>
        <w:sz w:val="20"/>
        <w:szCs w:val="20"/>
      </w:rPr>
      <w:instrText xml:space="preserve"> PAGE </w:instrText>
    </w:r>
    <w:r>
      <w:rPr>
        <w:b/>
        <w:bCs/>
        <w:sz w:val="20"/>
        <w:szCs w:val="20"/>
      </w:rPr>
      <w:fldChar w:fldCharType="separate"/>
    </w:r>
    <w:r w:rsidR="00126E69">
      <w:rPr>
        <w:b/>
        <w:bCs/>
        <w:noProof/>
        <w:sz w:val="20"/>
        <w:szCs w:val="20"/>
      </w:rPr>
      <w:t>2</w:t>
    </w:r>
    <w:r>
      <w:rPr>
        <w:b/>
        <w:bCs/>
        <w:sz w:val="20"/>
        <w:szCs w:val="20"/>
      </w:rPr>
      <w:fldChar w:fldCharType="end"/>
    </w:r>
    <w:r>
      <w:rPr>
        <w:sz w:val="20"/>
        <w:szCs w:val="20"/>
      </w:rPr>
      <w:t xml:space="preserve"> z </w:t>
    </w:r>
    <w:r>
      <w:rPr>
        <w:b/>
        <w:bCs/>
        <w:sz w:val="20"/>
        <w:szCs w:val="20"/>
      </w:rPr>
      <w:fldChar w:fldCharType="begin"/>
    </w:r>
    <w:r>
      <w:rPr>
        <w:b/>
        <w:bCs/>
        <w:sz w:val="20"/>
        <w:szCs w:val="20"/>
      </w:rPr>
      <w:instrText xml:space="preserve"> NUMPAGES </w:instrText>
    </w:r>
    <w:r>
      <w:rPr>
        <w:b/>
        <w:bCs/>
        <w:sz w:val="20"/>
        <w:szCs w:val="20"/>
      </w:rPr>
      <w:fldChar w:fldCharType="separate"/>
    </w:r>
    <w:r w:rsidR="00126E69">
      <w:rPr>
        <w:b/>
        <w:bCs/>
        <w:noProof/>
        <w:sz w:val="20"/>
        <w:szCs w:val="20"/>
      </w:rPr>
      <w:t>17</w:t>
    </w:r>
    <w:r>
      <w:rPr>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07121" w14:textId="77777777" w:rsidR="00CC01D9" w:rsidRDefault="00CC01D9">
    <w:pPr>
      <w:spacing w:after="0" w:line="240" w:lineRule="auto"/>
      <w:rPr>
        <w:rFonts w:ascii="Arial" w:eastAsia="Arial" w:hAnsi="Arial" w:cs="Arial"/>
        <w:sz w:val="24"/>
        <w:szCs w:val="24"/>
      </w:rPr>
    </w:pPr>
  </w:p>
  <w:p w14:paraId="4900D5C1" w14:textId="77777777" w:rsidR="00CC01D9" w:rsidRDefault="009F7F6C">
    <w:pPr>
      <w:spacing w:after="0" w:line="240" w:lineRule="auto"/>
      <w:jc w:val="both"/>
    </w:pPr>
    <w:r>
      <w:rPr>
        <w:rFonts w:ascii="Arial" w:hAnsi="Arial"/>
        <w:sz w:val="14"/>
        <w:szCs w:val="14"/>
      </w:rPr>
      <w:t>Administratorem danych osobowych os</w:t>
    </w:r>
    <w:r>
      <w:rPr>
        <w:rFonts w:ascii="Arial" w:hAnsi="Arial"/>
        <w:sz w:val="14"/>
        <w:szCs w:val="14"/>
        <w:lang w:val="es-ES_tradnl"/>
      </w:rPr>
      <w:t>ó</w:t>
    </w:r>
    <w:r>
      <w:rPr>
        <w:rFonts w:ascii="Arial" w:hAnsi="Arial"/>
        <w:sz w:val="14"/>
        <w:szCs w:val="14"/>
      </w:rPr>
      <w:t xml:space="preserve">b fizycznych wskazanych w toku postępowania o udzielenie </w:t>
    </w:r>
    <w:proofErr w:type="spellStart"/>
    <w:r>
      <w:rPr>
        <w:rFonts w:ascii="Arial" w:hAnsi="Arial"/>
        <w:sz w:val="14"/>
        <w:szCs w:val="14"/>
      </w:rPr>
      <w:t>zam</w:t>
    </w:r>
    <w:proofErr w:type="spellEnd"/>
    <w:r>
      <w:rPr>
        <w:rFonts w:ascii="Arial" w:hAnsi="Arial"/>
        <w:sz w:val="14"/>
        <w:szCs w:val="14"/>
        <w:lang w:val="es-ES_tradnl"/>
      </w:rPr>
      <w:t>ó</w:t>
    </w:r>
    <w:proofErr w:type="spellStart"/>
    <w:r>
      <w:rPr>
        <w:rFonts w:ascii="Arial" w:hAnsi="Arial"/>
        <w:sz w:val="14"/>
        <w:szCs w:val="14"/>
      </w:rPr>
      <w:t>wienia</w:t>
    </w:r>
    <w:proofErr w:type="spellEnd"/>
    <w:r>
      <w:rPr>
        <w:rFonts w:ascii="Arial" w:hAnsi="Arial"/>
        <w:sz w:val="14"/>
        <w:szCs w:val="14"/>
      </w:rPr>
      <w:t xml:space="preserve">, jest Polskie Wydawnictwo Muzyczne w Krakowie z siedzibą przy al. Krasińskiego 11a, 31-111. Dane osobowe będą przetwarzane w celu udzielenia </w:t>
    </w:r>
    <w:proofErr w:type="spellStart"/>
    <w:r>
      <w:rPr>
        <w:rFonts w:ascii="Arial" w:hAnsi="Arial"/>
        <w:sz w:val="14"/>
        <w:szCs w:val="14"/>
      </w:rPr>
      <w:t>zam</w:t>
    </w:r>
    <w:proofErr w:type="spellEnd"/>
    <w:r>
      <w:rPr>
        <w:rFonts w:ascii="Arial" w:hAnsi="Arial"/>
        <w:sz w:val="14"/>
        <w:szCs w:val="14"/>
        <w:lang w:val="es-ES_tradnl"/>
      </w:rPr>
      <w:t>ó</w:t>
    </w:r>
    <w:proofErr w:type="spellStart"/>
    <w:r>
      <w:rPr>
        <w:rFonts w:ascii="Arial" w:hAnsi="Arial"/>
        <w:sz w:val="14"/>
        <w:szCs w:val="14"/>
      </w:rPr>
      <w:t>wienia</w:t>
    </w:r>
    <w:proofErr w:type="spellEnd"/>
    <w:r>
      <w:rPr>
        <w:rFonts w:ascii="Arial" w:hAnsi="Arial"/>
        <w:sz w:val="14"/>
        <w:szCs w:val="14"/>
      </w:rPr>
      <w:t xml:space="preserve"> oraz w</w:t>
    </w:r>
    <w:r>
      <w:rPr>
        <w:rFonts w:ascii="Arial" w:hAnsi="Arial"/>
        <w:sz w:val="14"/>
        <w:szCs w:val="14"/>
      </w:rPr>
      <w:t>y</w:t>
    </w:r>
    <w:r>
      <w:rPr>
        <w:rFonts w:ascii="Arial" w:hAnsi="Arial"/>
        <w:sz w:val="14"/>
        <w:szCs w:val="14"/>
      </w:rPr>
      <w:t>pełnienia obowiązku archiwizacyjnego. Dane osobowe wskazanych os</w:t>
    </w:r>
    <w:r>
      <w:rPr>
        <w:rFonts w:ascii="Arial" w:hAnsi="Arial"/>
        <w:sz w:val="14"/>
        <w:szCs w:val="14"/>
        <w:lang w:val="es-ES_tradnl"/>
      </w:rPr>
      <w:t>ó</w:t>
    </w:r>
    <w:r>
      <w:rPr>
        <w:rFonts w:ascii="Arial" w:hAnsi="Arial"/>
        <w:sz w:val="14"/>
        <w:szCs w:val="14"/>
      </w:rPr>
      <w:t>b będą przetwarzane na podstawie art. 6 ust. 1 lit. c) Rozporządzenia Parlamentu Europejskiego i Rady (UE) 2016/679 z dnia 27 kwietnia 2016 r. w sprawie ochrony os</w:t>
    </w:r>
    <w:r>
      <w:rPr>
        <w:rFonts w:ascii="Arial" w:hAnsi="Arial"/>
        <w:sz w:val="14"/>
        <w:szCs w:val="14"/>
        <w:lang w:val="es-ES_tradnl"/>
      </w:rPr>
      <w:t>ó</w:t>
    </w:r>
    <w:r>
      <w:rPr>
        <w:rFonts w:ascii="Arial" w:hAnsi="Arial"/>
        <w:sz w:val="14"/>
        <w:szCs w:val="14"/>
      </w:rPr>
      <w:t>b fizycznych w związku z przetwarzaniem danych osobowych i w sprawie swobodnego przepływu takich danych oraz uchylenia dyrektywy 95/46/WE (RODO). Podanie danych jest dobr</w:t>
    </w:r>
    <w:r>
      <w:rPr>
        <w:rFonts w:ascii="Arial" w:hAnsi="Arial"/>
        <w:sz w:val="14"/>
        <w:szCs w:val="14"/>
      </w:rPr>
      <w:t>o</w:t>
    </w:r>
    <w:r>
      <w:rPr>
        <w:rFonts w:ascii="Arial" w:hAnsi="Arial"/>
        <w:sz w:val="14"/>
        <w:szCs w:val="14"/>
      </w:rPr>
      <w:t xml:space="preserve">wolne, ale niezbędne do przeprowadzenia postępowania o udzielenie </w:t>
    </w:r>
    <w:proofErr w:type="spellStart"/>
    <w:r>
      <w:rPr>
        <w:rFonts w:ascii="Arial" w:hAnsi="Arial"/>
        <w:sz w:val="14"/>
        <w:szCs w:val="14"/>
      </w:rPr>
      <w:t>zam</w:t>
    </w:r>
    <w:proofErr w:type="spellEnd"/>
    <w:r>
      <w:rPr>
        <w:rFonts w:ascii="Arial" w:hAnsi="Arial"/>
        <w:sz w:val="14"/>
        <w:szCs w:val="14"/>
        <w:lang w:val="es-ES_tradnl"/>
      </w:rPr>
      <w:t>ó</w:t>
    </w:r>
    <w:proofErr w:type="spellStart"/>
    <w:r>
      <w:rPr>
        <w:rFonts w:ascii="Arial" w:hAnsi="Arial"/>
        <w:sz w:val="14"/>
        <w:szCs w:val="14"/>
      </w:rPr>
      <w:t>wienia</w:t>
    </w:r>
    <w:proofErr w:type="spellEnd"/>
    <w:r>
      <w:rPr>
        <w:rFonts w:ascii="Arial" w:hAnsi="Arial"/>
        <w:sz w:val="14"/>
        <w:szCs w:val="14"/>
      </w:rPr>
      <w:t xml:space="preserve">. Osobom, </w:t>
    </w:r>
    <w:proofErr w:type="spellStart"/>
    <w:r>
      <w:rPr>
        <w:rFonts w:ascii="Arial" w:hAnsi="Arial"/>
        <w:sz w:val="14"/>
        <w:szCs w:val="14"/>
      </w:rPr>
      <w:t>kt</w:t>
    </w:r>
    <w:proofErr w:type="spellEnd"/>
    <w:r>
      <w:rPr>
        <w:rFonts w:ascii="Arial" w:hAnsi="Arial"/>
        <w:sz w:val="14"/>
        <w:szCs w:val="14"/>
        <w:lang w:val="es-ES_tradnl"/>
      </w:rPr>
      <w:t>ó</w:t>
    </w:r>
    <w:proofErr w:type="spellStart"/>
    <w:r>
      <w:rPr>
        <w:rFonts w:ascii="Arial" w:hAnsi="Arial"/>
        <w:sz w:val="14"/>
        <w:szCs w:val="14"/>
      </w:rPr>
      <w:t>rych</w:t>
    </w:r>
    <w:proofErr w:type="spellEnd"/>
    <w:r>
      <w:rPr>
        <w:rFonts w:ascii="Arial" w:hAnsi="Arial"/>
        <w:sz w:val="14"/>
        <w:szCs w:val="14"/>
      </w:rPr>
      <w:t xml:space="preserve"> dane dotyczą, przysługuje prawo do żądania dostępu do swoich danych osobowych, ich sprostowania, oraz do ograniczenia ich przetwarzania. Ponadto osoby, </w:t>
    </w:r>
    <w:proofErr w:type="spellStart"/>
    <w:r>
      <w:rPr>
        <w:rFonts w:ascii="Arial" w:hAnsi="Arial"/>
        <w:sz w:val="14"/>
        <w:szCs w:val="14"/>
      </w:rPr>
      <w:t>kt</w:t>
    </w:r>
    <w:proofErr w:type="spellEnd"/>
    <w:r>
      <w:rPr>
        <w:rFonts w:ascii="Arial" w:hAnsi="Arial"/>
        <w:sz w:val="14"/>
        <w:szCs w:val="14"/>
        <w:lang w:val="es-ES_tradnl"/>
      </w:rPr>
      <w:t>ó</w:t>
    </w:r>
    <w:proofErr w:type="spellStart"/>
    <w:r>
      <w:rPr>
        <w:rFonts w:ascii="Arial" w:hAnsi="Arial"/>
        <w:sz w:val="14"/>
        <w:szCs w:val="14"/>
      </w:rPr>
      <w:t>rych</w:t>
    </w:r>
    <w:proofErr w:type="spellEnd"/>
    <w:r>
      <w:rPr>
        <w:rFonts w:ascii="Arial" w:hAnsi="Arial"/>
        <w:sz w:val="14"/>
        <w:szCs w:val="14"/>
      </w:rPr>
      <w:t xml:space="preserve"> dane dotyczą mają prawo do wniesienia skargi do Prezesa Urzędu Ochrony Danych Osobowych. Osobom, </w:t>
    </w:r>
    <w:proofErr w:type="spellStart"/>
    <w:r>
      <w:rPr>
        <w:rFonts w:ascii="Arial" w:hAnsi="Arial"/>
        <w:sz w:val="14"/>
        <w:szCs w:val="14"/>
      </w:rPr>
      <w:t>kt</w:t>
    </w:r>
    <w:proofErr w:type="spellEnd"/>
    <w:r>
      <w:rPr>
        <w:rFonts w:ascii="Arial" w:hAnsi="Arial"/>
        <w:sz w:val="14"/>
        <w:szCs w:val="14"/>
        <w:lang w:val="es-ES_tradnl"/>
      </w:rPr>
      <w:t>ó</w:t>
    </w:r>
    <w:proofErr w:type="spellStart"/>
    <w:r>
      <w:rPr>
        <w:rFonts w:ascii="Arial" w:hAnsi="Arial"/>
        <w:sz w:val="14"/>
        <w:szCs w:val="14"/>
      </w:rPr>
      <w:t>rych</w:t>
    </w:r>
    <w:proofErr w:type="spellEnd"/>
    <w:r>
      <w:rPr>
        <w:rFonts w:ascii="Arial" w:hAnsi="Arial"/>
        <w:sz w:val="14"/>
        <w:szCs w:val="14"/>
      </w:rPr>
      <w:t xml:space="preserve"> dane dotyczą nie przysługuje prawo do usunięcia danych osobowych w związku z art. 17 ust. 3 lit. b, d lub e RODO , prawo do przenoszenia danych osobowych, o </w:t>
    </w:r>
    <w:proofErr w:type="spellStart"/>
    <w:r>
      <w:rPr>
        <w:rFonts w:ascii="Arial" w:hAnsi="Arial"/>
        <w:sz w:val="14"/>
        <w:szCs w:val="14"/>
      </w:rPr>
      <w:t>kt</w:t>
    </w:r>
    <w:proofErr w:type="spellEnd"/>
    <w:r>
      <w:rPr>
        <w:rFonts w:ascii="Arial" w:hAnsi="Arial"/>
        <w:sz w:val="14"/>
        <w:szCs w:val="14"/>
        <w:lang w:val="es-ES_tradnl"/>
      </w:rPr>
      <w:t>ó</w:t>
    </w:r>
    <w:r>
      <w:rPr>
        <w:rFonts w:ascii="Arial" w:hAnsi="Arial"/>
        <w:sz w:val="14"/>
        <w:szCs w:val="14"/>
      </w:rPr>
      <w:t>rym mowa w art. 20 RODO , prawo sprzeciwu na podstawie art. 21 RODO, wobec przetwarzania danych osobowych, gdyż podstawą prawną przetwarzania danych osob</w:t>
    </w:r>
    <w:r>
      <w:rPr>
        <w:rFonts w:ascii="Arial" w:hAnsi="Arial"/>
        <w:sz w:val="14"/>
        <w:szCs w:val="14"/>
      </w:rPr>
      <w:t>o</w:t>
    </w:r>
    <w:r>
      <w:rPr>
        <w:rFonts w:ascii="Arial" w:hAnsi="Arial"/>
        <w:sz w:val="14"/>
        <w:szCs w:val="14"/>
      </w:rPr>
      <w:t xml:space="preserve">wych jest art. 6 ust. 1 lit. c RODO. Dane osobowe będą przetwarzane przez okres związany z przeprowadzeniem postępowania o udzielenie </w:t>
    </w:r>
    <w:proofErr w:type="spellStart"/>
    <w:r>
      <w:rPr>
        <w:rFonts w:ascii="Arial" w:hAnsi="Arial"/>
        <w:sz w:val="14"/>
        <w:szCs w:val="14"/>
      </w:rPr>
      <w:t>zam</w:t>
    </w:r>
    <w:proofErr w:type="spellEnd"/>
    <w:r>
      <w:rPr>
        <w:rFonts w:ascii="Arial" w:hAnsi="Arial"/>
        <w:sz w:val="14"/>
        <w:szCs w:val="14"/>
        <w:lang w:val="es-ES_tradnl"/>
      </w:rPr>
      <w:t>ó</w:t>
    </w:r>
    <w:proofErr w:type="spellStart"/>
    <w:r>
      <w:rPr>
        <w:rFonts w:ascii="Arial" w:hAnsi="Arial"/>
        <w:sz w:val="14"/>
        <w:szCs w:val="14"/>
      </w:rPr>
      <w:t>wienia</w:t>
    </w:r>
    <w:proofErr w:type="spellEnd"/>
    <w:r>
      <w:rPr>
        <w:rFonts w:ascii="Arial" w:hAnsi="Arial"/>
        <w:sz w:val="14"/>
        <w:szCs w:val="14"/>
      </w:rPr>
      <w:t xml:space="preserve"> publicznego, a także później tj. w związku z realizacją obowiązku archiwizacyjnego. Odbiorcami Państwa danych osobowych będą te podmioty, </w:t>
    </w:r>
    <w:proofErr w:type="spellStart"/>
    <w:r>
      <w:rPr>
        <w:rFonts w:ascii="Arial" w:hAnsi="Arial"/>
        <w:sz w:val="14"/>
        <w:szCs w:val="14"/>
      </w:rPr>
      <w:t>kt</w:t>
    </w:r>
    <w:proofErr w:type="spellEnd"/>
    <w:r>
      <w:rPr>
        <w:rFonts w:ascii="Arial" w:hAnsi="Arial"/>
        <w:sz w:val="14"/>
        <w:szCs w:val="14"/>
        <w:lang w:val="es-ES_tradnl"/>
      </w:rPr>
      <w:t>ó</w:t>
    </w:r>
    <w:r>
      <w:rPr>
        <w:rFonts w:ascii="Arial" w:hAnsi="Arial"/>
        <w:sz w:val="14"/>
        <w:szCs w:val="14"/>
      </w:rPr>
      <w:t>rym mamy obowiązek przekazywania danych na gruncie obowiązujących przepis</w:t>
    </w:r>
    <w:r>
      <w:rPr>
        <w:rFonts w:ascii="Arial" w:hAnsi="Arial"/>
        <w:sz w:val="14"/>
        <w:szCs w:val="14"/>
        <w:lang w:val="es-ES_tradnl"/>
      </w:rPr>
      <w:t>ó</w:t>
    </w:r>
    <w:r>
      <w:rPr>
        <w:rFonts w:ascii="Arial" w:hAnsi="Arial"/>
        <w:sz w:val="14"/>
        <w:szCs w:val="14"/>
      </w:rPr>
      <w:t xml:space="preserve">w prawa, w tym ustawy o dostępie do informacji publicznej. W przypadku jakichkolwiek pytań w zakresie RODO możliwy jest kontakt poprzez adres email:pwm@pwm.com.pl </w:t>
    </w:r>
    <w:r>
      <w:rPr>
        <w:rFonts w:ascii="Arial" w:hAnsi="Arial"/>
        <w:b/>
        <w:bCs/>
        <w:sz w:val="14"/>
        <w:szCs w:val="14"/>
      </w:rPr>
      <w:t>Po stronie Wyk</w:t>
    </w:r>
    <w:r>
      <w:rPr>
        <w:rFonts w:ascii="Arial" w:hAnsi="Arial"/>
        <w:b/>
        <w:bCs/>
        <w:sz w:val="14"/>
        <w:szCs w:val="14"/>
      </w:rPr>
      <w:t>o</w:t>
    </w:r>
    <w:r>
      <w:rPr>
        <w:rFonts w:ascii="Arial" w:hAnsi="Arial"/>
        <w:b/>
        <w:bCs/>
        <w:sz w:val="14"/>
        <w:szCs w:val="14"/>
      </w:rPr>
      <w:t xml:space="preserve">nawcy leży obowiązek uzyskania zgody osoby fizycznej na wskazanie jej danych w postępowaniu o udzielenie </w:t>
    </w:r>
    <w:proofErr w:type="spellStart"/>
    <w:r>
      <w:rPr>
        <w:rFonts w:ascii="Arial" w:hAnsi="Arial"/>
        <w:b/>
        <w:bCs/>
        <w:sz w:val="14"/>
        <w:szCs w:val="14"/>
      </w:rPr>
      <w:t>zam</w:t>
    </w:r>
    <w:proofErr w:type="spellEnd"/>
    <w:r>
      <w:rPr>
        <w:rFonts w:ascii="Arial" w:hAnsi="Arial"/>
        <w:b/>
        <w:bCs/>
        <w:sz w:val="14"/>
        <w:szCs w:val="14"/>
        <w:lang w:val="es-ES_tradnl"/>
      </w:rPr>
      <w:t>ó</w:t>
    </w:r>
    <w:proofErr w:type="spellStart"/>
    <w:r>
      <w:rPr>
        <w:rFonts w:ascii="Arial" w:hAnsi="Arial"/>
        <w:b/>
        <w:bCs/>
        <w:sz w:val="14"/>
        <w:szCs w:val="14"/>
      </w:rPr>
      <w:t>wienia</w:t>
    </w:r>
    <w:proofErr w:type="spellEnd"/>
    <w:r>
      <w:rPr>
        <w:rFonts w:ascii="Arial" w:hAnsi="Arial"/>
        <w:b/>
        <w:bCs/>
        <w:sz w:val="14"/>
        <w:szCs w:val="14"/>
      </w:rPr>
      <w:t>, w tym w składanej ofercie</w:t>
    </w:r>
    <w:r>
      <w:rPr>
        <w:rFonts w:ascii="Arial" w:hAnsi="Arial"/>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2F856" w14:textId="77777777" w:rsidR="00373B9D" w:rsidRDefault="00373B9D">
      <w:r>
        <w:separator/>
      </w:r>
    </w:p>
  </w:footnote>
  <w:footnote w:type="continuationSeparator" w:id="0">
    <w:p w14:paraId="5CD53C40" w14:textId="77777777" w:rsidR="00373B9D" w:rsidRDefault="00373B9D">
      <w:r>
        <w:continuationSeparator/>
      </w:r>
    </w:p>
  </w:footnote>
  <w:footnote w:type="continuationNotice" w:id="1">
    <w:p w14:paraId="609AB4A4" w14:textId="77777777" w:rsidR="00373B9D" w:rsidRDefault="00373B9D"/>
  </w:footnote>
  <w:footnote w:id="2">
    <w:p w14:paraId="479D33C4" w14:textId="77777777" w:rsidR="00CC01D9" w:rsidRDefault="009F7F6C">
      <w:pPr>
        <w:pStyle w:val="Tekstprzypisudolnego"/>
        <w:spacing w:after="0" w:line="240" w:lineRule="auto"/>
        <w:jc w:val="both"/>
        <w:rPr>
          <w:rFonts w:ascii="Verdana" w:eastAsia="Verdana" w:hAnsi="Verdana" w:cs="Verdana"/>
          <w:sz w:val="16"/>
          <w:szCs w:val="16"/>
        </w:rPr>
      </w:pPr>
      <w:r>
        <w:rPr>
          <w:rFonts w:ascii="Verdana" w:eastAsia="Verdana" w:hAnsi="Verdana" w:cs="Verdana"/>
          <w:sz w:val="18"/>
          <w:szCs w:val="18"/>
          <w:vertAlign w:val="superscript"/>
        </w:rPr>
        <w:footnoteRef/>
      </w:r>
      <w:r>
        <w:rPr>
          <w:rFonts w:ascii="Verdana" w:hAnsi="Verdana"/>
          <w:sz w:val="16"/>
          <w:szCs w:val="16"/>
        </w:rPr>
        <w:t xml:space="preserve"> niepotrzebne skreślić oraz – jeżeli dotyczy – wypełnić puste pola. W przypadku nie zaznaczenia żadnej możl</w:t>
      </w:r>
      <w:r>
        <w:rPr>
          <w:rFonts w:ascii="Verdana" w:hAnsi="Verdana"/>
          <w:sz w:val="16"/>
          <w:szCs w:val="16"/>
        </w:rPr>
        <w:t>i</w:t>
      </w:r>
      <w:r>
        <w:rPr>
          <w:rFonts w:ascii="Verdana" w:hAnsi="Verdana"/>
          <w:sz w:val="16"/>
          <w:szCs w:val="16"/>
        </w:rPr>
        <w:t xml:space="preserve">wości Zamawiający uzna, że </w:t>
      </w:r>
      <w:proofErr w:type="spellStart"/>
      <w:r>
        <w:rPr>
          <w:rFonts w:ascii="Verdana" w:hAnsi="Verdana"/>
          <w:sz w:val="16"/>
          <w:szCs w:val="16"/>
        </w:rPr>
        <w:t>wyb</w:t>
      </w:r>
      <w:proofErr w:type="spellEnd"/>
      <w:r>
        <w:rPr>
          <w:rFonts w:ascii="Verdana" w:hAnsi="Verdana"/>
          <w:sz w:val="16"/>
          <w:szCs w:val="16"/>
          <w:lang w:val="es-ES_tradnl"/>
        </w:rPr>
        <w:t>ó</w:t>
      </w:r>
      <w:r>
        <w:rPr>
          <w:rFonts w:ascii="Verdana" w:hAnsi="Verdana"/>
          <w:sz w:val="16"/>
          <w:szCs w:val="16"/>
        </w:rPr>
        <w:t>r oferty NIE BĘDZIE prowadzić do powstania u Zamawiającego obowiązku podatkowego zgodnie z przepisami o podatku od towar</w:t>
      </w:r>
      <w:r>
        <w:rPr>
          <w:rFonts w:ascii="Verdana" w:hAnsi="Verdana"/>
          <w:sz w:val="16"/>
          <w:szCs w:val="16"/>
          <w:lang w:val="es-ES_tradnl"/>
        </w:rPr>
        <w:t>ó</w:t>
      </w:r>
      <w:r>
        <w:rPr>
          <w:rFonts w:ascii="Verdana" w:hAnsi="Verdana"/>
          <w:sz w:val="16"/>
          <w:szCs w:val="16"/>
        </w:rPr>
        <w:t xml:space="preserve">w i usług, o </w:t>
      </w:r>
      <w:proofErr w:type="spellStart"/>
      <w:r>
        <w:rPr>
          <w:rFonts w:ascii="Verdana" w:hAnsi="Verdana"/>
          <w:sz w:val="16"/>
          <w:szCs w:val="16"/>
        </w:rPr>
        <w:t>kt</w:t>
      </w:r>
      <w:proofErr w:type="spellEnd"/>
      <w:r>
        <w:rPr>
          <w:rFonts w:ascii="Verdana" w:hAnsi="Verdana"/>
          <w:sz w:val="16"/>
          <w:szCs w:val="16"/>
          <w:lang w:val="es-ES_tradnl"/>
        </w:rPr>
        <w:t>ó</w:t>
      </w:r>
      <w:r>
        <w:rPr>
          <w:rFonts w:ascii="Verdana" w:hAnsi="Verdana"/>
          <w:sz w:val="16"/>
          <w:szCs w:val="16"/>
        </w:rPr>
        <w:t xml:space="preserve">rym mowa w art. 91 ust. 3a ustawy </w:t>
      </w:r>
      <w:proofErr w:type="spellStart"/>
      <w:r>
        <w:rPr>
          <w:rFonts w:ascii="Verdana" w:hAnsi="Verdana"/>
          <w:sz w:val="16"/>
          <w:szCs w:val="16"/>
        </w:rPr>
        <w:t>Pzp</w:t>
      </w:r>
      <w:proofErr w:type="spellEnd"/>
      <w:r>
        <w:rPr>
          <w:rFonts w:ascii="Verdana" w:hAnsi="Verdana"/>
          <w:sz w:val="16"/>
          <w:szCs w:val="16"/>
        </w:rPr>
        <w:t>, tj. w przypadku wyboru oferty Wykonawcy nie dojdzie do konieczności doliczenia do ceny oferty wartości p</w:t>
      </w:r>
      <w:r>
        <w:rPr>
          <w:rFonts w:ascii="Verdana" w:hAnsi="Verdana"/>
          <w:sz w:val="16"/>
          <w:szCs w:val="16"/>
        </w:rPr>
        <w:t>o</w:t>
      </w:r>
      <w:r>
        <w:rPr>
          <w:rFonts w:ascii="Verdana" w:hAnsi="Verdana"/>
          <w:sz w:val="16"/>
          <w:szCs w:val="16"/>
        </w:rPr>
        <w:t>datku od towar</w:t>
      </w:r>
      <w:r>
        <w:rPr>
          <w:rFonts w:ascii="Verdana" w:hAnsi="Verdana"/>
          <w:sz w:val="16"/>
          <w:szCs w:val="16"/>
          <w:lang w:val="es-ES_tradnl"/>
        </w:rPr>
        <w:t>ó</w:t>
      </w:r>
      <w:r>
        <w:rPr>
          <w:rFonts w:ascii="Verdana" w:hAnsi="Verdana"/>
          <w:sz w:val="16"/>
          <w:szCs w:val="16"/>
        </w:rPr>
        <w:t>w i usług (VAT) do wartości netto oferty ze względu na:</w:t>
      </w:r>
    </w:p>
    <w:p w14:paraId="74D7B639" w14:textId="77777777" w:rsidR="00CC01D9" w:rsidRDefault="009F7F6C">
      <w:pPr>
        <w:pStyle w:val="Tekstprzypisudolnego"/>
        <w:spacing w:after="0" w:line="240" w:lineRule="auto"/>
        <w:jc w:val="both"/>
        <w:rPr>
          <w:rFonts w:ascii="Verdana" w:eastAsia="Verdana" w:hAnsi="Verdana" w:cs="Verdana"/>
          <w:sz w:val="16"/>
          <w:szCs w:val="16"/>
        </w:rPr>
      </w:pPr>
      <w:r>
        <w:rPr>
          <w:rFonts w:ascii="Verdana" w:hAnsi="Verdana"/>
          <w:sz w:val="16"/>
          <w:szCs w:val="16"/>
        </w:rPr>
        <w:t xml:space="preserve">1) </w:t>
      </w:r>
      <w:proofErr w:type="spellStart"/>
      <w:r>
        <w:rPr>
          <w:rFonts w:ascii="Verdana" w:hAnsi="Verdana"/>
          <w:sz w:val="16"/>
          <w:szCs w:val="16"/>
        </w:rPr>
        <w:t>wewnątrzwsp</w:t>
      </w:r>
      <w:proofErr w:type="spellEnd"/>
      <w:r>
        <w:rPr>
          <w:rFonts w:ascii="Verdana" w:hAnsi="Verdana"/>
          <w:sz w:val="16"/>
          <w:szCs w:val="16"/>
          <w:lang w:val="es-ES_tradnl"/>
        </w:rPr>
        <w:t>ó</w:t>
      </w:r>
      <w:proofErr w:type="spellStart"/>
      <w:r>
        <w:rPr>
          <w:rFonts w:ascii="Verdana" w:hAnsi="Verdana"/>
          <w:sz w:val="16"/>
          <w:szCs w:val="16"/>
        </w:rPr>
        <w:t>lnotowe</w:t>
      </w:r>
      <w:proofErr w:type="spellEnd"/>
      <w:r>
        <w:rPr>
          <w:rFonts w:ascii="Verdana" w:hAnsi="Verdana"/>
          <w:sz w:val="16"/>
          <w:szCs w:val="16"/>
        </w:rPr>
        <w:t xml:space="preserve"> nabycie towar</w:t>
      </w:r>
      <w:r>
        <w:rPr>
          <w:rFonts w:ascii="Verdana" w:hAnsi="Verdana"/>
          <w:sz w:val="16"/>
          <w:szCs w:val="16"/>
          <w:lang w:val="es-ES_tradnl"/>
        </w:rPr>
        <w:t>ó</w:t>
      </w:r>
      <w:r>
        <w:rPr>
          <w:rFonts w:ascii="Verdana" w:hAnsi="Verdana"/>
          <w:sz w:val="16"/>
          <w:szCs w:val="16"/>
        </w:rPr>
        <w:t>w,</w:t>
      </w:r>
    </w:p>
    <w:p w14:paraId="1276A89D" w14:textId="77777777" w:rsidR="00CC01D9" w:rsidRDefault="009F7F6C">
      <w:pPr>
        <w:pStyle w:val="Tekstprzypisudolnego"/>
        <w:spacing w:after="0" w:line="240" w:lineRule="auto"/>
        <w:jc w:val="both"/>
        <w:rPr>
          <w:rFonts w:ascii="Verdana" w:eastAsia="Verdana" w:hAnsi="Verdana" w:cs="Verdana"/>
          <w:sz w:val="16"/>
          <w:szCs w:val="16"/>
        </w:rPr>
      </w:pPr>
      <w:r>
        <w:rPr>
          <w:rFonts w:ascii="Verdana" w:hAnsi="Verdana"/>
          <w:sz w:val="16"/>
          <w:szCs w:val="16"/>
        </w:rPr>
        <w:t xml:space="preserve">2) mechanizm </w:t>
      </w:r>
      <w:proofErr w:type="spellStart"/>
      <w:r>
        <w:rPr>
          <w:rFonts w:ascii="Verdana" w:hAnsi="Verdana"/>
          <w:sz w:val="16"/>
          <w:szCs w:val="16"/>
        </w:rPr>
        <w:t>odwr</w:t>
      </w:r>
      <w:proofErr w:type="spellEnd"/>
      <w:r>
        <w:rPr>
          <w:rFonts w:ascii="Verdana" w:hAnsi="Verdana"/>
          <w:sz w:val="16"/>
          <w:szCs w:val="16"/>
          <w:lang w:val="es-ES_tradnl"/>
        </w:rPr>
        <w:t>ó</w:t>
      </w:r>
      <w:proofErr w:type="spellStart"/>
      <w:r>
        <w:rPr>
          <w:rFonts w:ascii="Verdana" w:hAnsi="Verdana"/>
          <w:sz w:val="16"/>
          <w:szCs w:val="16"/>
        </w:rPr>
        <w:t>conego</w:t>
      </w:r>
      <w:proofErr w:type="spellEnd"/>
      <w:r>
        <w:rPr>
          <w:rFonts w:ascii="Verdana" w:hAnsi="Verdana"/>
          <w:sz w:val="16"/>
          <w:szCs w:val="16"/>
        </w:rPr>
        <w:t xml:space="preserve"> obciążenia, o </w:t>
      </w:r>
      <w:proofErr w:type="spellStart"/>
      <w:r>
        <w:rPr>
          <w:rFonts w:ascii="Verdana" w:hAnsi="Verdana"/>
          <w:sz w:val="16"/>
          <w:szCs w:val="16"/>
        </w:rPr>
        <w:t>kt</w:t>
      </w:r>
      <w:proofErr w:type="spellEnd"/>
      <w:r>
        <w:rPr>
          <w:rFonts w:ascii="Verdana" w:hAnsi="Verdana"/>
          <w:sz w:val="16"/>
          <w:szCs w:val="16"/>
          <w:lang w:val="es-ES_tradnl"/>
        </w:rPr>
        <w:t>ó</w:t>
      </w:r>
      <w:r>
        <w:rPr>
          <w:rFonts w:ascii="Verdana" w:hAnsi="Verdana"/>
          <w:sz w:val="16"/>
          <w:szCs w:val="16"/>
        </w:rPr>
        <w:t>rym mowa w art. 17 ust. 1 pkt 7 ustawy z dnia z dnia 11 marca 2004 r. o podatku od towar</w:t>
      </w:r>
      <w:r>
        <w:rPr>
          <w:rFonts w:ascii="Verdana" w:hAnsi="Verdana"/>
          <w:sz w:val="16"/>
          <w:szCs w:val="16"/>
          <w:lang w:val="es-ES_tradnl"/>
        </w:rPr>
        <w:t>ó</w:t>
      </w:r>
      <w:r>
        <w:rPr>
          <w:rFonts w:ascii="Verdana" w:hAnsi="Verdana"/>
          <w:sz w:val="16"/>
          <w:szCs w:val="16"/>
        </w:rPr>
        <w:t xml:space="preserve">w i usług (tekst jedn. Dz.U. Nr 177, poz. 1054 z </w:t>
      </w:r>
      <w:proofErr w:type="spellStart"/>
      <w:r>
        <w:rPr>
          <w:rFonts w:ascii="Verdana" w:hAnsi="Verdana"/>
          <w:sz w:val="16"/>
          <w:szCs w:val="16"/>
        </w:rPr>
        <w:t>późn</w:t>
      </w:r>
      <w:proofErr w:type="spellEnd"/>
      <w:r>
        <w:rPr>
          <w:rFonts w:ascii="Verdana" w:hAnsi="Verdana"/>
          <w:sz w:val="16"/>
          <w:szCs w:val="16"/>
        </w:rPr>
        <w:t>. zm.),</w:t>
      </w:r>
    </w:p>
    <w:p w14:paraId="6D2F44E8" w14:textId="77777777" w:rsidR="00CC01D9" w:rsidRDefault="009F7F6C">
      <w:pPr>
        <w:pStyle w:val="Tekstprzypisudolnego"/>
        <w:spacing w:after="0" w:line="240" w:lineRule="auto"/>
        <w:jc w:val="both"/>
      </w:pPr>
      <w:r>
        <w:rPr>
          <w:rFonts w:ascii="Verdana" w:hAnsi="Verdana"/>
          <w:sz w:val="16"/>
          <w:szCs w:val="16"/>
          <w:lang w:val="it-IT"/>
        </w:rPr>
        <w:t>3) import us</w:t>
      </w:r>
      <w:r>
        <w:rPr>
          <w:rFonts w:ascii="Verdana" w:hAnsi="Verdana"/>
          <w:sz w:val="16"/>
          <w:szCs w:val="16"/>
        </w:rPr>
        <w:t>ług lub import towar</w:t>
      </w:r>
      <w:r>
        <w:rPr>
          <w:rFonts w:ascii="Verdana" w:hAnsi="Verdana"/>
          <w:sz w:val="16"/>
          <w:szCs w:val="16"/>
          <w:lang w:val="es-ES_tradnl"/>
        </w:rPr>
        <w:t>ó</w:t>
      </w:r>
      <w:r>
        <w:rPr>
          <w:rFonts w:ascii="Verdana" w:hAnsi="Verdana"/>
          <w:sz w:val="16"/>
          <w:szCs w:val="16"/>
        </w:rPr>
        <w:t xml:space="preserve">w, z </w:t>
      </w:r>
      <w:proofErr w:type="spellStart"/>
      <w:r>
        <w:rPr>
          <w:rFonts w:ascii="Verdana" w:hAnsi="Verdana"/>
          <w:sz w:val="16"/>
          <w:szCs w:val="16"/>
        </w:rPr>
        <w:t>kt</w:t>
      </w:r>
      <w:proofErr w:type="spellEnd"/>
      <w:r>
        <w:rPr>
          <w:rFonts w:ascii="Verdana" w:hAnsi="Verdana"/>
          <w:sz w:val="16"/>
          <w:szCs w:val="16"/>
          <w:lang w:val="es-ES_tradnl"/>
        </w:rPr>
        <w:t>ó</w:t>
      </w:r>
      <w:proofErr w:type="spellStart"/>
      <w:r>
        <w:rPr>
          <w:rFonts w:ascii="Verdana" w:hAnsi="Verdana"/>
          <w:sz w:val="16"/>
          <w:szCs w:val="16"/>
        </w:rPr>
        <w:t>rymi</w:t>
      </w:r>
      <w:proofErr w:type="spellEnd"/>
      <w:r>
        <w:rPr>
          <w:rFonts w:ascii="Verdana" w:hAnsi="Verdana"/>
          <w:sz w:val="16"/>
          <w:szCs w:val="16"/>
        </w:rPr>
        <w:t xml:space="preserve"> wiąże się obowiązek doliczenia przez zamawiającego przy p</w:t>
      </w:r>
      <w:r>
        <w:rPr>
          <w:rFonts w:ascii="Verdana" w:hAnsi="Verdana"/>
          <w:sz w:val="16"/>
          <w:szCs w:val="16"/>
        </w:rPr>
        <w:t>o</w:t>
      </w:r>
      <w:r>
        <w:rPr>
          <w:rFonts w:ascii="Verdana" w:hAnsi="Verdana"/>
          <w:sz w:val="16"/>
          <w:szCs w:val="16"/>
        </w:rPr>
        <w:t>r</w:t>
      </w:r>
      <w:r>
        <w:rPr>
          <w:rFonts w:ascii="Verdana" w:hAnsi="Verdana"/>
          <w:sz w:val="16"/>
          <w:szCs w:val="16"/>
          <w:lang w:val="es-ES_tradnl"/>
        </w:rPr>
        <w:t>ó</w:t>
      </w:r>
      <w:proofErr w:type="spellStart"/>
      <w:r>
        <w:rPr>
          <w:rFonts w:ascii="Verdana" w:hAnsi="Verdana"/>
          <w:sz w:val="16"/>
          <w:szCs w:val="16"/>
        </w:rPr>
        <w:t>wnywaniu</w:t>
      </w:r>
      <w:proofErr w:type="spellEnd"/>
      <w:r>
        <w:rPr>
          <w:rFonts w:ascii="Verdana" w:hAnsi="Verdana"/>
          <w:sz w:val="16"/>
          <w:szCs w:val="16"/>
        </w:rPr>
        <w:t xml:space="preserve"> cen ofertowych podatku VAT.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22786" w14:textId="1E118414" w:rsidR="00CC01D9" w:rsidRDefault="00126E69">
    <w:pPr>
      <w:pStyle w:val="Nagwek"/>
      <w:tabs>
        <w:tab w:val="clear" w:pos="9072"/>
        <w:tab w:val="right" w:pos="9044"/>
      </w:tabs>
    </w:pPr>
    <w:r>
      <w:rPr>
        <w:noProof/>
      </w:rPr>
      <w:drawing>
        <wp:anchor distT="152400" distB="152400" distL="152400" distR="152400" simplePos="0" relativeHeight="251658240" behindDoc="1" locked="0" layoutInCell="1" allowOverlap="1" wp14:anchorId="2E17AA1C" wp14:editId="7B7100B4">
          <wp:simplePos x="0" y="0"/>
          <wp:positionH relativeFrom="page">
            <wp:posOffset>2181225</wp:posOffset>
          </wp:positionH>
          <wp:positionV relativeFrom="page">
            <wp:posOffset>104775</wp:posOffset>
          </wp:positionV>
          <wp:extent cx="3388751" cy="676275"/>
          <wp:effectExtent l="0" t="0" r="2540" b="0"/>
          <wp:wrapNone/>
          <wp:docPr id="1073741826" name="officeArt object" descr="image.png"/>
          <wp:cNvGraphicFramePr/>
          <a:graphic xmlns:a="http://schemas.openxmlformats.org/drawingml/2006/main">
            <a:graphicData uri="http://schemas.openxmlformats.org/drawingml/2006/picture">
              <pic:pic xmlns:pic="http://schemas.openxmlformats.org/drawingml/2006/picture">
                <pic:nvPicPr>
                  <pic:cNvPr id="1073741826" name="image.png" descr="image.png"/>
                  <pic:cNvPicPr>
                    <a:picLocks noChangeAspect="1"/>
                  </pic:cNvPicPr>
                </pic:nvPicPr>
                <pic:blipFill>
                  <a:blip r:embed="rId1"/>
                  <a:stretch>
                    <a:fillRect/>
                  </a:stretch>
                </pic:blipFill>
                <pic:spPr>
                  <a:xfrm>
                    <a:off x="0" y="0"/>
                    <a:ext cx="3388751" cy="6762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9F7F6C">
      <w:rPr>
        <w:noProof/>
      </w:rPr>
      <mc:AlternateContent>
        <mc:Choice Requires="wps">
          <w:drawing>
            <wp:anchor distT="152400" distB="152400" distL="152400" distR="152400" simplePos="0" relativeHeight="251656192" behindDoc="1" locked="0" layoutInCell="1" allowOverlap="1" wp14:anchorId="0C1A3F6E" wp14:editId="2104B342">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officeArt object" o:spid="_x0000_s1026" style="position:absolute;margin-left:0;margin-top:0;width:595pt;height:842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" stroked="f" strokeweight="1pt">
              <v:stroke miterlimit="4" joinstyle="miter"/>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9CD60" w14:textId="58C6298E" w:rsidR="00CC01D9" w:rsidRDefault="00126E69">
    <w:pPr>
      <w:pStyle w:val="Nagwek"/>
      <w:tabs>
        <w:tab w:val="clear" w:pos="9072"/>
        <w:tab w:val="right" w:pos="9044"/>
      </w:tabs>
    </w:pPr>
    <w:r>
      <w:rPr>
        <w:noProof/>
      </w:rPr>
      <w:drawing>
        <wp:anchor distT="152400" distB="152400" distL="152400" distR="152400" simplePos="0" relativeHeight="251659264" behindDoc="1" locked="0" layoutInCell="1" allowOverlap="1" wp14:anchorId="3A2E54DA" wp14:editId="5F06D0A1">
          <wp:simplePos x="0" y="0"/>
          <wp:positionH relativeFrom="page">
            <wp:posOffset>2009775</wp:posOffset>
          </wp:positionH>
          <wp:positionV relativeFrom="page">
            <wp:posOffset>57150</wp:posOffset>
          </wp:positionV>
          <wp:extent cx="3352800" cy="790575"/>
          <wp:effectExtent l="0" t="0" r="0" b="9525"/>
          <wp:wrapNone/>
          <wp:docPr id="1073741828" name="officeArt object" descr="image.png"/>
          <wp:cNvGraphicFramePr/>
          <a:graphic xmlns:a="http://schemas.openxmlformats.org/drawingml/2006/main">
            <a:graphicData uri="http://schemas.openxmlformats.org/drawingml/2006/picture">
              <pic:pic xmlns:pic="http://schemas.openxmlformats.org/drawingml/2006/picture">
                <pic:nvPicPr>
                  <pic:cNvPr id="1073741828" name="image.png" descr="image.png"/>
                  <pic:cNvPicPr>
                    <a:picLocks noChangeAspect="1"/>
                  </pic:cNvPicPr>
                </pic:nvPicPr>
                <pic:blipFill>
                  <a:blip r:embed="rId1"/>
                  <a:stretch>
                    <a:fillRect/>
                  </a:stretch>
                </pic:blipFill>
                <pic:spPr>
                  <a:xfrm>
                    <a:off x="0" y="0"/>
                    <a:ext cx="3352800" cy="7905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9F7F6C">
      <w:rPr>
        <w:noProof/>
      </w:rPr>
      <mc:AlternateContent>
        <mc:Choice Requires="wps">
          <w:drawing>
            <wp:anchor distT="152400" distB="152400" distL="152400" distR="152400" simplePos="0" relativeHeight="251657216" behindDoc="1" locked="0" layoutInCell="1" allowOverlap="1" wp14:anchorId="7268B0F2" wp14:editId="4535109D">
              <wp:simplePos x="0" y="0"/>
              <wp:positionH relativeFrom="page">
                <wp:posOffset>0</wp:posOffset>
              </wp:positionH>
              <wp:positionV relativeFrom="page">
                <wp:posOffset>0</wp:posOffset>
              </wp:positionV>
              <wp:extent cx="7556500" cy="106934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officeArt object" o:spid="_x0000_s1026" style="position:absolute;margin-left:0;margin-top:0;width:595pt;height:842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" stroked="f" strokeweight="1pt">
              <v:stroke miterlimit="4" joinstyle="miter"/>
              <w10:wrap anchorx="page" anchory="page"/>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DB6"/>
    <w:multiLevelType w:val="multilevel"/>
    <w:tmpl w:val="B3DC9810"/>
    <w:styleLink w:val="Zaimportowanystyl26"/>
    <w:lvl w:ilvl="0">
      <w:start w:val="1"/>
      <w:numFmt w:val="decimal"/>
      <w:lvlText w:val="%1."/>
      <w:lvlJc w:val="left"/>
      <w:pPr>
        <w:tabs>
          <w:tab w:val="num" w:pos="221"/>
          <w:tab w:val="left" w:pos="709"/>
        </w:tabs>
        <w:ind w:left="298" w:hanging="29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9"/>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9"/>
          <w:tab w:val="num" w:pos="1418"/>
        </w:tabs>
        <w:ind w:left="1495" w:hanging="64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9"/>
        </w:tabs>
        <w:ind w:left="1469" w:hanging="19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9"/>
        </w:tabs>
        <w:ind w:left="1895" w:hanging="19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9"/>
        </w:tabs>
        <w:ind w:left="2321" w:hanging="1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9"/>
        </w:tabs>
        <w:ind w:left="2747" w:hanging="19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9"/>
        </w:tabs>
        <w:ind w:left="3173" w:hanging="19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9"/>
        </w:tabs>
        <w:ind w:left="3599" w:hanging="1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15B3997"/>
    <w:multiLevelType w:val="hybridMultilevel"/>
    <w:tmpl w:val="30466910"/>
    <w:styleLink w:val="Zaimportowanystyl8"/>
    <w:lvl w:ilvl="0" w:tplc="EAEA90D0">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F4A9FC">
      <w:start w:val="1"/>
      <w:numFmt w:val="lowerLetter"/>
      <w:lvlText w:val="%2."/>
      <w:lvlJc w:val="left"/>
      <w:pPr>
        <w:tabs>
          <w:tab w:val="left" w:pos="709"/>
          <w:tab w:val="num" w:pos="1418"/>
        </w:tabs>
        <w:ind w:left="1429"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BC661AB4">
      <w:start w:val="1"/>
      <w:numFmt w:val="lowerRoman"/>
      <w:lvlText w:val="%3."/>
      <w:lvlJc w:val="left"/>
      <w:pPr>
        <w:tabs>
          <w:tab w:val="left" w:pos="709"/>
          <w:tab w:val="num" w:pos="2127"/>
        </w:tabs>
        <w:ind w:left="2138" w:hanging="272"/>
      </w:pPr>
      <w:rPr>
        <w:rFonts w:hAnsi="Arial Unicode MS"/>
        <w:caps w:val="0"/>
        <w:smallCaps w:val="0"/>
        <w:strike w:val="0"/>
        <w:dstrike w:val="0"/>
        <w:outline w:val="0"/>
        <w:emboss w:val="0"/>
        <w:imprint w:val="0"/>
        <w:spacing w:val="0"/>
        <w:w w:val="100"/>
        <w:kern w:val="0"/>
        <w:position w:val="0"/>
        <w:highlight w:val="none"/>
        <w:vertAlign w:val="baseline"/>
      </w:rPr>
    </w:lvl>
    <w:lvl w:ilvl="3" w:tplc="E4F664F4">
      <w:start w:val="1"/>
      <w:numFmt w:val="decimal"/>
      <w:lvlText w:val="%4."/>
      <w:lvlJc w:val="left"/>
      <w:pPr>
        <w:tabs>
          <w:tab w:val="left" w:pos="709"/>
          <w:tab w:val="num" w:pos="2836"/>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5B868754">
      <w:start w:val="1"/>
      <w:numFmt w:val="lowerLetter"/>
      <w:lvlText w:val="%5."/>
      <w:lvlJc w:val="left"/>
      <w:pPr>
        <w:tabs>
          <w:tab w:val="left" w:pos="709"/>
          <w:tab w:val="num" w:pos="3545"/>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2EB2AA1E">
      <w:start w:val="1"/>
      <w:numFmt w:val="lowerRoman"/>
      <w:lvlText w:val="%6."/>
      <w:lvlJc w:val="left"/>
      <w:pPr>
        <w:tabs>
          <w:tab w:val="left" w:pos="709"/>
          <w:tab w:val="num" w:pos="4254"/>
        </w:tabs>
        <w:ind w:left="4265" w:hanging="239"/>
      </w:pPr>
      <w:rPr>
        <w:rFonts w:hAnsi="Arial Unicode MS"/>
        <w:caps w:val="0"/>
        <w:smallCaps w:val="0"/>
        <w:strike w:val="0"/>
        <w:dstrike w:val="0"/>
        <w:outline w:val="0"/>
        <w:emboss w:val="0"/>
        <w:imprint w:val="0"/>
        <w:spacing w:val="0"/>
        <w:w w:val="100"/>
        <w:kern w:val="0"/>
        <w:position w:val="0"/>
        <w:highlight w:val="none"/>
        <w:vertAlign w:val="baseline"/>
      </w:rPr>
    </w:lvl>
    <w:lvl w:ilvl="6" w:tplc="EC448F4C">
      <w:start w:val="1"/>
      <w:numFmt w:val="decimal"/>
      <w:lvlText w:val="%7."/>
      <w:lvlJc w:val="left"/>
      <w:pPr>
        <w:tabs>
          <w:tab w:val="left" w:pos="709"/>
          <w:tab w:val="num" w:pos="4963"/>
        </w:tabs>
        <w:ind w:left="4974"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D8142BA4">
      <w:start w:val="1"/>
      <w:numFmt w:val="lowerLetter"/>
      <w:lvlText w:val="%8."/>
      <w:lvlJc w:val="left"/>
      <w:pPr>
        <w:tabs>
          <w:tab w:val="left" w:pos="709"/>
          <w:tab w:val="num" w:pos="5672"/>
        </w:tabs>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965A9FEE">
      <w:start w:val="1"/>
      <w:numFmt w:val="lowerRoman"/>
      <w:lvlText w:val="%9."/>
      <w:lvlJc w:val="left"/>
      <w:pPr>
        <w:tabs>
          <w:tab w:val="left" w:pos="709"/>
          <w:tab w:val="num" w:pos="6381"/>
        </w:tabs>
        <w:ind w:left="6392" w:hanging="2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19E2E63"/>
    <w:multiLevelType w:val="multilevel"/>
    <w:tmpl w:val="08D2BB36"/>
    <w:styleLink w:val="Zaimportowanystyl20"/>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14" w:hanging="1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14" w:hanging="11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14" w:hanging="11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14" w:hanging="11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14" w:hanging="11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14" w:hanging="1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27D1F55"/>
    <w:multiLevelType w:val="hybridMultilevel"/>
    <w:tmpl w:val="6A908ACA"/>
    <w:styleLink w:val="Zaimportowanystyl18"/>
    <w:lvl w:ilvl="0" w:tplc="CC4AA94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64247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B6E232">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1C60E15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D8E25A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EC8E4CC">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EFEE3F1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56F3A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4666C0">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2995F55"/>
    <w:multiLevelType w:val="multilevel"/>
    <w:tmpl w:val="B3DC9810"/>
    <w:numStyleLink w:val="Zaimportowanystyl26"/>
  </w:abstractNum>
  <w:abstractNum w:abstractNumId="5">
    <w:nsid w:val="02EE2650"/>
    <w:multiLevelType w:val="hybridMultilevel"/>
    <w:tmpl w:val="20F0086A"/>
    <w:styleLink w:val="Zaimportowanystyl21"/>
    <w:lvl w:ilvl="0" w:tplc="46127A8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1C8D1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5EC67EA">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1882AF6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B8697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E589F42">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3AFA1A4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DAFAD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8B02516">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035745B5"/>
    <w:multiLevelType w:val="hybridMultilevel"/>
    <w:tmpl w:val="DAB4A40C"/>
    <w:styleLink w:val="Zaimportowanystyl11"/>
    <w:lvl w:ilvl="0" w:tplc="C7C68CE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45C462C">
      <w:start w:val="1"/>
      <w:numFmt w:val="lowerLetter"/>
      <w:lvlText w:val="%2."/>
      <w:lvlJc w:val="left"/>
      <w:pPr>
        <w:ind w:left="114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80D85F5E">
      <w:start w:val="1"/>
      <w:numFmt w:val="lowerRoman"/>
      <w:lvlText w:val="%3."/>
      <w:lvlJc w:val="left"/>
      <w:pPr>
        <w:ind w:left="1867"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17C8AA84">
      <w:start w:val="1"/>
      <w:numFmt w:val="decimal"/>
      <w:lvlText w:val="%4."/>
      <w:lvlJc w:val="left"/>
      <w:pPr>
        <w:ind w:left="2587" w:hanging="427"/>
      </w:pPr>
      <w:rPr>
        <w:rFonts w:hAnsi="Arial Unicode MS"/>
        <w:caps w:val="0"/>
        <w:smallCaps w:val="0"/>
        <w:strike w:val="0"/>
        <w:dstrike w:val="0"/>
        <w:outline w:val="0"/>
        <w:emboss w:val="0"/>
        <w:imprint w:val="0"/>
        <w:spacing w:val="0"/>
        <w:w w:val="100"/>
        <w:kern w:val="0"/>
        <w:position w:val="0"/>
        <w:highlight w:val="none"/>
        <w:vertAlign w:val="baseline"/>
      </w:rPr>
    </w:lvl>
    <w:lvl w:ilvl="4" w:tplc="0BA64A42">
      <w:start w:val="1"/>
      <w:numFmt w:val="lowerLetter"/>
      <w:lvlText w:val="%5."/>
      <w:lvlJc w:val="left"/>
      <w:pPr>
        <w:ind w:left="3307" w:hanging="427"/>
      </w:pPr>
      <w:rPr>
        <w:rFonts w:hAnsi="Arial Unicode MS"/>
        <w:caps w:val="0"/>
        <w:smallCaps w:val="0"/>
        <w:strike w:val="0"/>
        <w:dstrike w:val="0"/>
        <w:outline w:val="0"/>
        <w:emboss w:val="0"/>
        <w:imprint w:val="0"/>
        <w:spacing w:val="0"/>
        <w:w w:val="100"/>
        <w:kern w:val="0"/>
        <w:position w:val="0"/>
        <w:highlight w:val="none"/>
        <w:vertAlign w:val="baseline"/>
      </w:rPr>
    </w:lvl>
    <w:lvl w:ilvl="5" w:tplc="31421B7E">
      <w:start w:val="1"/>
      <w:numFmt w:val="lowerRoman"/>
      <w:lvlText w:val="%6."/>
      <w:lvlJc w:val="left"/>
      <w:pPr>
        <w:ind w:left="4027"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00786820">
      <w:start w:val="1"/>
      <w:numFmt w:val="decimal"/>
      <w:lvlText w:val="%7."/>
      <w:lvlJc w:val="left"/>
      <w:pPr>
        <w:ind w:left="4747" w:hanging="427"/>
      </w:pPr>
      <w:rPr>
        <w:rFonts w:hAnsi="Arial Unicode MS"/>
        <w:caps w:val="0"/>
        <w:smallCaps w:val="0"/>
        <w:strike w:val="0"/>
        <w:dstrike w:val="0"/>
        <w:outline w:val="0"/>
        <w:emboss w:val="0"/>
        <w:imprint w:val="0"/>
        <w:spacing w:val="0"/>
        <w:w w:val="100"/>
        <w:kern w:val="0"/>
        <w:position w:val="0"/>
        <w:highlight w:val="none"/>
        <w:vertAlign w:val="baseline"/>
      </w:rPr>
    </w:lvl>
    <w:lvl w:ilvl="7" w:tplc="F2347672">
      <w:start w:val="1"/>
      <w:numFmt w:val="lowerLetter"/>
      <w:lvlText w:val="%8."/>
      <w:lvlJc w:val="left"/>
      <w:pPr>
        <w:ind w:left="5467" w:hanging="427"/>
      </w:pPr>
      <w:rPr>
        <w:rFonts w:hAnsi="Arial Unicode MS"/>
        <w:caps w:val="0"/>
        <w:smallCaps w:val="0"/>
        <w:strike w:val="0"/>
        <w:dstrike w:val="0"/>
        <w:outline w:val="0"/>
        <w:emboss w:val="0"/>
        <w:imprint w:val="0"/>
        <w:spacing w:val="0"/>
        <w:w w:val="100"/>
        <w:kern w:val="0"/>
        <w:position w:val="0"/>
        <w:highlight w:val="none"/>
        <w:vertAlign w:val="baseline"/>
      </w:rPr>
    </w:lvl>
    <w:lvl w:ilvl="8" w:tplc="94EEF580">
      <w:start w:val="1"/>
      <w:numFmt w:val="lowerRoman"/>
      <w:lvlText w:val="%9."/>
      <w:lvlJc w:val="left"/>
      <w:pPr>
        <w:ind w:left="6187"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04433403"/>
    <w:multiLevelType w:val="hybridMultilevel"/>
    <w:tmpl w:val="7AC665C6"/>
    <w:numStyleLink w:val="Zaimportowanystyl14"/>
  </w:abstractNum>
  <w:abstractNum w:abstractNumId="8">
    <w:nsid w:val="047062DA"/>
    <w:multiLevelType w:val="hybridMultilevel"/>
    <w:tmpl w:val="25EA0E62"/>
    <w:styleLink w:val="Zaimportowanystyl15"/>
    <w:lvl w:ilvl="0" w:tplc="2F8EA62C">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81A03A9A">
      <w:start w:val="1"/>
      <w:numFmt w:val="lowerLetter"/>
      <w:lvlText w:val="%2."/>
      <w:lvlJc w:val="left"/>
      <w:pPr>
        <w:ind w:left="1418" w:hanging="272"/>
      </w:pPr>
      <w:rPr>
        <w:rFonts w:hAnsi="Arial Unicode MS"/>
        <w:caps w:val="0"/>
        <w:smallCaps w:val="0"/>
        <w:strike w:val="0"/>
        <w:dstrike w:val="0"/>
        <w:outline w:val="0"/>
        <w:emboss w:val="0"/>
        <w:imprint w:val="0"/>
        <w:spacing w:val="0"/>
        <w:w w:val="100"/>
        <w:kern w:val="0"/>
        <w:position w:val="0"/>
        <w:highlight w:val="none"/>
        <w:vertAlign w:val="baseline"/>
      </w:rPr>
    </w:lvl>
    <w:lvl w:ilvl="2" w:tplc="B88EC4FE">
      <w:start w:val="1"/>
      <w:numFmt w:val="lowerRoman"/>
      <w:lvlText w:val="%3."/>
      <w:lvlJc w:val="left"/>
      <w:pPr>
        <w:ind w:left="2127" w:hanging="195"/>
      </w:pPr>
      <w:rPr>
        <w:rFonts w:hAnsi="Arial Unicode MS"/>
        <w:caps w:val="0"/>
        <w:smallCaps w:val="0"/>
        <w:strike w:val="0"/>
        <w:dstrike w:val="0"/>
        <w:outline w:val="0"/>
        <w:emboss w:val="0"/>
        <w:imprint w:val="0"/>
        <w:spacing w:val="0"/>
        <w:w w:val="100"/>
        <w:kern w:val="0"/>
        <w:position w:val="0"/>
        <w:highlight w:val="none"/>
        <w:vertAlign w:val="baseline"/>
      </w:rPr>
    </w:lvl>
    <w:lvl w:ilvl="3" w:tplc="FE942730">
      <w:start w:val="1"/>
      <w:numFmt w:val="decimal"/>
      <w:lvlText w:val="%4."/>
      <w:lvlJc w:val="left"/>
      <w:pPr>
        <w:ind w:left="2836" w:hanging="250"/>
      </w:pPr>
      <w:rPr>
        <w:rFonts w:hAnsi="Arial Unicode MS"/>
        <w:caps w:val="0"/>
        <w:smallCaps w:val="0"/>
        <w:strike w:val="0"/>
        <w:dstrike w:val="0"/>
        <w:outline w:val="0"/>
        <w:emboss w:val="0"/>
        <w:imprint w:val="0"/>
        <w:spacing w:val="0"/>
        <w:w w:val="100"/>
        <w:kern w:val="0"/>
        <w:position w:val="0"/>
        <w:highlight w:val="none"/>
        <w:vertAlign w:val="baseline"/>
      </w:rPr>
    </w:lvl>
    <w:lvl w:ilvl="4" w:tplc="AF608DAC">
      <w:start w:val="1"/>
      <w:numFmt w:val="lowerLetter"/>
      <w:lvlText w:val="%5."/>
      <w:lvlJc w:val="left"/>
      <w:pPr>
        <w:ind w:left="3545" w:hanging="239"/>
      </w:pPr>
      <w:rPr>
        <w:rFonts w:hAnsi="Arial Unicode MS"/>
        <w:caps w:val="0"/>
        <w:smallCaps w:val="0"/>
        <w:strike w:val="0"/>
        <w:dstrike w:val="0"/>
        <w:outline w:val="0"/>
        <w:emboss w:val="0"/>
        <w:imprint w:val="0"/>
        <w:spacing w:val="0"/>
        <w:w w:val="100"/>
        <w:kern w:val="0"/>
        <w:position w:val="0"/>
        <w:highlight w:val="none"/>
        <w:vertAlign w:val="baseline"/>
      </w:rPr>
    </w:lvl>
    <w:lvl w:ilvl="5" w:tplc="96BC2BA8">
      <w:start w:val="1"/>
      <w:numFmt w:val="lowerRoman"/>
      <w:suff w:val="nothing"/>
      <w:lvlText w:val="%6."/>
      <w:lvlJc w:val="left"/>
      <w:pPr>
        <w:ind w:left="4206" w:hanging="114"/>
      </w:pPr>
      <w:rPr>
        <w:rFonts w:hAnsi="Arial Unicode MS"/>
        <w:caps w:val="0"/>
        <w:smallCaps w:val="0"/>
        <w:strike w:val="0"/>
        <w:dstrike w:val="0"/>
        <w:outline w:val="0"/>
        <w:emboss w:val="0"/>
        <w:imprint w:val="0"/>
        <w:spacing w:val="0"/>
        <w:w w:val="100"/>
        <w:kern w:val="0"/>
        <w:position w:val="0"/>
        <w:highlight w:val="none"/>
        <w:vertAlign w:val="baseline"/>
      </w:rPr>
    </w:lvl>
    <w:lvl w:ilvl="6" w:tplc="2236BB26">
      <w:start w:val="1"/>
      <w:numFmt w:val="decimal"/>
      <w:lvlText w:val="%7."/>
      <w:lvlJc w:val="left"/>
      <w:pPr>
        <w:ind w:left="4963" w:hanging="217"/>
      </w:pPr>
      <w:rPr>
        <w:rFonts w:hAnsi="Arial Unicode MS"/>
        <w:caps w:val="0"/>
        <w:smallCaps w:val="0"/>
        <w:strike w:val="0"/>
        <w:dstrike w:val="0"/>
        <w:outline w:val="0"/>
        <w:emboss w:val="0"/>
        <w:imprint w:val="0"/>
        <w:spacing w:val="0"/>
        <w:w w:val="100"/>
        <w:kern w:val="0"/>
        <w:position w:val="0"/>
        <w:highlight w:val="none"/>
        <w:vertAlign w:val="baseline"/>
      </w:rPr>
    </w:lvl>
    <w:lvl w:ilvl="7" w:tplc="35F431E2">
      <w:start w:val="1"/>
      <w:numFmt w:val="lowerLetter"/>
      <w:lvlText w:val="%8."/>
      <w:lvlJc w:val="left"/>
      <w:pPr>
        <w:ind w:left="5672" w:hanging="206"/>
      </w:pPr>
      <w:rPr>
        <w:rFonts w:hAnsi="Arial Unicode MS"/>
        <w:caps w:val="0"/>
        <w:smallCaps w:val="0"/>
        <w:strike w:val="0"/>
        <w:dstrike w:val="0"/>
        <w:outline w:val="0"/>
        <w:emboss w:val="0"/>
        <w:imprint w:val="0"/>
        <w:spacing w:val="0"/>
        <w:w w:val="100"/>
        <w:kern w:val="0"/>
        <w:position w:val="0"/>
        <w:highlight w:val="none"/>
        <w:vertAlign w:val="baseline"/>
      </w:rPr>
    </w:lvl>
    <w:lvl w:ilvl="8" w:tplc="2A88F204">
      <w:start w:val="1"/>
      <w:numFmt w:val="lowerRoman"/>
      <w:suff w:val="nothing"/>
      <w:lvlText w:val="%9."/>
      <w:lvlJc w:val="left"/>
      <w:pPr>
        <w:ind w:left="6366" w:hanging="1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06621468"/>
    <w:multiLevelType w:val="hybridMultilevel"/>
    <w:tmpl w:val="5E80D64A"/>
    <w:numStyleLink w:val="Zaimportowanystyl28"/>
  </w:abstractNum>
  <w:abstractNum w:abstractNumId="10">
    <w:nsid w:val="072C4FAE"/>
    <w:multiLevelType w:val="hybridMultilevel"/>
    <w:tmpl w:val="59163162"/>
    <w:numStyleLink w:val="Zaimportowanystyl22"/>
  </w:abstractNum>
  <w:abstractNum w:abstractNumId="11">
    <w:nsid w:val="0D2A2675"/>
    <w:multiLevelType w:val="hybridMultilevel"/>
    <w:tmpl w:val="AD40F902"/>
    <w:numStyleLink w:val="Zaimportowanystyl10"/>
  </w:abstractNum>
  <w:abstractNum w:abstractNumId="12">
    <w:nsid w:val="114E1BF4"/>
    <w:multiLevelType w:val="hybridMultilevel"/>
    <w:tmpl w:val="295AEA22"/>
    <w:numStyleLink w:val="Zaimportowanystyl16"/>
  </w:abstractNum>
  <w:abstractNum w:abstractNumId="13">
    <w:nsid w:val="12295AA9"/>
    <w:multiLevelType w:val="hybridMultilevel"/>
    <w:tmpl w:val="B352C0C8"/>
    <w:styleLink w:val="Zaimportowanystyl27"/>
    <w:lvl w:ilvl="0" w:tplc="644A0810">
      <w:start w:val="1"/>
      <w:numFmt w:val="decimal"/>
      <w:lvlText w:val="%1)"/>
      <w:lvlJc w:val="left"/>
      <w:pPr>
        <w:tabs>
          <w:tab w:val="num" w:pos="709"/>
        </w:tabs>
        <w:ind w:left="7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766FD64">
      <w:start w:val="1"/>
      <w:numFmt w:val="lowerLetter"/>
      <w:lvlText w:val="%2."/>
      <w:lvlJc w:val="left"/>
      <w:pPr>
        <w:tabs>
          <w:tab w:val="left" w:pos="709"/>
          <w:tab w:val="num" w:pos="1418"/>
        </w:tabs>
        <w:ind w:left="1495" w:hanging="349"/>
      </w:pPr>
      <w:rPr>
        <w:rFonts w:hAnsi="Arial Unicode MS"/>
        <w:b/>
        <w:bCs/>
        <w:caps w:val="0"/>
        <w:smallCaps w:val="0"/>
        <w:strike w:val="0"/>
        <w:dstrike w:val="0"/>
        <w:outline w:val="0"/>
        <w:emboss w:val="0"/>
        <w:imprint w:val="0"/>
        <w:spacing w:val="0"/>
        <w:w w:val="100"/>
        <w:kern w:val="0"/>
        <w:position w:val="0"/>
        <w:highlight w:val="none"/>
        <w:vertAlign w:val="baseline"/>
      </w:rPr>
    </w:lvl>
    <w:lvl w:ilvl="2" w:tplc="964C5E22">
      <w:start w:val="1"/>
      <w:numFmt w:val="lowerRoman"/>
      <w:lvlText w:val="%3."/>
      <w:lvlJc w:val="left"/>
      <w:pPr>
        <w:tabs>
          <w:tab w:val="left" w:pos="709"/>
          <w:tab w:val="num" w:pos="2127"/>
        </w:tabs>
        <w:ind w:left="2204" w:hanging="286"/>
      </w:pPr>
      <w:rPr>
        <w:rFonts w:hAnsi="Arial Unicode MS"/>
        <w:b/>
        <w:bCs/>
        <w:caps w:val="0"/>
        <w:smallCaps w:val="0"/>
        <w:strike w:val="0"/>
        <w:dstrike w:val="0"/>
        <w:outline w:val="0"/>
        <w:emboss w:val="0"/>
        <w:imprint w:val="0"/>
        <w:spacing w:val="0"/>
        <w:w w:val="100"/>
        <w:kern w:val="0"/>
        <w:position w:val="0"/>
        <w:highlight w:val="none"/>
        <w:vertAlign w:val="baseline"/>
      </w:rPr>
    </w:lvl>
    <w:lvl w:ilvl="3" w:tplc="95205CBA">
      <w:start w:val="1"/>
      <w:numFmt w:val="decimal"/>
      <w:lvlText w:val="%4."/>
      <w:lvlJc w:val="left"/>
      <w:pPr>
        <w:tabs>
          <w:tab w:val="left" w:pos="709"/>
          <w:tab w:val="num" w:pos="2836"/>
        </w:tabs>
        <w:ind w:left="2913"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4" w:tplc="C0A04904">
      <w:start w:val="1"/>
      <w:numFmt w:val="lowerLetter"/>
      <w:lvlText w:val="%5."/>
      <w:lvlJc w:val="left"/>
      <w:pPr>
        <w:tabs>
          <w:tab w:val="left" w:pos="709"/>
          <w:tab w:val="num" w:pos="3545"/>
        </w:tabs>
        <w:ind w:left="3622"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5" w:tplc="9B246404">
      <w:start w:val="1"/>
      <w:numFmt w:val="lowerRoman"/>
      <w:suff w:val="nothing"/>
      <w:lvlText w:val="%6."/>
      <w:lvlJc w:val="left"/>
      <w:pPr>
        <w:tabs>
          <w:tab w:val="left" w:pos="709"/>
        </w:tabs>
        <w:ind w:left="4283" w:hanging="205"/>
      </w:pPr>
      <w:rPr>
        <w:rFonts w:hAnsi="Arial Unicode MS"/>
        <w:b/>
        <w:bCs/>
        <w:caps w:val="0"/>
        <w:smallCaps w:val="0"/>
        <w:strike w:val="0"/>
        <w:dstrike w:val="0"/>
        <w:outline w:val="0"/>
        <w:emboss w:val="0"/>
        <w:imprint w:val="0"/>
        <w:spacing w:val="0"/>
        <w:w w:val="100"/>
        <w:kern w:val="0"/>
        <w:position w:val="0"/>
        <w:highlight w:val="none"/>
        <w:vertAlign w:val="baseline"/>
      </w:rPr>
    </w:lvl>
    <w:lvl w:ilvl="6" w:tplc="53D6B254">
      <w:start w:val="1"/>
      <w:numFmt w:val="decimal"/>
      <w:lvlText w:val="%7."/>
      <w:lvlJc w:val="left"/>
      <w:pPr>
        <w:tabs>
          <w:tab w:val="left" w:pos="709"/>
          <w:tab w:val="num" w:pos="4963"/>
        </w:tabs>
        <w:ind w:left="504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7" w:tplc="DBC6CC4C">
      <w:start w:val="1"/>
      <w:numFmt w:val="lowerLetter"/>
      <w:lvlText w:val="%8."/>
      <w:lvlJc w:val="left"/>
      <w:pPr>
        <w:tabs>
          <w:tab w:val="left" w:pos="709"/>
          <w:tab w:val="num" w:pos="5672"/>
        </w:tabs>
        <w:ind w:left="5749"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8" w:tplc="023ACC7A">
      <w:start w:val="1"/>
      <w:numFmt w:val="lowerRoman"/>
      <w:suff w:val="nothing"/>
      <w:lvlText w:val="%9."/>
      <w:lvlJc w:val="left"/>
      <w:pPr>
        <w:tabs>
          <w:tab w:val="left" w:pos="709"/>
        </w:tabs>
        <w:ind w:left="6443" w:hanging="20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nsid w:val="137935DD"/>
    <w:multiLevelType w:val="hybridMultilevel"/>
    <w:tmpl w:val="59A81B5A"/>
    <w:numStyleLink w:val="Zaimportowanystyl7"/>
  </w:abstractNum>
  <w:abstractNum w:abstractNumId="15">
    <w:nsid w:val="189709DF"/>
    <w:multiLevelType w:val="hybridMultilevel"/>
    <w:tmpl w:val="B942B2DE"/>
    <w:styleLink w:val="Zaimportowanystyl17"/>
    <w:lvl w:ilvl="0" w:tplc="6D04D00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EDCF87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F36A166">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6EB0DA6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ED0B3A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529F0E">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47EC999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52573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462750">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19836911"/>
    <w:multiLevelType w:val="hybridMultilevel"/>
    <w:tmpl w:val="EB06F4FA"/>
    <w:styleLink w:val="Zaimportowanystyl1"/>
    <w:lvl w:ilvl="0" w:tplc="CA2EEA96">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643EFC">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DD45560">
      <w:start w:val="1"/>
      <w:numFmt w:val="lowerRoman"/>
      <w:lvlText w:val="%3."/>
      <w:lvlJc w:val="left"/>
      <w:pPr>
        <w:ind w:left="1866"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97E4914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62A4B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2C408C">
      <w:start w:val="1"/>
      <w:numFmt w:val="lowerRoman"/>
      <w:lvlText w:val="%6."/>
      <w:lvlJc w:val="left"/>
      <w:pPr>
        <w:ind w:left="4026"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C49C0C50">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B6E3D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376C6C8">
      <w:start w:val="1"/>
      <w:numFmt w:val="lowerRoman"/>
      <w:lvlText w:val="%9."/>
      <w:lvlJc w:val="left"/>
      <w:pPr>
        <w:ind w:left="6186"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1A5B5588"/>
    <w:multiLevelType w:val="hybridMultilevel"/>
    <w:tmpl w:val="02D0641E"/>
    <w:numStyleLink w:val="Zaimportowanystyl13"/>
  </w:abstractNum>
  <w:abstractNum w:abstractNumId="18">
    <w:nsid w:val="1CD53EC4"/>
    <w:multiLevelType w:val="hybridMultilevel"/>
    <w:tmpl w:val="59163162"/>
    <w:styleLink w:val="Zaimportowanystyl22"/>
    <w:lvl w:ilvl="0" w:tplc="08C49812">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D2789A">
      <w:start w:val="1"/>
      <w:numFmt w:val="lowerLetter"/>
      <w:lvlText w:val="%2."/>
      <w:lvlJc w:val="left"/>
      <w:pPr>
        <w:tabs>
          <w:tab w:val="left" w:pos="709"/>
          <w:tab w:val="num" w:pos="1418"/>
        </w:tabs>
        <w:ind w:left="1429"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34CE286A">
      <w:start w:val="1"/>
      <w:numFmt w:val="lowerRoman"/>
      <w:lvlText w:val="%3."/>
      <w:lvlJc w:val="left"/>
      <w:pPr>
        <w:tabs>
          <w:tab w:val="left" w:pos="709"/>
          <w:tab w:val="num" w:pos="2127"/>
        </w:tabs>
        <w:ind w:left="2138" w:hanging="272"/>
      </w:pPr>
      <w:rPr>
        <w:rFonts w:hAnsi="Arial Unicode MS"/>
        <w:caps w:val="0"/>
        <w:smallCaps w:val="0"/>
        <w:strike w:val="0"/>
        <w:dstrike w:val="0"/>
        <w:outline w:val="0"/>
        <w:emboss w:val="0"/>
        <w:imprint w:val="0"/>
        <w:spacing w:val="0"/>
        <w:w w:val="100"/>
        <w:kern w:val="0"/>
        <w:position w:val="0"/>
        <w:highlight w:val="none"/>
        <w:vertAlign w:val="baseline"/>
      </w:rPr>
    </w:lvl>
    <w:lvl w:ilvl="3" w:tplc="B00EBD22">
      <w:start w:val="1"/>
      <w:numFmt w:val="decimal"/>
      <w:lvlText w:val="%4."/>
      <w:lvlJc w:val="left"/>
      <w:pPr>
        <w:tabs>
          <w:tab w:val="left" w:pos="709"/>
          <w:tab w:val="num" w:pos="2836"/>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5FEE8950">
      <w:start w:val="1"/>
      <w:numFmt w:val="lowerLetter"/>
      <w:lvlText w:val="%5."/>
      <w:lvlJc w:val="left"/>
      <w:pPr>
        <w:tabs>
          <w:tab w:val="left" w:pos="709"/>
          <w:tab w:val="num" w:pos="3545"/>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2A48539A">
      <w:start w:val="1"/>
      <w:numFmt w:val="lowerRoman"/>
      <w:lvlText w:val="%6."/>
      <w:lvlJc w:val="left"/>
      <w:pPr>
        <w:tabs>
          <w:tab w:val="left" w:pos="709"/>
          <w:tab w:val="num" w:pos="4254"/>
        </w:tabs>
        <w:ind w:left="4265" w:hanging="239"/>
      </w:pPr>
      <w:rPr>
        <w:rFonts w:hAnsi="Arial Unicode MS"/>
        <w:caps w:val="0"/>
        <w:smallCaps w:val="0"/>
        <w:strike w:val="0"/>
        <w:dstrike w:val="0"/>
        <w:outline w:val="0"/>
        <w:emboss w:val="0"/>
        <w:imprint w:val="0"/>
        <w:spacing w:val="0"/>
        <w:w w:val="100"/>
        <w:kern w:val="0"/>
        <w:position w:val="0"/>
        <w:highlight w:val="none"/>
        <w:vertAlign w:val="baseline"/>
      </w:rPr>
    </w:lvl>
    <w:lvl w:ilvl="6" w:tplc="8AF427AE">
      <w:start w:val="1"/>
      <w:numFmt w:val="decimal"/>
      <w:lvlText w:val="%7."/>
      <w:lvlJc w:val="left"/>
      <w:pPr>
        <w:tabs>
          <w:tab w:val="left" w:pos="709"/>
          <w:tab w:val="num" w:pos="4963"/>
        </w:tabs>
        <w:ind w:left="4974"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BB00A404">
      <w:start w:val="1"/>
      <w:numFmt w:val="lowerLetter"/>
      <w:lvlText w:val="%8."/>
      <w:lvlJc w:val="left"/>
      <w:pPr>
        <w:tabs>
          <w:tab w:val="left" w:pos="709"/>
          <w:tab w:val="num" w:pos="5672"/>
        </w:tabs>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A3022494">
      <w:start w:val="1"/>
      <w:numFmt w:val="lowerRoman"/>
      <w:lvlText w:val="%9."/>
      <w:lvlJc w:val="left"/>
      <w:pPr>
        <w:tabs>
          <w:tab w:val="left" w:pos="709"/>
          <w:tab w:val="num" w:pos="6381"/>
        </w:tabs>
        <w:ind w:left="6392" w:hanging="2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1D132627"/>
    <w:multiLevelType w:val="hybridMultilevel"/>
    <w:tmpl w:val="997CD4E2"/>
    <w:styleLink w:val="Zaimportowanystyl6"/>
    <w:lvl w:ilvl="0" w:tplc="859294AC">
      <w:start w:val="1"/>
      <w:numFmt w:val="bullet"/>
      <w:lvlText w:val="-"/>
      <w:lvlJc w:val="left"/>
      <w:pPr>
        <w:ind w:left="10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9AB60A">
      <w:start w:val="1"/>
      <w:numFmt w:val="bullet"/>
      <w:lvlText w:val="o"/>
      <w:lvlJc w:val="left"/>
      <w:pPr>
        <w:ind w:left="17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67C779C">
      <w:start w:val="1"/>
      <w:numFmt w:val="bullet"/>
      <w:lvlText w:val="▪"/>
      <w:lvlJc w:val="left"/>
      <w:pPr>
        <w:ind w:left="25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084342">
      <w:start w:val="1"/>
      <w:numFmt w:val="bullet"/>
      <w:lvlText w:val="·"/>
      <w:lvlJc w:val="left"/>
      <w:pPr>
        <w:ind w:left="32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C41A9E">
      <w:start w:val="1"/>
      <w:numFmt w:val="bullet"/>
      <w:lvlText w:val="o"/>
      <w:lvlJc w:val="left"/>
      <w:pPr>
        <w:ind w:left="39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68D5AE">
      <w:start w:val="1"/>
      <w:numFmt w:val="bullet"/>
      <w:lvlText w:val="▪"/>
      <w:lvlJc w:val="left"/>
      <w:pPr>
        <w:ind w:left="46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D87BA2">
      <w:start w:val="1"/>
      <w:numFmt w:val="bullet"/>
      <w:lvlText w:val="·"/>
      <w:lvlJc w:val="left"/>
      <w:pPr>
        <w:ind w:left="53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7A9EF0">
      <w:start w:val="1"/>
      <w:numFmt w:val="bullet"/>
      <w:lvlText w:val="o"/>
      <w:lvlJc w:val="left"/>
      <w:pPr>
        <w:ind w:left="61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F8EC70">
      <w:start w:val="1"/>
      <w:numFmt w:val="bullet"/>
      <w:lvlText w:val="▪"/>
      <w:lvlJc w:val="left"/>
      <w:pPr>
        <w:ind w:left="68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1E5D080A"/>
    <w:multiLevelType w:val="hybridMultilevel"/>
    <w:tmpl w:val="B942B2DE"/>
    <w:numStyleLink w:val="Zaimportowanystyl17"/>
  </w:abstractNum>
  <w:abstractNum w:abstractNumId="21">
    <w:nsid w:val="20CA1083"/>
    <w:multiLevelType w:val="hybridMultilevel"/>
    <w:tmpl w:val="733C21F6"/>
    <w:numStyleLink w:val="Zaimportowanystyl24"/>
  </w:abstractNum>
  <w:abstractNum w:abstractNumId="22">
    <w:nsid w:val="258E6DDE"/>
    <w:multiLevelType w:val="hybridMultilevel"/>
    <w:tmpl w:val="ED72B404"/>
    <w:numStyleLink w:val="Zaimportowanystyl5"/>
  </w:abstractNum>
  <w:abstractNum w:abstractNumId="23">
    <w:nsid w:val="29AD7FB4"/>
    <w:multiLevelType w:val="multilevel"/>
    <w:tmpl w:val="08D2BB36"/>
    <w:numStyleLink w:val="Zaimportowanystyl20"/>
  </w:abstractNum>
  <w:abstractNum w:abstractNumId="24">
    <w:nsid w:val="2ACC2255"/>
    <w:multiLevelType w:val="hybridMultilevel"/>
    <w:tmpl w:val="25EA0E62"/>
    <w:numStyleLink w:val="Zaimportowanystyl15"/>
  </w:abstractNum>
  <w:abstractNum w:abstractNumId="25">
    <w:nsid w:val="2B7601A1"/>
    <w:multiLevelType w:val="hybridMultilevel"/>
    <w:tmpl w:val="3D7C4F3C"/>
    <w:styleLink w:val="Zaimportowanystyl23"/>
    <w:lvl w:ilvl="0" w:tplc="24E618A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02B40080">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EEE076A">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878212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8FAD0C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904D892">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EE6CF3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360A7D9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B9941426">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2C917942"/>
    <w:multiLevelType w:val="hybridMultilevel"/>
    <w:tmpl w:val="185CF6D6"/>
    <w:numStyleLink w:val="Zaimportowanystyl30"/>
  </w:abstractNum>
  <w:abstractNum w:abstractNumId="27">
    <w:nsid w:val="30BD6FA7"/>
    <w:multiLevelType w:val="hybridMultilevel"/>
    <w:tmpl w:val="674897BA"/>
    <w:numStyleLink w:val="Zaimportowanystyl19"/>
  </w:abstractNum>
  <w:abstractNum w:abstractNumId="28">
    <w:nsid w:val="30D5175E"/>
    <w:multiLevelType w:val="hybridMultilevel"/>
    <w:tmpl w:val="71B6F38E"/>
    <w:styleLink w:val="Zaimportowanystyl9"/>
    <w:lvl w:ilvl="0" w:tplc="1C52BEA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F46129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72223B2">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BC2C7C2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9ECEEB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DC2F98">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3BB4BB4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AE250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287698">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36E53D79"/>
    <w:multiLevelType w:val="hybridMultilevel"/>
    <w:tmpl w:val="8464942A"/>
    <w:numStyleLink w:val="Zaimportowanystyl2"/>
  </w:abstractNum>
  <w:abstractNum w:abstractNumId="30">
    <w:nsid w:val="3C0311C2"/>
    <w:multiLevelType w:val="hybridMultilevel"/>
    <w:tmpl w:val="03DA149A"/>
    <w:styleLink w:val="Zaimportowanystyl25"/>
    <w:lvl w:ilvl="0" w:tplc="B1827402">
      <w:start w:val="1"/>
      <w:numFmt w:val="decimal"/>
      <w:lvlText w:val="%1)"/>
      <w:lvlJc w:val="left"/>
      <w:pPr>
        <w:tabs>
          <w:tab w:val="num" w:pos="709"/>
        </w:tabs>
        <w:ind w:left="788"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114858B0">
      <w:start w:val="1"/>
      <w:numFmt w:val="lowerLetter"/>
      <w:lvlText w:val="%2."/>
      <w:lvlJc w:val="left"/>
      <w:pPr>
        <w:tabs>
          <w:tab w:val="left" w:pos="709"/>
          <w:tab w:val="num" w:pos="1418"/>
        </w:tabs>
        <w:ind w:left="1497" w:hanging="349"/>
      </w:pPr>
      <w:rPr>
        <w:rFonts w:hAnsi="Arial Unicode MS"/>
        <w:i/>
        <w:iCs/>
        <w:caps w:val="0"/>
        <w:smallCaps w:val="0"/>
        <w:strike w:val="0"/>
        <w:dstrike w:val="0"/>
        <w:outline w:val="0"/>
        <w:emboss w:val="0"/>
        <w:imprint w:val="0"/>
        <w:spacing w:val="0"/>
        <w:w w:val="100"/>
        <w:kern w:val="0"/>
        <w:position w:val="0"/>
        <w:highlight w:val="none"/>
        <w:vertAlign w:val="baseline"/>
      </w:rPr>
    </w:lvl>
    <w:lvl w:ilvl="2" w:tplc="EBE8BE82">
      <w:start w:val="1"/>
      <w:numFmt w:val="lowerRoman"/>
      <w:lvlText w:val="%3."/>
      <w:lvlJc w:val="left"/>
      <w:pPr>
        <w:tabs>
          <w:tab w:val="left" w:pos="709"/>
          <w:tab w:val="num" w:pos="2127"/>
        </w:tabs>
        <w:ind w:left="2206" w:hanging="272"/>
      </w:pPr>
      <w:rPr>
        <w:rFonts w:hAnsi="Arial Unicode MS"/>
        <w:i/>
        <w:iCs/>
        <w:caps w:val="0"/>
        <w:smallCaps w:val="0"/>
        <w:strike w:val="0"/>
        <w:dstrike w:val="0"/>
        <w:outline w:val="0"/>
        <w:emboss w:val="0"/>
        <w:imprint w:val="0"/>
        <w:spacing w:val="0"/>
        <w:w w:val="100"/>
        <w:kern w:val="0"/>
        <w:position w:val="0"/>
        <w:highlight w:val="none"/>
        <w:vertAlign w:val="baseline"/>
      </w:rPr>
    </w:lvl>
    <w:lvl w:ilvl="3" w:tplc="178CB562">
      <w:start w:val="1"/>
      <w:numFmt w:val="decimal"/>
      <w:lvlText w:val="%4."/>
      <w:lvlJc w:val="left"/>
      <w:pPr>
        <w:tabs>
          <w:tab w:val="left" w:pos="709"/>
          <w:tab w:val="num" w:pos="2836"/>
        </w:tabs>
        <w:ind w:left="2915" w:hanging="327"/>
      </w:pPr>
      <w:rPr>
        <w:rFonts w:hAnsi="Arial Unicode MS"/>
        <w:i/>
        <w:iCs/>
        <w:caps w:val="0"/>
        <w:smallCaps w:val="0"/>
        <w:strike w:val="0"/>
        <w:dstrike w:val="0"/>
        <w:outline w:val="0"/>
        <w:emboss w:val="0"/>
        <w:imprint w:val="0"/>
        <w:spacing w:val="0"/>
        <w:w w:val="100"/>
        <w:kern w:val="0"/>
        <w:position w:val="0"/>
        <w:highlight w:val="none"/>
        <w:vertAlign w:val="baseline"/>
      </w:rPr>
    </w:lvl>
    <w:lvl w:ilvl="4" w:tplc="E5D0E65A">
      <w:start w:val="1"/>
      <w:numFmt w:val="lowerLetter"/>
      <w:lvlText w:val="%5."/>
      <w:lvlJc w:val="left"/>
      <w:pPr>
        <w:tabs>
          <w:tab w:val="left" w:pos="709"/>
          <w:tab w:val="num" w:pos="3545"/>
        </w:tabs>
        <w:ind w:left="3624" w:hanging="316"/>
      </w:pPr>
      <w:rPr>
        <w:rFonts w:hAnsi="Arial Unicode MS"/>
        <w:i/>
        <w:iCs/>
        <w:caps w:val="0"/>
        <w:smallCaps w:val="0"/>
        <w:strike w:val="0"/>
        <w:dstrike w:val="0"/>
        <w:outline w:val="0"/>
        <w:emboss w:val="0"/>
        <w:imprint w:val="0"/>
        <w:spacing w:val="0"/>
        <w:w w:val="100"/>
        <w:kern w:val="0"/>
        <w:position w:val="0"/>
        <w:highlight w:val="none"/>
        <w:vertAlign w:val="baseline"/>
      </w:rPr>
    </w:lvl>
    <w:lvl w:ilvl="5" w:tplc="AB6E2F36">
      <w:start w:val="1"/>
      <w:numFmt w:val="lowerRoman"/>
      <w:suff w:val="nothing"/>
      <w:lvlText w:val="%6."/>
      <w:lvlJc w:val="left"/>
      <w:pPr>
        <w:tabs>
          <w:tab w:val="left" w:pos="709"/>
        </w:tabs>
        <w:ind w:left="4287" w:hanging="193"/>
      </w:pPr>
      <w:rPr>
        <w:rFonts w:hAnsi="Arial Unicode MS"/>
        <w:i/>
        <w:iCs/>
        <w:caps w:val="0"/>
        <w:smallCaps w:val="0"/>
        <w:strike w:val="0"/>
        <w:dstrike w:val="0"/>
        <w:outline w:val="0"/>
        <w:emboss w:val="0"/>
        <w:imprint w:val="0"/>
        <w:spacing w:val="0"/>
        <w:w w:val="100"/>
        <w:kern w:val="0"/>
        <w:position w:val="0"/>
        <w:highlight w:val="none"/>
        <w:vertAlign w:val="baseline"/>
      </w:rPr>
    </w:lvl>
    <w:lvl w:ilvl="6" w:tplc="7E425184">
      <w:start w:val="1"/>
      <w:numFmt w:val="decimal"/>
      <w:lvlText w:val="%7."/>
      <w:lvlJc w:val="left"/>
      <w:pPr>
        <w:tabs>
          <w:tab w:val="left" w:pos="709"/>
          <w:tab w:val="num" w:pos="4963"/>
        </w:tabs>
        <w:ind w:left="5042" w:hanging="294"/>
      </w:pPr>
      <w:rPr>
        <w:rFonts w:hAnsi="Arial Unicode MS"/>
        <w:i/>
        <w:iCs/>
        <w:caps w:val="0"/>
        <w:smallCaps w:val="0"/>
        <w:strike w:val="0"/>
        <w:dstrike w:val="0"/>
        <w:outline w:val="0"/>
        <w:emboss w:val="0"/>
        <w:imprint w:val="0"/>
        <w:spacing w:val="0"/>
        <w:w w:val="100"/>
        <w:kern w:val="0"/>
        <w:position w:val="0"/>
        <w:highlight w:val="none"/>
        <w:vertAlign w:val="baseline"/>
      </w:rPr>
    </w:lvl>
    <w:lvl w:ilvl="7" w:tplc="C6EE35AC">
      <w:start w:val="1"/>
      <w:numFmt w:val="lowerLetter"/>
      <w:lvlText w:val="%8."/>
      <w:lvlJc w:val="left"/>
      <w:pPr>
        <w:tabs>
          <w:tab w:val="left" w:pos="709"/>
          <w:tab w:val="num" w:pos="5672"/>
        </w:tabs>
        <w:ind w:left="5751" w:hanging="283"/>
      </w:pPr>
      <w:rPr>
        <w:rFonts w:hAnsi="Arial Unicode MS"/>
        <w:i/>
        <w:iCs/>
        <w:caps w:val="0"/>
        <w:smallCaps w:val="0"/>
        <w:strike w:val="0"/>
        <w:dstrike w:val="0"/>
        <w:outline w:val="0"/>
        <w:emboss w:val="0"/>
        <w:imprint w:val="0"/>
        <w:spacing w:val="0"/>
        <w:w w:val="100"/>
        <w:kern w:val="0"/>
        <w:position w:val="0"/>
        <w:highlight w:val="none"/>
        <w:vertAlign w:val="baseline"/>
      </w:rPr>
    </w:lvl>
    <w:lvl w:ilvl="8" w:tplc="6122E1E8">
      <w:start w:val="1"/>
      <w:numFmt w:val="lowerRoman"/>
      <w:suff w:val="nothing"/>
      <w:lvlText w:val="%9."/>
      <w:lvlJc w:val="left"/>
      <w:pPr>
        <w:tabs>
          <w:tab w:val="left" w:pos="709"/>
        </w:tabs>
        <w:ind w:left="6447" w:hanging="193"/>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1">
    <w:nsid w:val="3D5813CF"/>
    <w:multiLevelType w:val="hybridMultilevel"/>
    <w:tmpl w:val="03DA149A"/>
    <w:numStyleLink w:val="Zaimportowanystyl25"/>
  </w:abstractNum>
  <w:abstractNum w:abstractNumId="32">
    <w:nsid w:val="40F53246"/>
    <w:multiLevelType w:val="hybridMultilevel"/>
    <w:tmpl w:val="E47A9984"/>
    <w:numStyleLink w:val="Zaimportowanystyl4"/>
  </w:abstractNum>
  <w:abstractNum w:abstractNumId="33">
    <w:nsid w:val="46317AF9"/>
    <w:multiLevelType w:val="hybridMultilevel"/>
    <w:tmpl w:val="6A908ACA"/>
    <w:numStyleLink w:val="Zaimportowanystyl18"/>
  </w:abstractNum>
  <w:abstractNum w:abstractNumId="34">
    <w:nsid w:val="47530ABE"/>
    <w:multiLevelType w:val="hybridMultilevel"/>
    <w:tmpl w:val="8464942A"/>
    <w:styleLink w:val="Zaimportowanystyl2"/>
    <w:lvl w:ilvl="0" w:tplc="92846B8C">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EDCDC0C">
      <w:start w:val="1"/>
      <w:numFmt w:val="lowerLetter"/>
      <w:lvlText w:val="%2)"/>
      <w:lvlJc w:val="left"/>
      <w:pPr>
        <w:ind w:left="1004"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632E086">
      <w:start w:val="1"/>
      <w:numFmt w:val="lowerRoman"/>
      <w:lvlText w:val="%3."/>
      <w:lvlJc w:val="left"/>
      <w:pPr>
        <w:ind w:left="1724"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D5826C8">
      <w:start w:val="1"/>
      <w:numFmt w:val="decimal"/>
      <w:lvlText w:val="%4)"/>
      <w:lvlJc w:val="left"/>
      <w:pPr>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26A5E70">
      <w:start w:val="1"/>
      <w:numFmt w:val="lowerLetter"/>
      <w:lvlText w:val="%5."/>
      <w:lvlJc w:val="left"/>
      <w:pPr>
        <w:ind w:left="3164"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5F0D6B2">
      <w:start w:val="1"/>
      <w:numFmt w:val="lowerRoman"/>
      <w:lvlText w:val="%6."/>
      <w:lvlJc w:val="left"/>
      <w:pPr>
        <w:ind w:left="3884"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0887BDA">
      <w:start w:val="1"/>
      <w:numFmt w:val="decimal"/>
      <w:lvlText w:val="%7."/>
      <w:lvlJc w:val="left"/>
      <w:pPr>
        <w:ind w:left="4604"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BA2C3CE">
      <w:start w:val="1"/>
      <w:numFmt w:val="lowerLetter"/>
      <w:lvlText w:val="%8."/>
      <w:lvlJc w:val="left"/>
      <w:pPr>
        <w:ind w:left="5324"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1FC2E24">
      <w:start w:val="1"/>
      <w:numFmt w:val="lowerRoman"/>
      <w:lvlText w:val="%9."/>
      <w:lvlJc w:val="left"/>
      <w:pPr>
        <w:ind w:left="6044"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5">
    <w:nsid w:val="47890E13"/>
    <w:multiLevelType w:val="hybridMultilevel"/>
    <w:tmpl w:val="3D7C4F3C"/>
    <w:numStyleLink w:val="Zaimportowanystyl23"/>
  </w:abstractNum>
  <w:abstractNum w:abstractNumId="36">
    <w:nsid w:val="4B890B3F"/>
    <w:multiLevelType w:val="hybridMultilevel"/>
    <w:tmpl w:val="20F0086A"/>
    <w:numStyleLink w:val="Zaimportowanystyl21"/>
  </w:abstractNum>
  <w:abstractNum w:abstractNumId="37">
    <w:nsid w:val="4DDD59D3"/>
    <w:multiLevelType w:val="hybridMultilevel"/>
    <w:tmpl w:val="F33857F4"/>
    <w:numStyleLink w:val="Zaimportowanystyl3"/>
  </w:abstractNum>
  <w:abstractNum w:abstractNumId="38">
    <w:nsid w:val="4F052BB8"/>
    <w:multiLevelType w:val="hybridMultilevel"/>
    <w:tmpl w:val="F33857F4"/>
    <w:styleLink w:val="Zaimportowanystyl3"/>
    <w:lvl w:ilvl="0" w:tplc="B666DD4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59886E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A40D90">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8C02B78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6436B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360B886">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9AA2C42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5E252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012A174">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530D526C"/>
    <w:multiLevelType w:val="hybridMultilevel"/>
    <w:tmpl w:val="1DE67792"/>
    <w:numStyleLink w:val="Zaimportowanystyl29"/>
  </w:abstractNum>
  <w:abstractNum w:abstractNumId="40">
    <w:nsid w:val="537D20A3"/>
    <w:multiLevelType w:val="hybridMultilevel"/>
    <w:tmpl w:val="997CD4E2"/>
    <w:numStyleLink w:val="Zaimportowanystyl6"/>
  </w:abstractNum>
  <w:abstractNum w:abstractNumId="41">
    <w:nsid w:val="53826490"/>
    <w:multiLevelType w:val="multilevel"/>
    <w:tmpl w:val="983E1F04"/>
    <w:styleLink w:val="Zaimportowanystyl1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92"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09" w:hanging="57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312" w:hanging="1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378" w:hanging="11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444" w:hanging="11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510" w:hanging="11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576" w:hanging="11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642" w:hanging="1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nsid w:val="58DB251D"/>
    <w:multiLevelType w:val="hybridMultilevel"/>
    <w:tmpl w:val="1DE67792"/>
    <w:styleLink w:val="Zaimportowanystyl29"/>
    <w:lvl w:ilvl="0" w:tplc="93FCB40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1005C80">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3D6E86A">
      <w:start w:val="1"/>
      <w:numFmt w:val="lowerRoman"/>
      <w:lvlText w:val="%3."/>
      <w:lvlJc w:val="left"/>
      <w:pPr>
        <w:ind w:left="1797"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DC0AFBDC">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D6AAD12E">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84FE7182">
      <w:start w:val="1"/>
      <w:numFmt w:val="lowerRoman"/>
      <w:lvlText w:val="%6."/>
      <w:lvlJc w:val="left"/>
      <w:pPr>
        <w:ind w:left="3957"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F7D43082">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371E00F0">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52F85698">
      <w:start w:val="1"/>
      <w:numFmt w:val="lowerRoman"/>
      <w:lvlText w:val="%9."/>
      <w:lvlJc w:val="left"/>
      <w:pPr>
        <w:ind w:left="6117"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nsid w:val="5C52796E"/>
    <w:multiLevelType w:val="multilevel"/>
    <w:tmpl w:val="983E1F04"/>
    <w:numStyleLink w:val="Zaimportowanystyl12"/>
  </w:abstractNum>
  <w:abstractNum w:abstractNumId="44">
    <w:nsid w:val="5D1824AE"/>
    <w:multiLevelType w:val="hybridMultilevel"/>
    <w:tmpl w:val="AD40F902"/>
    <w:styleLink w:val="Zaimportowanystyl10"/>
    <w:lvl w:ilvl="0" w:tplc="4F4478F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F320AE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5803B46">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7FF0AD2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9092E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05EEB58">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4120BC0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24DE7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6A8274">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nsid w:val="64067CF3"/>
    <w:multiLevelType w:val="hybridMultilevel"/>
    <w:tmpl w:val="30466910"/>
    <w:numStyleLink w:val="Zaimportowanystyl8"/>
  </w:abstractNum>
  <w:abstractNum w:abstractNumId="46">
    <w:nsid w:val="6514028E"/>
    <w:multiLevelType w:val="hybridMultilevel"/>
    <w:tmpl w:val="733C21F6"/>
    <w:styleLink w:val="Zaimportowanystyl24"/>
    <w:lvl w:ilvl="0" w:tplc="4628DD92">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E62A9A88">
      <w:start w:val="1"/>
      <w:numFmt w:val="lowerLetter"/>
      <w:lvlText w:val="%2."/>
      <w:lvlJc w:val="left"/>
      <w:pPr>
        <w:ind w:left="11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tplc="EBE8BABC">
      <w:start w:val="1"/>
      <w:numFmt w:val="lowerRoman"/>
      <w:lvlText w:val="%3."/>
      <w:lvlJc w:val="left"/>
      <w:pPr>
        <w:ind w:left="1866" w:hanging="374"/>
      </w:pPr>
      <w:rPr>
        <w:rFonts w:hAnsi="Arial Unicode MS"/>
        <w:b/>
        <w:bCs/>
        <w:caps w:val="0"/>
        <w:smallCaps w:val="0"/>
        <w:strike w:val="0"/>
        <w:dstrike w:val="0"/>
        <w:outline w:val="0"/>
        <w:emboss w:val="0"/>
        <w:imprint w:val="0"/>
        <w:spacing w:val="0"/>
        <w:w w:val="100"/>
        <w:kern w:val="0"/>
        <w:position w:val="0"/>
        <w:highlight w:val="none"/>
        <w:vertAlign w:val="baseline"/>
      </w:rPr>
    </w:lvl>
    <w:lvl w:ilvl="3" w:tplc="2ED8746A">
      <w:start w:val="1"/>
      <w:numFmt w:val="decimal"/>
      <w:lvlText w:val="%4."/>
      <w:lvlJc w:val="left"/>
      <w:pPr>
        <w:ind w:left="258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4" w:tplc="6302C22C">
      <w:start w:val="1"/>
      <w:numFmt w:val="lowerLetter"/>
      <w:lvlText w:val="%5."/>
      <w:lvlJc w:val="left"/>
      <w:pPr>
        <w:ind w:left="330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5" w:tplc="B8BC72F2">
      <w:start w:val="1"/>
      <w:numFmt w:val="lowerRoman"/>
      <w:lvlText w:val="%6."/>
      <w:lvlJc w:val="left"/>
      <w:pPr>
        <w:ind w:left="4026" w:hanging="374"/>
      </w:pPr>
      <w:rPr>
        <w:rFonts w:hAnsi="Arial Unicode MS"/>
        <w:b/>
        <w:bCs/>
        <w:caps w:val="0"/>
        <w:smallCaps w:val="0"/>
        <w:strike w:val="0"/>
        <w:dstrike w:val="0"/>
        <w:outline w:val="0"/>
        <w:emboss w:val="0"/>
        <w:imprint w:val="0"/>
        <w:spacing w:val="0"/>
        <w:w w:val="100"/>
        <w:kern w:val="0"/>
        <w:position w:val="0"/>
        <w:highlight w:val="none"/>
        <w:vertAlign w:val="baseline"/>
      </w:rPr>
    </w:lvl>
    <w:lvl w:ilvl="6" w:tplc="1AD00D48">
      <w:start w:val="1"/>
      <w:numFmt w:val="decimal"/>
      <w:lvlText w:val="%7."/>
      <w:lvlJc w:val="left"/>
      <w:pPr>
        <w:ind w:left="47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7" w:tplc="DAAA5688">
      <w:start w:val="1"/>
      <w:numFmt w:val="lowerLetter"/>
      <w:lvlText w:val="%8."/>
      <w:lvlJc w:val="left"/>
      <w:pPr>
        <w:ind w:left="546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8" w:tplc="060407C6">
      <w:start w:val="1"/>
      <w:numFmt w:val="lowerRoman"/>
      <w:lvlText w:val="%9."/>
      <w:lvlJc w:val="left"/>
      <w:pPr>
        <w:ind w:left="6186" w:hanging="3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7">
    <w:nsid w:val="65DF633B"/>
    <w:multiLevelType w:val="hybridMultilevel"/>
    <w:tmpl w:val="EB06F4FA"/>
    <w:numStyleLink w:val="Zaimportowanystyl1"/>
  </w:abstractNum>
  <w:abstractNum w:abstractNumId="48">
    <w:nsid w:val="68780132"/>
    <w:multiLevelType w:val="hybridMultilevel"/>
    <w:tmpl w:val="ED72B404"/>
    <w:styleLink w:val="Zaimportowanystyl5"/>
    <w:lvl w:ilvl="0" w:tplc="A268F744">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D63338">
      <w:start w:val="1"/>
      <w:numFmt w:val="lowerLetter"/>
      <w:lvlText w:val="%2."/>
      <w:lvlJc w:val="left"/>
      <w:pPr>
        <w:tabs>
          <w:tab w:val="left" w:pos="709"/>
          <w:tab w:val="num" w:pos="1418"/>
        </w:tabs>
        <w:ind w:left="1429"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401CE98E">
      <w:start w:val="1"/>
      <w:numFmt w:val="lowerRoman"/>
      <w:lvlText w:val="%3."/>
      <w:lvlJc w:val="left"/>
      <w:pPr>
        <w:tabs>
          <w:tab w:val="left" w:pos="709"/>
          <w:tab w:val="num" w:pos="2127"/>
        </w:tabs>
        <w:ind w:left="2138" w:hanging="272"/>
      </w:pPr>
      <w:rPr>
        <w:rFonts w:hAnsi="Arial Unicode MS"/>
        <w:caps w:val="0"/>
        <w:smallCaps w:val="0"/>
        <w:strike w:val="0"/>
        <w:dstrike w:val="0"/>
        <w:outline w:val="0"/>
        <w:emboss w:val="0"/>
        <w:imprint w:val="0"/>
        <w:spacing w:val="0"/>
        <w:w w:val="100"/>
        <w:kern w:val="0"/>
        <w:position w:val="0"/>
        <w:highlight w:val="none"/>
        <w:vertAlign w:val="baseline"/>
      </w:rPr>
    </w:lvl>
    <w:lvl w:ilvl="3" w:tplc="6E74DA4E">
      <w:start w:val="1"/>
      <w:numFmt w:val="decimal"/>
      <w:lvlText w:val="%4."/>
      <w:lvlJc w:val="left"/>
      <w:pPr>
        <w:tabs>
          <w:tab w:val="left" w:pos="709"/>
          <w:tab w:val="num" w:pos="2836"/>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E10B16A">
      <w:start w:val="1"/>
      <w:numFmt w:val="lowerLetter"/>
      <w:lvlText w:val="%5."/>
      <w:lvlJc w:val="left"/>
      <w:pPr>
        <w:tabs>
          <w:tab w:val="left" w:pos="709"/>
          <w:tab w:val="num" w:pos="3545"/>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9B884060">
      <w:start w:val="1"/>
      <w:numFmt w:val="lowerRoman"/>
      <w:lvlText w:val="%6."/>
      <w:lvlJc w:val="left"/>
      <w:pPr>
        <w:tabs>
          <w:tab w:val="left" w:pos="709"/>
          <w:tab w:val="num" w:pos="4254"/>
        </w:tabs>
        <w:ind w:left="4265" w:hanging="239"/>
      </w:pPr>
      <w:rPr>
        <w:rFonts w:hAnsi="Arial Unicode MS"/>
        <w:caps w:val="0"/>
        <w:smallCaps w:val="0"/>
        <w:strike w:val="0"/>
        <w:dstrike w:val="0"/>
        <w:outline w:val="0"/>
        <w:emboss w:val="0"/>
        <w:imprint w:val="0"/>
        <w:spacing w:val="0"/>
        <w:w w:val="100"/>
        <w:kern w:val="0"/>
        <w:position w:val="0"/>
        <w:highlight w:val="none"/>
        <w:vertAlign w:val="baseline"/>
      </w:rPr>
    </w:lvl>
    <w:lvl w:ilvl="6" w:tplc="1DC2E042">
      <w:start w:val="1"/>
      <w:numFmt w:val="decimal"/>
      <w:lvlText w:val="%7."/>
      <w:lvlJc w:val="left"/>
      <w:pPr>
        <w:tabs>
          <w:tab w:val="left" w:pos="709"/>
          <w:tab w:val="num" w:pos="4963"/>
        </w:tabs>
        <w:ind w:left="4974"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ECBEFBF8">
      <w:start w:val="1"/>
      <w:numFmt w:val="lowerLetter"/>
      <w:lvlText w:val="%8."/>
      <w:lvlJc w:val="left"/>
      <w:pPr>
        <w:tabs>
          <w:tab w:val="left" w:pos="709"/>
          <w:tab w:val="num" w:pos="5672"/>
        </w:tabs>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5DC24A8">
      <w:start w:val="1"/>
      <w:numFmt w:val="lowerRoman"/>
      <w:lvlText w:val="%9."/>
      <w:lvlJc w:val="left"/>
      <w:pPr>
        <w:tabs>
          <w:tab w:val="left" w:pos="709"/>
          <w:tab w:val="num" w:pos="6381"/>
        </w:tabs>
        <w:ind w:left="6392" w:hanging="2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nsid w:val="6A435ED4"/>
    <w:multiLevelType w:val="hybridMultilevel"/>
    <w:tmpl w:val="59A81B5A"/>
    <w:styleLink w:val="Zaimportowanystyl7"/>
    <w:lvl w:ilvl="0" w:tplc="B7D4B02C">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30E64E">
      <w:start w:val="1"/>
      <w:numFmt w:val="decimal"/>
      <w:lvlText w:val="%2."/>
      <w:lvlJc w:val="left"/>
      <w:pPr>
        <w:tabs>
          <w:tab w:val="left" w:pos="709"/>
          <w:tab w:val="num" w:pos="1418"/>
        </w:tabs>
        <w:ind w:left="1429"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D5022EF0">
      <w:start w:val="1"/>
      <w:numFmt w:val="lowerRoman"/>
      <w:lvlText w:val="%3."/>
      <w:lvlJc w:val="left"/>
      <w:pPr>
        <w:tabs>
          <w:tab w:val="left" w:pos="709"/>
          <w:tab w:val="num" w:pos="2127"/>
        </w:tabs>
        <w:ind w:left="2138" w:hanging="272"/>
      </w:pPr>
      <w:rPr>
        <w:rFonts w:hAnsi="Arial Unicode MS"/>
        <w:caps w:val="0"/>
        <w:smallCaps w:val="0"/>
        <w:strike w:val="0"/>
        <w:dstrike w:val="0"/>
        <w:outline w:val="0"/>
        <w:emboss w:val="0"/>
        <w:imprint w:val="0"/>
        <w:spacing w:val="0"/>
        <w:w w:val="100"/>
        <w:kern w:val="0"/>
        <w:position w:val="0"/>
        <w:highlight w:val="none"/>
        <w:vertAlign w:val="baseline"/>
      </w:rPr>
    </w:lvl>
    <w:lvl w:ilvl="3" w:tplc="0B3C58E4">
      <w:start w:val="1"/>
      <w:numFmt w:val="decimal"/>
      <w:lvlText w:val="%4."/>
      <w:lvlJc w:val="left"/>
      <w:pPr>
        <w:tabs>
          <w:tab w:val="left" w:pos="709"/>
          <w:tab w:val="num" w:pos="2836"/>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9B9ADA14">
      <w:start w:val="1"/>
      <w:numFmt w:val="lowerLetter"/>
      <w:lvlText w:val="%5."/>
      <w:lvlJc w:val="left"/>
      <w:pPr>
        <w:tabs>
          <w:tab w:val="left" w:pos="709"/>
          <w:tab w:val="num" w:pos="3545"/>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D14CD6DC">
      <w:start w:val="1"/>
      <w:numFmt w:val="lowerRoman"/>
      <w:lvlText w:val="%6."/>
      <w:lvlJc w:val="left"/>
      <w:pPr>
        <w:tabs>
          <w:tab w:val="left" w:pos="709"/>
          <w:tab w:val="num" w:pos="4254"/>
        </w:tabs>
        <w:ind w:left="4265" w:hanging="239"/>
      </w:pPr>
      <w:rPr>
        <w:rFonts w:hAnsi="Arial Unicode MS"/>
        <w:caps w:val="0"/>
        <w:smallCaps w:val="0"/>
        <w:strike w:val="0"/>
        <w:dstrike w:val="0"/>
        <w:outline w:val="0"/>
        <w:emboss w:val="0"/>
        <w:imprint w:val="0"/>
        <w:spacing w:val="0"/>
        <w:w w:val="100"/>
        <w:kern w:val="0"/>
        <w:position w:val="0"/>
        <w:highlight w:val="none"/>
        <w:vertAlign w:val="baseline"/>
      </w:rPr>
    </w:lvl>
    <w:lvl w:ilvl="6" w:tplc="6BBEEE4E">
      <w:start w:val="1"/>
      <w:numFmt w:val="decimal"/>
      <w:lvlText w:val="%7."/>
      <w:lvlJc w:val="left"/>
      <w:pPr>
        <w:tabs>
          <w:tab w:val="left" w:pos="709"/>
          <w:tab w:val="num" w:pos="4963"/>
        </w:tabs>
        <w:ind w:left="4974"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A9688956">
      <w:start w:val="1"/>
      <w:numFmt w:val="lowerLetter"/>
      <w:lvlText w:val="%8."/>
      <w:lvlJc w:val="left"/>
      <w:pPr>
        <w:tabs>
          <w:tab w:val="left" w:pos="709"/>
          <w:tab w:val="num" w:pos="5672"/>
        </w:tabs>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17543034">
      <w:start w:val="1"/>
      <w:numFmt w:val="lowerRoman"/>
      <w:lvlText w:val="%9."/>
      <w:lvlJc w:val="left"/>
      <w:pPr>
        <w:tabs>
          <w:tab w:val="left" w:pos="709"/>
          <w:tab w:val="num" w:pos="6381"/>
        </w:tabs>
        <w:ind w:left="6392" w:hanging="2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nsid w:val="6E197ED3"/>
    <w:multiLevelType w:val="hybridMultilevel"/>
    <w:tmpl w:val="674897BA"/>
    <w:styleLink w:val="Zaimportowanystyl19"/>
    <w:lvl w:ilvl="0" w:tplc="2C7019B6">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EE07F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874C60A">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0E5ACF3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162F1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F0CD08">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2AD4944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98E8F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EE63F0">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nsid w:val="71C03363"/>
    <w:multiLevelType w:val="hybridMultilevel"/>
    <w:tmpl w:val="185CF6D6"/>
    <w:styleLink w:val="Zaimportowanystyl30"/>
    <w:lvl w:ilvl="0" w:tplc="FA483B88">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4E6E5194">
      <w:start w:val="1"/>
      <w:numFmt w:val="lowerLetter"/>
      <w:lvlText w:val="%2."/>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064614F8">
      <w:start w:val="1"/>
      <w:numFmt w:val="lowerRoman"/>
      <w:lvlText w:val="%3."/>
      <w:lvlJc w:val="left"/>
      <w:pPr>
        <w:ind w:left="1865" w:hanging="359"/>
      </w:pPr>
      <w:rPr>
        <w:rFonts w:hAnsi="Arial Unicode MS"/>
        <w:caps w:val="0"/>
        <w:smallCaps w:val="0"/>
        <w:strike w:val="0"/>
        <w:dstrike w:val="0"/>
        <w:outline w:val="0"/>
        <w:emboss w:val="0"/>
        <w:imprint w:val="0"/>
        <w:spacing w:val="0"/>
        <w:w w:val="100"/>
        <w:kern w:val="0"/>
        <w:position w:val="0"/>
        <w:highlight w:val="none"/>
        <w:vertAlign w:val="baseline"/>
      </w:rPr>
    </w:lvl>
    <w:lvl w:ilvl="3" w:tplc="CE843A4A">
      <w:start w:val="1"/>
      <w:numFmt w:val="decimal"/>
      <w:lvlText w:val="%4."/>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807221E4">
      <w:start w:val="1"/>
      <w:numFmt w:val="lowerLetter"/>
      <w:lvlText w:val="%5."/>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794E0CC0">
      <w:start w:val="1"/>
      <w:numFmt w:val="lowerRoman"/>
      <w:lvlText w:val="%6."/>
      <w:lvlJc w:val="left"/>
      <w:pPr>
        <w:ind w:left="4025" w:hanging="359"/>
      </w:pPr>
      <w:rPr>
        <w:rFonts w:hAnsi="Arial Unicode MS"/>
        <w:caps w:val="0"/>
        <w:smallCaps w:val="0"/>
        <w:strike w:val="0"/>
        <w:dstrike w:val="0"/>
        <w:outline w:val="0"/>
        <w:emboss w:val="0"/>
        <w:imprint w:val="0"/>
        <w:spacing w:val="0"/>
        <w:w w:val="100"/>
        <w:kern w:val="0"/>
        <w:position w:val="0"/>
        <w:highlight w:val="none"/>
        <w:vertAlign w:val="baseline"/>
      </w:rPr>
    </w:lvl>
    <w:lvl w:ilvl="6" w:tplc="7D827CC6">
      <w:start w:val="1"/>
      <w:numFmt w:val="decimal"/>
      <w:lvlText w:val="%7."/>
      <w:lvlJc w:val="left"/>
      <w:pPr>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25B62DEA">
      <w:start w:val="1"/>
      <w:numFmt w:val="lowerLetter"/>
      <w:lvlText w:val="%8."/>
      <w:lvlJc w:val="left"/>
      <w:pPr>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BC048FFE">
      <w:start w:val="1"/>
      <w:numFmt w:val="lowerRoman"/>
      <w:lvlText w:val="%9."/>
      <w:lvlJc w:val="left"/>
      <w:pPr>
        <w:ind w:left="6185" w:hanging="3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nsid w:val="740F3EDC"/>
    <w:multiLevelType w:val="hybridMultilevel"/>
    <w:tmpl w:val="5E80D64A"/>
    <w:styleLink w:val="Zaimportowanystyl28"/>
    <w:lvl w:ilvl="0" w:tplc="8292A5E8">
      <w:start w:val="1"/>
      <w:numFmt w:val="decimal"/>
      <w:lvlText w:val="%1)"/>
      <w:lvlJc w:val="left"/>
      <w:pPr>
        <w:tabs>
          <w:tab w:val="num" w:pos="709"/>
        </w:tabs>
        <w:ind w:left="928" w:hanging="502"/>
      </w:pPr>
      <w:rPr>
        <w:rFonts w:hAnsi="Arial Unicode MS"/>
        <w:b/>
        <w:bCs/>
        <w:caps w:val="0"/>
        <w:smallCaps w:val="0"/>
        <w:strike w:val="0"/>
        <w:dstrike w:val="0"/>
        <w:outline w:val="0"/>
        <w:emboss w:val="0"/>
        <w:imprint w:val="0"/>
        <w:spacing w:val="0"/>
        <w:w w:val="100"/>
        <w:kern w:val="0"/>
        <w:position w:val="0"/>
        <w:highlight w:val="none"/>
        <w:vertAlign w:val="baseline"/>
      </w:rPr>
    </w:lvl>
    <w:lvl w:ilvl="1" w:tplc="69A68610">
      <w:start w:val="1"/>
      <w:numFmt w:val="lowerLetter"/>
      <w:lvlText w:val="%2."/>
      <w:lvlJc w:val="left"/>
      <w:pPr>
        <w:tabs>
          <w:tab w:val="left" w:pos="709"/>
          <w:tab w:val="num" w:pos="1418"/>
        </w:tabs>
        <w:ind w:left="1637" w:hanging="633"/>
      </w:pPr>
      <w:rPr>
        <w:rFonts w:hAnsi="Arial Unicode MS"/>
        <w:b/>
        <w:bCs/>
        <w:caps w:val="0"/>
        <w:smallCaps w:val="0"/>
        <w:strike w:val="0"/>
        <w:dstrike w:val="0"/>
        <w:outline w:val="0"/>
        <w:emboss w:val="0"/>
        <w:imprint w:val="0"/>
        <w:spacing w:val="0"/>
        <w:w w:val="100"/>
        <w:kern w:val="0"/>
        <w:position w:val="0"/>
        <w:highlight w:val="none"/>
        <w:vertAlign w:val="baseline"/>
      </w:rPr>
    </w:lvl>
    <w:lvl w:ilvl="2" w:tplc="AB80C174">
      <w:start w:val="1"/>
      <w:numFmt w:val="lowerRoman"/>
      <w:lvlText w:val="%3."/>
      <w:lvlJc w:val="left"/>
      <w:pPr>
        <w:tabs>
          <w:tab w:val="left" w:pos="709"/>
          <w:tab w:val="num" w:pos="2127"/>
        </w:tabs>
        <w:ind w:left="2346" w:hanging="570"/>
      </w:pPr>
      <w:rPr>
        <w:rFonts w:hAnsi="Arial Unicode MS"/>
        <w:b/>
        <w:bCs/>
        <w:caps w:val="0"/>
        <w:smallCaps w:val="0"/>
        <w:strike w:val="0"/>
        <w:dstrike w:val="0"/>
        <w:outline w:val="0"/>
        <w:emboss w:val="0"/>
        <w:imprint w:val="0"/>
        <w:spacing w:val="0"/>
        <w:w w:val="100"/>
        <w:kern w:val="0"/>
        <w:position w:val="0"/>
        <w:highlight w:val="none"/>
        <w:vertAlign w:val="baseline"/>
      </w:rPr>
    </w:lvl>
    <w:lvl w:ilvl="3" w:tplc="23A2415A">
      <w:start w:val="1"/>
      <w:numFmt w:val="decimal"/>
      <w:lvlText w:val="%4."/>
      <w:lvlJc w:val="left"/>
      <w:pPr>
        <w:tabs>
          <w:tab w:val="left" w:pos="709"/>
          <w:tab w:val="num" w:pos="2836"/>
        </w:tabs>
        <w:ind w:left="3055" w:hanging="611"/>
      </w:pPr>
      <w:rPr>
        <w:rFonts w:hAnsi="Arial Unicode MS"/>
        <w:b/>
        <w:bCs/>
        <w:caps w:val="0"/>
        <w:smallCaps w:val="0"/>
        <w:strike w:val="0"/>
        <w:dstrike w:val="0"/>
        <w:outline w:val="0"/>
        <w:emboss w:val="0"/>
        <w:imprint w:val="0"/>
        <w:spacing w:val="0"/>
        <w:w w:val="100"/>
        <w:kern w:val="0"/>
        <w:position w:val="0"/>
        <w:highlight w:val="none"/>
        <w:vertAlign w:val="baseline"/>
      </w:rPr>
    </w:lvl>
    <w:lvl w:ilvl="4" w:tplc="6C603F74">
      <w:start w:val="1"/>
      <w:numFmt w:val="lowerLetter"/>
      <w:lvlText w:val="%5."/>
      <w:lvlJc w:val="left"/>
      <w:pPr>
        <w:tabs>
          <w:tab w:val="left" w:pos="709"/>
          <w:tab w:val="num" w:pos="3545"/>
        </w:tabs>
        <w:ind w:left="3764" w:hanging="600"/>
      </w:pPr>
      <w:rPr>
        <w:rFonts w:hAnsi="Arial Unicode MS"/>
        <w:b/>
        <w:bCs/>
        <w:caps w:val="0"/>
        <w:smallCaps w:val="0"/>
        <w:strike w:val="0"/>
        <w:dstrike w:val="0"/>
        <w:outline w:val="0"/>
        <w:emboss w:val="0"/>
        <w:imprint w:val="0"/>
        <w:spacing w:val="0"/>
        <w:w w:val="100"/>
        <w:kern w:val="0"/>
        <w:position w:val="0"/>
        <w:highlight w:val="none"/>
        <w:vertAlign w:val="baseline"/>
      </w:rPr>
    </w:lvl>
    <w:lvl w:ilvl="5" w:tplc="AD3C64F8">
      <w:start w:val="1"/>
      <w:numFmt w:val="lowerRoman"/>
      <w:lvlText w:val="%6."/>
      <w:lvlJc w:val="left"/>
      <w:pPr>
        <w:tabs>
          <w:tab w:val="left" w:pos="709"/>
          <w:tab w:val="num" w:pos="4254"/>
        </w:tabs>
        <w:ind w:left="4473" w:hanging="537"/>
      </w:pPr>
      <w:rPr>
        <w:rFonts w:hAnsi="Arial Unicode MS"/>
        <w:b/>
        <w:bCs/>
        <w:caps w:val="0"/>
        <w:smallCaps w:val="0"/>
        <w:strike w:val="0"/>
        <w:dstrike w:val="0"/>
        <w:outline w:val="0"/>
        <w:emboss w:val="0"/>
        <w:imprint w:val="0"/>
        <w:spacing w:val="0"/>
        <w:w w:val="100"/>
        <w:kern w:val="0"/>
        <w:position w:val="0"/>
        <w:highlight w:val="none"/>
        <w:vertAlign w:val="baseline"/>
      </w:rPr>
    </w:lvl>
    <w:lvl w:ilvl="6" w:tplc="F65EF55A">
      <w:start w:val="1"/>
      <w:numFmt w:val="decimal"/>
      <w:lvlText w:val="%7."/>
      <w:lvlJc w:val="left"/>
      <w:pPr>
        <w:tabs>
          <w:tab w:val="left" w:pos="709"/>
          <w:tab w:val="num" w:pos="4963"/>
        </w:tabs>
        <w:ind w:left="5182" w:hanging="578"/>
      </w:pPr>
      <w:rPr>
        <w:rFonts w:hAnsi="Arial Unicode MS"/>
        <w:b/>
        <w:bCs/>
        <w:caps w:val="0"/>
        <w:smallCaps w:val="0"/>
        <w:strike w:val="0"/>
        <w:dstrike w:val="0"/>
        <w:outline w:val="0"/>
        <w:emboss w:val="0"/>
        <w:imprint w:val="0"/>
        <w:spacing w:val="0"/>
        <w:w w:val="100"/>
        <w:kern w:val="0"/>
        <w:position w:val="0"/>
        <w:highlight w:val="none"/>
        <w:vertAlign w:val="baseline"/>
      </w:rPr>
    </w:lvl>
    <w:lvl w:ilvl="7" w:tplc="1CBE288E">
      <w:start w:val="1"/>
      <w:numFmt w:val="lowerLetter"/>
      <w:lvlText w:val="%8."/>
      <w:lvlJc w:val="left"/>
      <w:pPr>
        <w:tabs>
          <w:tab w:val="left" w:pos="709"/>
          <w:tab w:val="num" w:pos="5672"/>
        </w:tabs>
        <w:ind w:left="5891"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45122778">
      <w:start w:val="1"/>
      <w:numFmt w:val="lowerRoman"/>
      <w:lvlText w:val="%9."/>
      <w:lvlJc w:val="left"/>
      <w:pPr>
        <w:tabs>
          <w:tab w:val="left" w:pos="709"/>
          <w:tab w:val="num" w:pos="6381"/>
        </w:tabs>
        <w:ind w:left="6600" w:hanging="50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3">
    <w:nsid w:val="74B463FD"/>
    <w:multiLevelType w:val="hybridMultilevel"/>
    <w:tmpl w:val="7AC665C6"/>
    <w:styleLink w:val="Zaimportowanystyl14"/>
    <w:lvl w:ilvl="0" w:tplc="F6A0E17A">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884645F2">
      <w:start w:val="1"/>
      <w:numFmt w:val="lowerLetter"/>
      <w:lvlText w:val="%2."/>
      <w:lvlJc w:val="left"/>
      <w:pPr>
        <w:ind w:left="1418" w:hanging="272"/>
      </w:pPr>
      <w:rPr>
        <w:rFonts w:hAnsi="Arial Unicode MS"/>
        <w:caps w:val="0"/>
        <w:smallCaps w:val="0"/>
        <w:strike w:val="0"/>
        <w:dstrike w:val="0"/>
        <w:outline w:val="0"/>
        <w:emboss w:val="0"/>
        <w:imprint w:val="0"/>
        <w:spacing w:val="0"/>
        <w:w w:val="100"/>
        <w:kern w:val="0"/>
        <w:position w:val="0"/>
        <w:highlight w:val="none"/>
        <w:vertAlign w:val="baseline"/>
      </w:rPr>
    </w:lvl>
    <w:lvl w:ilvl="2" w:tplc="DB083BD8">
      <w:start w:val="1"/>
      <w:numFmt w:val="lowerRoman"/>
      <w:lvlText w:val="%3."/>
      <w:lvlJc w:val="left"/>
      <w:pPr>
        <w:ind w:left="2127" w:hanging="195"/>
      </w:pPr>
      <w:rPr>
        <w:rFonts w:hAnsi="Arial Unicode MS"/>
        <w:caps w:val="0"/>
        <w:smallCaps w:val="0"/>
        <w:strike w:val="0"/>
        <w:dstrike w:val="0"/>
        <w:outline w:val="0"/>
        <w:emboss w:val="0"/>
        <w:imprint w:val="0"/>
        <w:spacing w:val="0"/>
        <w:w w:val="100"/>
        <w:kern w:val="0"/>
        <w:position w:val="0"/>
        <w:highlight w:val="none"/>
        <w:vertAlign w:val="baseline"/>
      </w:rPr>
    </w:lvl>
    <w:lvl w:ilvl="3" w:tplc="2F206680">
      <w:start w:val="1"/>
      <w:numFmt w:val="decimal"/>
      <w:lvlText w:val="%4."/>
      <w:lvlJc w:val="left"/>
      <w:pPr>
        <w:ind w:left="2836" w:hanging="250"/>
      </w:pPr>
      <w:rPr>
        <w:rFonts w:hAnsi="Arial Unicode MS"/>
        <w:caps w:val="0"/>
        <w:smallCaps w:val="0"/>
        <w:strike w:val="0"/>
        <w:dstrike w:val="0"/>
        <w:outline w:val="0"/>
        <w:emboss w:val="0"/>
        <w:imprint w:val="0"/>
        <w:spacing w:val="0"/>
        <w:w w:val="100"/>
        <w:kern w:val="0"/>
        <w:position w:val="0"/>
        <w:highlight w:val="none"/>
        <w:vertAlign w:val="baseline"/>
      </w:rPr>
    </w:lvl>
    <w:lvl w:ilvl="4" w:tplc="C6F06F7E">
      <w:start w:val="1"/>
      <w:numFmt w:val="lowerLetter"/>
      <w:lvlText w:val="%5."/>
      <w:lvlJc w:val="left"/>
      <w:pPr>
        <w:ind w:left="3545" w:hanging="239"/>
      </w:pPr>
      <w:rPr>
        <w:rFonts w:hAnsi="Arial Unicode MS"/>
        <w:caps w:val="0"/>
        <w:smallCaps w:val="0"/>
        <w:strike w:val="0"/>
        <w:dstrike w:val="0"/>
        <w:outline w:val="0"/>
        <w:emboss w:val="0"/>
        <w:imprint w:val="0"/>
        <w:spacing w:val="0"/>
        <w:w w:val="100"/>
        <w:kern w:val="0"/>
        <w:position w:val="0"/>
        <w:highlight w:val="none"/>
        <w:vertAlign w:val="baseline"/>
      </w:rPr>
    </w:lvl>
    <w:lvl w:ilvl="5" w:tplc="BF3268D8">
      <w:start w:val="1"/>
      <w:numFmt w:val="lowerRoman"/>
      <w:suff w:val="nothing"/>
      <w:lvlText w:val="%6."/>
      <w:lvlJc w:val="left"/>
      <w:pPr>
        <w:ind w:left="4206" w:hanging="114"/>
      </w:pPr>
      <w:rPr>
        <w:rFonts w:hAnsi="Arial Unicode MS"/>
        <w:caps w:val="0"/>
        <w:smallCaps w:val="0"/>
        <w:strike w:val="0"/>
        <w:dstrike w:val="0"/>
        <w:outline w:val="0"/>
        <w:emboss w:val="0"/>
        <w:imprint w:val="0"/>
        <w:spacing w:val="0"/>
        <w:w w:val="100"/>
        <w:kern w:val="0"/>
        <w:position w:val="0"/>
        <w:highlight w:val="none"/>
        <w:vertAlign w:val="baseline"/>
      </w:rPr>
    </w:lvl>
    <w:lvl w:ilvl="6" w:tplc="C4EADEA4">
      <w:start w:val="1"/>
      <w:numFmt w:val="decimal"/>
      <w:lvlText w:val="%7."/>
      <w:lvlJc w:val="left"/>
      <w:pPr>
        <w:ind w:left="4963" w:hanging="217"/>
      </w:pPr>
      <w:rPr>
        <w:rFonts w:hAnsi="Arial Unicode MS"/>
        <w:caps w:val="0"/>
        <w:smallCaps w:val="0"/>
        <w:strike w:val="0"/>
        <w:dstrike w:val="0"/>
        <w:outline w:val="0"/>
        <w:emboss w:val="0"/>
        <w:imprint w:val="0"/>
        <w:spacing w:val="0"/>
        <w:w w:val="100"/>
        <w:kern w:val="0"/>
        <w:position w:val="0"/>
        <w:highlight w:val="none"/>
        <w:vertAlign w:val="baseline"/>
      </w:rPr>
    </w:lvl>
    <w:lvl w:ilvl="7" w:tplc="BAE20EFA">
      <w:start w:val="1"/>
      <w:numFmt w:val="lowerLetter"/>
      <w:lvlText w:val="%8."/>
      <w:lvlJc w:val="left"/>
      <w:pPr>
        <w:ind w:left="5672" w:hanging="206"/>
      </w:pPr>
      <w:rPr>
        <w:rFonts w:hAnsi="Arial Unicode MS"/>
        <w:caps w:val="0"/>
        <w:smallCaps w:val="0"/>
        <w:strike w:val="0"/>
        <w:dstrike w:val="0"/>
        <w:outline w:val="0"/>
        <w:emboss w:val="0"/>
        <w:imprint w:val="0"/>
        <w:spacing w:val="0"/>
        <w:w w:val="100"/>
        <w:kern w:val="0"/>
        <w:position w:val="0"/>
        <w:highlight w:val="none"/>
        <w:vertAlign w:val="baseline"/>
      </w:rPr>
    </w:lvl>
    <w:lvl w:ilvl="8" w:tplc="EF0C4C24">
      <w:start w:val="1"/>
      <w:numFmt w:val="lowerRoman"/>
      <w:suff w:val="nothing"/>
      <w:lvlText w:val="%9."/>
      <w:lvlJc w:val="left"/>
      <w:pPr>
        <w:ind w:left="6366" w:hanging="1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nsid w:val="75FF0584"/>
    <w:multiLevelType w:val="hybridMultilevel"/>
    <w:tmpl w:val="71B6F38E"/>
    <w:numStyleLink w:val="Zaimportowanystyl9"/>
  </w:abstractNum>
  <w:abstractNum w:abstractNumId="55">
    <w:nsid w:val="77194B46"/>
    <w:multiLevelType w:val="hybridMultilevel"/>
    <w:tmpl w:val="E47A9984"/>
    <w:styleLink w:val="Zaimportowanystyl4"/>
    <w:lvl w:ilvl="0" w:tplc="01F4586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1624BA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25CF01C">
      <w:start w:val="1"/>
      <w:numFmt w:val="lowerRoman"/>
      <w:lvlText w:val="%3."/>
      <w:lvlJc w:val="left"/>
      <w:pPr>
        <w:ind w:left="1800" w:hanging="308"/>
      </w:pPr>
      <w:rPr>
        <w:rFonts w:hAnsi="Arial Unicode MS"/>
        <w:b/>
        <w:bCs/>
        <w:caps w:val="0"/>
        <w:smallCaps w:val="0"/>
        <w:strike w:val="0"/>
        <w:dstrike w:val="0"/>
        <w:outline w:val="0"/>
        <w:emboss w:val="0"/>
        <w:imprint w:val="0"/>
        <w:spacing w:val="0"/>
        <w:w w:val="100"/>
        <w:kern w:val="0"/>
        <w:position w:val="0"/>
        <w:highlight w:val="none"/>
        <w:vertAlign w:val="baseline"/>
      </w:rPr>
    </w:lvl>
    <w:lvl w:ilvl="3" w:tplc="25707BE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95A060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A604528">
      <w:start w:val="1"/>
      <w:numFmt w:val="lowerRoman"/>
      <w:lvlText w:val="%6."/>
      <w:lvlJc w:val="left"/>
      <w:pPr>
        <w:ind w:left="3960" w:hanging="308"/>
      </w:pPr>
      <w:rPr>
        <w:rFonts w:hAnsi="Arial Unicode MS"/>
        <w:b/>
        <w:bCs/>
        <w:caps w:val="0"/>
        <w:smallCaps w:val="0"/>
        <w:strike w:val="0"/>
        <w:dstrike w:val="0"/>
        <w:outline w:val="0"/>
        <w:emboss w:val="0"/>
        <w:imprint w:val="0"/>
        <w:spacing w:val="0"/>
        <w:w w:val="100"/>
        <w:kern w:val="0"/>
        <w:position w:val="0"/>
        <w:highlight w:val="none"/>
        <w:vertAlign w:val="baseline"/>
      </w:rPr>
    </w:lvl>
    <w:lvl w:ilvl="6" w:tplc="9D902A6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3EA5F8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CE8368E">
      <w:start w:val="1"/>
      <w:numFmt w:val="lowerRoman"/>
      <w:lvlText w:val="%9."/>
      <w:lvlJc w:val="left"/>
      <w:pPr>
        <w:ind w:left="6120" w:hanging="30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6">
    <w:nsid w:val="780C40CC"/>
    <w:multiLevelType w:val="hybridMultilevel"/>
    <w:tmpl w:val="B352C0C8"/>
    <w:numStyleLink w:val="Zaimportowanystyl27"/>
  </w:abstractNum>
  <w:abstractNum w:abstractNumId="57">
    <w:nsid w:val="79AA5030"/>
    <w:multiLevelType w:val="hybridMultilevel"/>
    <w:tmpl w:val="02D0641E"/>
    <w:styleLink w:val="Zaimportowanystyl13"/>
    <w:lvl w:ilvl="0" w:tplc="70A84EA0">
      <w:start w:val="1"/>
      <w:numFmt w:val="decimal"/>
      <w:lvlText w:val="%1)"/>
      <w:lvlJc w:val="left"/>
      <w:pPr>
        <w:ind w:left="851"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E48B72A">
      <w:start w:val="1"/>
      <w:numFmt w:val="lowerLetter"/>
      <w:lvlText w:val="%2."/>
      <w:lvlJc w:val="left"/>
      <w:pPr>
        <w:ind w:left="1418" w:hanging="273"/>
      </w:pPr>
      <w:rPr>
        <w:rFonts w:hAnsi="Arial Unicode MS"/>
        <w:caps w:val="0"/>
        <w:smallCaps w:val="0"/>
        <w:strike w:val="0"/>
        <w:dstrike w:val="0"/>
        <w:outline w:val="0"/>
        <w:emboss w:val="0"/>
        <w:imprint w:val="0"/>
        <w:spacing w:val="0"/>
        <w:w w:val="100"/>
        <w:kern w:val="0"/>
        <w:position w:val="0"/>
        <w:highlight w:val="none"/>
        <w:vertAlign w:val="baseline"/>
      </w:rPr>
    </w:lvl>
    <w:lvl w:ilvl="2" w:tplc="6240AD68">
      <w:start w:val="1"/>
      <w:numFmt w:val="lowerRoman"/>
      <w:lvlText w:val="%3."/>
      <w:lvlJc w:val="left"/>
      <w:pPr>
        <w:ind w:left="2127" w:hanging="196"/>
      </w:pPr>
      <w:rPr>
        <w:rFonts w:hAnsi="Arial Unicode MS"/>
        <w:caps w:val="0"/>
        <w:smallCaps w:val="0"/>
        <w:strike w:val="0"/>
        <w:dstrike w:val="0"/>
        <w:outline w:val="0"/>
        <w:emboss w:val="0"/>
        <w:imprint w:val="0"/>
        <w:spacing w:val="0"/>
        <w:w w:val="100"/>
        <w:kern w:val="0"/>
        <w:position w:val="0"/>
        <w:highlight w:val="none"/>
        <w:vertAlign w:val="baseline"/>
      </w:rPr>
    </w:lvl>
    <w:lvl w:ilvl="3" w:tplc="0352A92E">
      <w:start w:val="1"/>
      <w:numFmt w:val="decimal"/>
      <w:lvlText w:val="%4."/>
      <w:lvlJc w:val="left"/>
      <w:pPr>
        <w:ind w:left="2836" w:hanging="251"/>
      </w:pPr>
      <w:rPr>
        <w:rFonts w:hAnsi="Arial Unicode MS"/>
        <w:caps w:val="0"/>
        <w:smallCaps w:val="0"/>
        <w:strike w:val="0"/>
        <w:dstrike w:val="0"/>
        <w:outline w:val="0"/>
        <w:emboss w:val="0"/>
        <w:imprint w:val="0"/>
        <w:spacing w:val="0"/>
        <w:w w:val="100"/>
        <w:kern w:val="0"/>
        <w:position w:val="0"/>
        <w:highlight w:val="none"/>
        <w:vertAlign w:val="baseline"/>
      </w:rPr>
    </w:lvl>
    <w:lvl w:ilvl="4" w:tplc="B8F64D10">
      <w:start w:val="1"/>
      <w:numFmt w:val="lowerLetter"/>
      <w:lvlText w:val="%5."/>
      <w:lvlJc w:val="left"/>
      <w:pPr>
        <w:ind w:left="3545" w:hanging="240"/>
      </w:pPr>
      <w:rPr>
        <w:rFonts w:hAnsi="Arial Unicode MS"/>
        <w:caps w:val="0"/>
        <w:smallCaps w:val="0"/>
        <w:strike w:val="0"/>
        <w:dstrike w:val="0"/>
        <w:outline w:val="0"/>
        <w:emboss w:val="0"/>
        <w:imprint w:val="0"/>
        <w:spacing w:val="0"/>
        <w:w w:val="100"/>
        <w:kern w:val="0"/>
        <w:position w:val="0"/>
        <w:highlight w:val="none"/>
        <w:vertAlign w:val="baseline"/>
      </w:rPr>
    </w:lvl>
    <w:lvl w:ilvl="5" w:tplc="DC5E84BA">
      <w:start w:val="1"/>
      <w:numFmt w:val="lowerRoman"/>
      <w:suff w:val="nothing"/>
      <w:lvlText w:val="%6."/>
      <w:lvlJc w:val="left"/>
      <w:pPr>
        <w:ind w:left="4205" w:hanging="114"/>
      </w:pPr>
      <w:rPr>
        <w:rFonts w:hAnsi="Arial Unicode MS"/>
        <w:caps w:val="0"/>
        <w:smallCaps w:val="0"/>
        <w:strike w:val="0"/>
        <w:dstrike w:val="0"/>
        <w:outline w:val="0"/>
        <w:emboss w:val="0"/>
        <w:imprint w:val="0"/>
        <w:spacing w:val="0"/>
        <w:w w:val="100"/>
        <w:kern w:val="0"/>
        <w:position w:val="0"/>
        <w:highlight w:val="none"/>
        <w:vertAlign w:val="baseline"/>
      </w:rPr>
    </w:lvl>
    <w:lvl w:ilvl="6" w:tplc="64E88192">
      <w:start w:val="1"/>
      <w:numFmt w:val="decimal"/>
      <w:lvlText w:val="%7."/>
      <w:lvlJc w:val="left"/>
      <w:pPr>
        <w:ind w:left="4963" w:hanging="218"/>
      </w:pPr>
      <w:rPr>
        <w:rFonts w:hAnsi="Arial Unicode MS"/>
        <w:caps w:val="0"/>
        <w:smallCaps w:val="0"/>
        <w:strike w:val="0"/>
        <w:dstrike w:val="0"/>
        <w:outline w:val="0"/>
        <w:emboss w:val="0"/>
        <w:imprint w:val="0"/>
        <w:spacing w:val="0"/>
        <w:w w:val="100"/>
        <w:kern w:val="0"/>
        <w:position w:val="0"/>
        <w:highlight w:val="none"/>
        <w:vertAlign w:val="baseline"/>
      </w:rPr>
    </w:lvl>
    <w:lvl w:ilvl="7" w:tplc="56F21B46">
      <w:start w:val="1"/>
      <w:numFmt w:val="lowerLetter"/>
      <w:lvlText w:val="%8."/>
      <w:lvlJc w:val="left"/>
      <w:pPr>
        <w:ind w:left="5672" w:hanging="207"/>
      </w:pPr>
      <w:rPr>
        <w:rFonts w:hAnsi="Arial Unicode MS"/>
        <w:caps w:val="0"/>
        <w:smallCaps w:val="0"/>
        <w:strike w:val="0"/>
        <w:dstrike w:val="0"/>
        <w:outline w:val="0"/>
        <w:emboss w:val="0"/>
        <w:imprint w:val="0"/>
        <w:spacing w:val="0"/>
        <w:w w:val="100"/>
        <w:kern w:val="0"/>
        <w:position w:val="0"/>
        <w:highlight w:val="none"/>
        <w:vertAlign w:val="baseline"/>
      </w:rPr>
    </w:lvl>
    <w:lvl w:ilvl="8" w:tplc="A65E0682">
      <w:start w:val="1"/>
      <w:numFmt w:val="lowerRoman"/>
      <w:suff w:val="nothing"/>
      <w:lvlText w:val="%9."/>
      <w:lvlJc w:val="left"/>
      <w:pPr>
        <w:ind w:left="6365" w:hanging="1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nsid w:val="7F220877"/>
    <w:multiLevelType w:val="hybridMultilevel"/>
    <w:tmpl w:val="DAB4A40C"/>
    <w:numStyleLink w:val="Zaimportowanystyl11"/>
  </w:abstractNum>
  <w:abstractNum w:abstractNumId="59">
    <w:nsid w:val="7FD72419"/>
    <w:multiLevelType w:val="hybridMultilevel"/>
    <w:tmpl w:val="295AEA22"/>
    <w:styleLink w:val="Zaimportowanystyl16"/>
    <w:lvl w:ilvl="0" w:tplc="DF82149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742699E">
      <w:start w:val="1"/>
      <w:numFmt w:val="lowerLetter"/>
      <w:lvlText w:val="%2."/>
      <w:lvlJc w:val="left"/>
      <w:pPr>
        <w:ind w:left="114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32707A70">
      <w:start w:val="1"/>
      <w:numFmt w:val="lowerRoman"/>
      <w:lvlText w:val="%3."/>
      <w:lvlJc w:val="left"/>
      <w:pPr>
        <w:ind w:left="1867"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815E642A">
      <w:start w:val="1"/>
      <w:numFmt w:val="decimal"/>
      <w:lvlText w:val="%4."/>
      <w:lvlJc w:val="left"/>
      <w:pPr>
        <w:ind w:left="2587" w:hanging="427"/>
      </w:pPr>
      <w:rPr>
        <w:rFonts w:hAnsi="Arial Unicode MS"/>
        <w:caps w:val="0"/>
        <w:smallCaps w:val="0"/>
        <w:strike w:val="0"/>
        <w:dstrike w:val="0"/>
        <w:outline w:val="0"/>
        <w:emboss w:val="0"/>
        <w:imprint w:val="0"/>
        <w:spacing w:val="0"/>
        <w:w w:val="100"/>
        <w:kern w:val="0"/>
        <w:position w:val="0"/>
        <w:highlight w:val="none"/>
        <w:vertAlign w:val="baseline"/>
      </w:rPr>
    </w:lvl>
    <w:lvl w:ilvl="4" w:tplc="12A0FDA6">
      <w:start w:val="1"/>
      <w:numFmt w:val="lowerLetter"/>
      <w:lvlText w:val="%5."/>
      <w:lvlJc w:val="left"/>
      <w:pPr>
        <w:ind w:left="3307" w:hanging="427"/>
      </w:pPr>
      <w:rPr>
        <w:rFonts w:hAnsi="Arial Unicode MS"/>
        <w:caps w:val="0"/>
        <w:smallCaps w:val="0"/>
        <w:strike w:val="0"/>
        <w:dstrike w:val="0"/>
        <w:outline w:val="0"/>
        <w:emboss w:val="0"/>
        <w:imprint w:val="0"/>
        <w:spacing w:val="0"/>
        <w:w w:val="100"/>
        <w:kern w:val="0"/>
        <w:position w:val="0"/>
        <w:highlight w:val="none"/>
        <w:vertAlign w:val="baseline"/>
      </w:rPr>
    </w:lvl>
    <w:lvl w:ilvl="5" w:tplc="6644C7FC">
      <w:start w:val="1"/>
      <w:numFmt w:val="lowerRoman"/>
      <w:lvlText w:val="%6."/>
      <w:lvlJc w:val="left"/>
      <w:pPr>
        <w:ind w:left="4027"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BA9A2B9E">
      <w:start w:val="1"/>
      <w:numFmt w:val="decimal"/>
      <w:lvlText w:val="%7."/>
      <w:lvlJc w:val="left"/>
      <w:pPr>
        <w:ind w:left="4747" w:hanging="427"/>
      </w:pPr>
      <w:rPr>
        <w:rFonts w:hAnsi="Arial Unicode MS"/>
        <w:caps w:val="0"/>
        <w:smallCaps w:val="0"/>
        <w:strike w:val="0"/>
        <w:dstrike w:val="0"/>
        <w:outline w:val="0"/>
        <w:emboss w:val="0"/>
        <w:imprint w:val="0"/>
        <w:spacing w:val="0"/>
        <w:w w:val="100"/>
        <w:kern w:val="0"/>
        <w:position w:val="0"/>
        <w:highlight w:val="none"/>
        <w:vertAlign w:val="baseline"/>
      </w:rPr>
    </w:lvl>
    <w:lvl w:ilvl="7" w:tplc="D876A34C">
      <w:start w:val="1"/>
      <w:numFmt w:val="lowerLetter"/>
      <w:lvlText w:val="%8."/>
      <w:lvlJc w:val="left"/>
      <w:pPr>
        <w:ind w:left="5467" w:hanging="427"/>
      </w:pPr>
      <w:rPr>
        <w:rFonts w:hAnsi="Arial Unicode MS"/>
        <w:caps w:val="0"/>
        <w:smallCaps w:val="0"/>
        <w:strike w:val="0"/>
        <w:dstrike w:val="0"/>
        <w:outline w:val="0"/>
        <w:emboss w:val="0"/>
        <w:imprint w:val="0"/>
        <w:spacing w:val="0"/>
        <w:w w:val="100"/>
        <w:kern w:val="0"/>
        <w:position w:val="0"/>
        <w:highlight w:val="none"/>
        <w:vertAlign w:val="baseline"/>
      </w:rPr>
    </w:lvl>
    <w:lvl w:ilvl="8" w:tplc="1FAC7386">
      <w:start w:val="1"/>
      <w:numFmt w:val="lowerRoman"/>
      <w:lvlText w:val="%9."/>
      <w:lvlJc w:val="left"/>
      <w:pPr>
        <w:ind w:left="6187" w:hanging="36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6"/>
  </w:num>
  <w:num w:numId="2">
    <w:abstractNumId w:val="47"/>
  </w:num>
  <w:num w:numId="3">
    <w:abstractNumId w:val="47"/>
    <w:lvlOverride w:ilvl="0">
      <w:lvl w:ilvl="0" w:tplc="08F63EC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1B2E43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99E8E70">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F8C5FB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BA4BE4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3BCAA1C">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4E6116A">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CDCEE8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8C6AC6A">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4"/>
  </w:num>
  <w:num w:numId="5">
    <w:abstractNumId w:val="29"/>
  </w:num>
  <w:num w:numId="6">
    <w:abstractNumId w:val="38"/>
  </w:num>
  <w:num w:numId="7">
    <w:abstractNumId w:val="37"/>
  </w:num>
  <w:num w:numId="8">
    <w:abstractNumId w:val="55"/>
  </w:num>
  <w:num w:numId="9">
    <w:abstractNumId w:val="32"/>
    <w:lvlOverride w:ilvl="0">
      <w:lvl w:ilvl="0" w:tplc="A508BE90">
        <w:start w:val="1"/>
        <w:numFmt w:val="decimal"/>
        <w:lvlText w:val="%1."/>
        <w:lvlJc w:val="left"/>
        <w:pPr>
          <w:ind w:left="36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0">
    <w:abstractNumId w:val="48"/>
  </w:num>
  <w:num w:numId="11">
    <w:abstractNumId w:val="22"/>
  </w:num>
  <w:num w:numId="12">
    <w:abstractNumId w:val="19"/>
  </w:num>
  <w:num w:numId="13">
    <w:abstractNumId w:val="40"/>
  </w:num>
  <w:num w:numId="14">
    <w:abstractNumId w:val="32"/>
    <w:lvlOverride w:ilvl="0">
      <w:startOverride w:val="2"/>
      <w:lvl w:ilvl="0" w:tplc="A508BE90">
        <w:start w:val="2"/>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47A862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D262386">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65CFCF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776453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FC654A6">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4C64E3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548C82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FD05598">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49"/>
  </w:num>
  <w:num w:numId="16">
    <w:abstractNumId w:val="14"/>
  </w:num>
  <w:num w:numId="17">
    <w:abstractNumId w:val="32"/>
    <w:lvlOverride w:ilvl="0">
      <w:startOverride w:val="3"/>
      <w:lvl w:ilvl="0" w:tplc="A508BE90">
        <w:start w:val="3"/>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47A862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D262386">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65CFCF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776453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FC654A6">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4C64E3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548C82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FD05598">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
  </w:num>
  <w:num w:numId="19">
    <w:abstractNumId w:val="45"/>
  </w:num>
  <w:num w:numId="20">
    <w:abstractNumId w:val="32"/>
    <w:lvlOverride w:ilvl="0">
      <w:startOverride w:val="4"/>
      <w:lvl w:ilvl="0" w:tplc="A508BE90">
        <w:start w:val="4"/>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47A862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D262386">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65CFCF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776453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FC654A6">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4C64E3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548C82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FD05598">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28"/>
  </w:num>
  <w:num w:numId="22">
    <w:abstractNumId w:val="54"/>
  </w:num>
  <w:num w:numId="23">
    <w:abstractNumId w:val="44"/>
  </w:num>
  <w:num w:numId="24">
    <w:abstractNumId w:val="11"/>
  </w:num>
  <w:num w:numId="25">
    <w:abstractNumId w:val="11"/>
    <w:lvlOverride w:ilvl="0">
      <w:lvl w:ilvl="0" w:tplc="823A79AC">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6108EE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1B6137E">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CD2359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9FE286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B54EA4A">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7A052D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712398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8009502">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6"/>
  </w:num>
  <w:num w:numId="27">
    <w:abstractNumId w:val="58"/>
  </w:num>
  <w:num w:numId="28">
    <w:abstractNumId w:val="41"/>
  </w:num>
  <w:num w:numId="29">
    <w:abstractNumId w:val="43"/>
  </w:num>
  <w:num w:numId="30">
    <w:abstractNumId w:val="43"/>
    <w:lvlOverride w:ilvl="0">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180"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246"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312"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378"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444"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510"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576"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642" w:hanging="11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43"/>
    <w:lvlOverride w:ilvl="0">
      <w:lvl w:ilvl="0">
        <w:start w:val="1"/>
        <w:numFmt w:val="decimal"/>
        <w:lvlText w:val="%1."/>
        <w:lvlJc w:val="left"/>
        <w:pPr>
          <w:ind w:left="425" w:hanging="425"/>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194" w:hanging="1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260" w:hanging="1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326" w:hanging="1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392" w:hanging="1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458" w:hanging="1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524" w:hanging="1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590" w:hanging="1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656" w:hanging="12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2">
    <w:abstractNumId w:val="57"/>
  </w:num>
  <w:num w:numId="33">
    <w:abstractNumId w:val="17"/>
  </w:num>
  <w:num w:numId="34">
    <w:abstractNumId w:val="43"/>
    <w:lvlOverride w:ilvl="0">
      <w:startOverride w:val="7"/>
      <w:lvl w:ilvl="0">
        <w:start w:val="7"/>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ind w:left="180"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246"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312"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378"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444"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510"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576"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642" w:hanging="11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53"/>
  </w:num>
  <w:num w:numId="36">
    <w:abstractNumId w:val="7"/>
  </w:num>
  <w:num w:numId="37">
    <w:abstractNumId w:val="43"/>
    <w:lvlOverride w:ilvl="0">
      <w:startOverride w:val="8"/>
      <w:lvl w:ilvl="0">
        <w:start w:val="8"/>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ind w:left="180"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246"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312"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378"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444"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510"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576"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642" w:hanging="11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8"/>
  </w:num>
  <w:num w:numId="39">
    <w:abstractNumId w:val="24"/>
  </w:num>
  <w:num w:numId="40">
    <w:abstractNumId w:val="24"/>
    <w:lvlOverride w:ilvl="0">
      <w:lvl w:ilvl="0" w:tplc="8F5402B8">
        <w:start w:val="1"/>
        <w:numFmt w:val="decimal"/>
        <w:lvlText w:val="%1)"/>
        <w:lvlJc w:val="left"/>
        <w:pPr>
          <w:tabs>
            <w:tab w:val="num" w:pos="945"/>
          </w:tabs>
          <w:ind w:left="1053" w:hanging="6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D34A7F2">
        <w:start w:val="1"/>
        <w:numFmt w:val="lowerLetter"/>
        <w:lvlText w:val="%2."/>
        <w:lvlJc w:val="left"/>
        <w:pPr>
          <w:tabs>
            <w:tab w:val="num" w:pos="1478"/>
          </w:tabs>
          <w:ind w:left="1586"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774925C">
        <w:start w:val="1"/>
        <w:numFmt w:val="lowerRoman"/>
        <w:lvlText w:val="%3."/>
        <w:lvlJc w:val="left"/>
        <w:pPr>
          <w:tabs>
            <w:tab w:val="num" w:pos="2170"/>
          </w:tabs>
          <w:ind w:left="2278" w:hanging="3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89CF486">
        <w:start w:val="1"/>
        <w:numFmt w:val="decimal"/>
        <w:lvlText w:val="%4."/>
        <w:lvlJc w:val="left"/>
        <w:pPr>
          <w:tabs>
            <w:tab w:val="num" w:pos="2892"/>
          </w:tabs>
          <w:ind w:left="3000" w:hanging="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46EB98C">
        <w:start w:val="1"/>
        <w:numFmt w:val="lowerLetter"/>
        <w:lvlText w:val="%5."/>
        <w:lvlJc w:val="left"/>
        <w:pPr>
          <w:tabs>
            <w:tab w:val="num" w:pos="3598"/>
          </w:tabs>
          <w:ind w:left="3706"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ACE9386">
        <w:start w:val="1"/>
        <w:numFmt w:val="lowerRoman"/>
        <w:suff w:val="nothing"/>
        <w:lvlText w:val="%6."/>
        <w:lvlJc w:val="left"/>
        <w:pPr>
          <w:ind w:left="4340" w:hanging="2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7149D26">
        <w:start w:val="1"/>
        <w:numFmt w:val="decimal"/>
        <w:lvlText w:val="%7."/>
        <w:lvlJc w:val="left"/>
        <w:pPr>
          <w:tabs>
            <w:tab w:val="num" w:pos="5011"/>
          </w:tabs>
          <w:ind w:left="5119" w:hanging="3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C72F6CE">
        <w:start w:val="1"/>
        <w:numFmt w:val="lowerLetter"/>
        <w:lvlText w:val="%8."/>
        <w:lvlJc w:val="left"/>
        <w:pPr>
          <w:tabs>
            <w:tab w:val="num" w:pos="5718"/>
          </w:tabs>
          <w:ind w:left="58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1E642F2">
        <w:start w:val="1"/>
        <w:numFmt w:val="lowerRoman"/>
        <w:suff w:val="nothing"/>
        <w:lvlText w:val="%9."/>
        <w:lvlJc w:val="left"/>
        <w:pPr>
          <w:ind w:left="6500" w:hanging="24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abstractNumId w:val="24"/>
    <w:lvlOverride w:ilvl="0">
      <w:startOverride w:val="6"/>
      <w:lvl w:ilvl="0" w:tplc="8F5402B8">
        <w:start w:val="6"/>
        <w:numFmt w:val="decimal"/>
        <w:lvlText w:val="%1)"/>
        <w:lvlJc w:val="left"/>
        <w:pPr>
          <w:ind w:left="945" w:hanging="5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D34A7F2">
        <w:start w:val="1"/>
        <w:numFmt w:val="lowerLetter"/>
        <w:lvlText w:val="%2."/>
        <w:lvlJc w:val="left"/>
        <w:pPr>
          <w:ind w:left="1478" w:hanging="3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774925C">
        <w:start w:val="1"/>
        <w:numFmt w:val="lowerRoman"/>
        <w:lvlText w:val="%3."/>
        <w:lvlJc w:val="left"/>
        <w:pPr>
          <w:ind w:left="2170" w:hanging="2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89CF486">
        <w:start w:val="1"/>
        <w:numFmt w:val="decimal"/>
        <w:lvlText w:val="%4."/>
        <w:lvlJc w:val="left"/>
        <w:pPr>
          <w:ind w:left="2892"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46EB98C">
        <w:start w:val="1"/>
        <w:numFmt w:val="lowerLetter"/>
        <w:lvlText w:val="%5."/>
        <w:lvlJc w:val="left"/>
        <w:pPr>
          <w:ind w:left="3598"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ACE9386">
        <w:start w:val="1"/>
        <w:numFmt w:val="lowerRoman"/>
        <w:lvlText w:val="%6."/>
        <w:lvlJc w:val="left"/>
        <w:pPr>
          <w:ind w:left="4290" w:hanging="1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7149D26">
        <w:start w:val="1"/>
        <w:numFmt w:val="decimal"/>
        <w:lvlText w:val="%7."/>
        <w:lvlJc w:val="left"/>
        <w:pPr>
          <w:ind w:left="5011" w:hanging="2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C72F6CE">
        <w:start w:val="1"/>
        <w:numFmt w:val="lowerLetter"/>
        <w:lvlText w:val="%8."/>
        <w:lvlJc w:val="left"/>
        <w:pPr>
          <w:ind w:left="5718" w:hanging="2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1E642F2">
        <w:start w:val="1"/>
        <w:numFmt w:val="lowerRoman"/>
        <w:suff w:val="nothing"/>
        <w:lvlText w:val="%9."/>
        <w:lvlJc w:val="left"/>
        <w:pPr>
          <w:ind w:left="6364" w:hanging="11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abstractNumId w:val="43"/>
    <w:lvlOverride w:ilvl="0">
      <w:startOverride w:val="14"/>
      <w:lvl w:ilvl="0">
        <w:start w:val="14"/>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ind w:left="180"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246"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312"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378"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444"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510"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576"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642" w:hanging="11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abstractNumId w:val="59"/>
  </w:num>
  <w:num w:numId="44">
    <w:abstractNumId w:val="12"/>
  </w:num>
  <w:num w:numId="45">
    <w:abstractNumId w:val="12"/>
    <w:lvlOverride w:ilvl="0">
      <w:lvl w:ilvl="0" w:tplc="9F4A5486">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7962EB0">
        <w:start w:val="1"/>
        <w:numFmt w:val="lowerLetter"/>
        <w:lvlText w:val="%2."/>
        <w:lvlJc w:val="left"/>
        <w:pPr>
          <w:ind w:left="1147" w:hanging="4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A0CA0684">
        <w:start w:val="1"/>
        <w:numFmt w:val="lowerRoman"/>
        <w:lvlText w:val="%3."/>
        <w:lvlJc w:val="left"/>
        <w:pPr>
          <w:ind w:left="1867" w:hanging="3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34561D3C">
        <w:start w:val="1"/>
        <w:numFmt w:val="decimal"/>
        <w:lvlText w:val="%4."/>
        <w:lvlJc w:val="left"/>
        <w:pPr>
          <w:ind w:left="2587" w:hanging="4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EA30B9C8">
        <w:start w:val="1"/>
        <w:numFmt w:val="lowerLetter"/>
        <w:lvlText w:val="%5."/>
        <w:lvlJc w:val="left"/>
        <w:pPr>
          <w:ind w:left="3307" w:hanging="4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4085A8C">
        <w:start w:val="1"/>
        <w:numFmt w:val="lowerRoman"/>
        <w:lvlText w:val="%6."/>
        <w:lvlJc w:val="left"/>
        <w:pPr>
          <w:ind w:left="4027" w:hanging="3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2F4E1A50">
        <w:start w:val="1"/>
        <w:numFmt w:val="decimal"/>
        <w:lvlText w:val="%7."/>
        <w:lvlJc w:val="left"/>
        <w:pPr>
          <w:ind w:left="4747" w:hanging="4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C77454A4">
        <w:start w:val="1"/>
        <w:numFmt w:val="lowerLetter"/>
        <w:lvlText w:val="%8."/>
        <w:lvlJc w:val="left"/>
        <w:pPr>
          <w:ind w:left="5467" w:hanging="4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DC8E9CA">
        <w:start w:val="1"/>
        <w:numFmt w:val="lowerRoman"/>
        <w:lvlText w:val="%9."/>
        <w:lvlJc w:val="left"/>
        <w:pPr>
          <w:ind w:left="6187" w:hanging="37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6">
    <w:abstractNumId w:val="15"/>
  </w:num>
  <w:num w:numId="47">
    <w:abstractNumId w:val="20"/>
  </w:num>
  <w:num w:numId="48">
    <w:abstractNumId w:val="3"/>
  </w:num>
  <w:num w:numId="49">
    <w:abstractNumId w:val="33"/>
  </w:num>
  <w:num w:numId="50">
    <w:abstractNumId w:val="50"/>
  </w:num>
  <w:num w:numId="51">
    <w:abstractNumId w:val="27"/>
  </w:num>
  <w:num w:numId="52">
    <w:abstractNumId w:val="27"/>
    <w:lvlOverride w:ilvl="0">
      <w:lvl w:ilvl="0" w:tplc="10D88D34">
        <w:start w:val="1"/>
        <w:numFmt w:val="lowerLetter"/>
        <w:lvlText w:val="%1)"/>
        <w:lvlJc w:val="left"/>
        <w:pPr>
          <w:tabs>
            <w:tab w:val="num" w:pos="28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DEC4E00">
        <w:start w:val="1"/>
        <w:numFmt w:val="lowerLetter"/>
        <w:lvlText w:val="%2."/>
        <w:lvlJc w:val="left"/>
        <w:pPr>
          <w:tabs>
            <w:tab w:val="left" w:pos="284"/>
            <w:tab w:val="num" w:pos="1080"/>
          </w:tabs>
          <w:ind w:left="115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C94A272">
        <w:start w:val="1"/>
        <w:numFmt w:val="lowerRoman"/>
        <w:lvlText w:val="%3."/>
        <w:lvlJc w:val="left"/>
        <w:pPr>
          <w:tabs>
            <w:tab w:val="left" w:pos="284"/>
            <w:tab w:val="num" w:pos="1800"/>
          </w:tabs>
          <w:ind w:left="1876" w:hanging="3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A9C2538">
        <w:start w:val="1"/>
        <w:numFmt w:val="decimal"/>
        <w:lvlText w:val="%4."/>
        <w:lvlJc w:val="left"/>
        <w:pPr>
          <w:tabs>
            <w:tab w:val="left" w:pos="284"/>
            <w:tab w:val="num" w:pos="2520"/>
          </w:tabs>
          <w:ind w:left="259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BB8B27C">
        <w:start w:val="1"/>
        <w:numFmt w:val="lowerLetter"/>
        <w:lvlText w:val="%5."/>
        <w:lvlJc w:val="left"/>
        <w:pPr>
          <w:tabs>
            <w:tab w:val="left" w:pos="284"/>
            <w:tab w:val="num" w:pos="3240"/>
          </w:tabs>
          <w:ind w:left="331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3344D0C">
        <w:start w:val="1"/>
        <w:numFmt w:val="lowerRoman"/>
        <w:lvlText w:val="%6."/>
        <w:lvlJc w:val="left"/>
        <w:pPr>
          <w:tabs>
            <w:tab w:val="left" w:pos="284"/>
            <w:tab w:val="num" w:pos="3960"/>
          </w:tabs>
          <w:ind w:left="4036" w:hanging="3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6749AA0">
        <w:start w:val="1"/>
        <w:numFmt w:val="decimal"/>
        <w:lvlText w:val="%7."/>
        <w:lvlJc w:val="left"/>
        <w:pPr>
          <w:tabs>
            <w:tab w:val="left" w:pos="284"/>
            <w:tab w:val="num" w:pos="4680"/>
          </w:tabs>
          <w:ind w:left="475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16844E6">
        <w:start w:val="1"/>
        <w:numFmt w:val="lowerLetter"/>
        <w:lvlText w:val="%8."/>
        <w:lvlJc w:val="left"/>
        <w:pPr>
          <w:tabs>
            <w:tab w:val="left" w:pos="284"/>
            <w:tab w:val="num" w:pos="5400"/>
          </w:tabs>
          <w:ind w:left="547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8EC0F9A">
        <w:start w:val="1"/>
        <w:numFmt w:val="lowerRoman"/>
        <w:lvlText w:val="%9."/>
        <w:lvlJc w:val="left"/>
        <w:pPr>
          <w:tabs>
            <w:tab w:val="left" w:pos="284"/>
            <w:tab w:val="num" w:pos="6120"/>
          </w:tabs>
          <w:ind w:left="6196" w:hanging="37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3">
    <w:abstractNumId w:val="33"/>
    <w:lvlOverride w:ilvl="0">
      <w:startOverride w:val="2"/>
    </w:lvlOverride>
  </w:num>
  <w:num w:numId="54">
    <w:abstractNumId w:val="2"/>
  </w:num>
  <w:num w:numId="55">
    <w:abstractNumId w:val="23"/>
  </w:num>
  <w:num w:numId="56">
    <w:abstractNumId w:val="5"/>
  </w:num>
  <w:num w:numId="57">
    <w:abstractNumId w:val="36"/>
  </w:num>
  <w:num w:numId="58">
    <w:abstractNumId w:val="18"/>
  </w:num>
  <w:num w:numId="59">
    <w:abstractNumId w:val="10"/>
  </w:num>
  <w:num w:numId="60">
    <w:abstractNumId w:val="36"/>
    <w:lvlOverride w:ilvl="0">
      <w:startOverride w:val="3"/>
    </w:lvlOverride>
  </w:num>
  <w:num w:numId="61">
    <w:abstractNumId w:val="25"/>
  </w:num>
  <w:num w:numId="62">
    <w:abstractNumId w:val="35"/>
  </w:num>
  <w:num w:numId="63">
    <w:abstractNumId w:val="46"/>
  </w:num>
  <w:num w:numId="64">
    <w:abstractNumId w:val="21"/>
  </w:num>
  <w:num w:numId="65">
    <w:abstractNumId w:val="21"/>
    <w:lvlOverride w:ilvl="0">
      <w:lvl w:ilvl="0" w:tplc="838C34DE">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DC40282">
        <w:start w:val="1"/>
        <w:numFmt w:val="lowerLetter"/>
        <w:lvlText w:val="%2."/>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3800D74">
        <w:start w:val="1"/>
        <w:numFmt w:val="lowerRoman"/>
        <w:lvlText w:val="%3."/>
        <w:lvlJc w:val="left"/>
        <w:pPr>
          <w:ind w:left="1865"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93E4572">
        <w:start w:val="1"/>
        <w:numFmt w:val="decimal"/>
        <w:lvlText w:val="%4."/>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D7E4646">
        <w:start w:val="1"/>
        <w:numFmt w:val="lowerLetter"/>
        <w:lvlText w:val="%5."/>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48A682A">
        <w:start w:val="1"/>
        <w:numFmt w:val="lowerRoman"/>
        <w:lvlText w:val="%6."/>
        <w:lvlJc w:val="left"/>
        <w:pPr>
          <w:ind w:left="4025"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33E8608">
        <w:start w:val="1"/>
        <w:numFmt w:val="decimal"/>
        <w:lvlText w:val="%7."/>
        <w:lvlJc w:val="left"/>
        <w:pPr>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22EDD8A">
        <w:start w:val="1"/>
        <w:numFmt w:val="lowerLetter"/>
        <w:lvlText w:val="%8."/>
        <w:lvlJc w:val="left"/>
        <w:pPr>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D52B83C">
        <w:start w:val="1"/>
        <w:numFmt w:val="lowerRoman"/>
        <w:lvlText w:val="%9."/>
        <w:lvlJc w:val="left"/>
        <w:pPr>
          <w:ind w:left="6185" w:hanging="35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6">
    <w:abstractNumId w:val="21"/>
    <w:lvlOverride w:ilvl="0">
      <w:lvl w:ilvl="0" w:tplc="838C34DE">
        <w:start w:val="1"/>
        <w:numFmt w:val="decimal"/>
        <w:lvlText w:val="%1."/>
        <w:lvlJc w:val="left"/>
        <w:pPr>
          <w:ind w:left="426"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DC40282">
        <w:start w:val="1"/>
        <w:numFmt w:val="lowerLetter"/>
        <w:lvlText w:val="%2."/>
        <w:lvlJc w:val="left"/>
        <w:pPr>
          <w:ind w:left="1146"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3800D74">
        <w:start w:val="1"/>
        <w:numFmt w:val="lowerRoman"/>
        <w:lvlText w:val="%3."/>
        <w:lvlJc w:val="left"/>
        <w:pPr>
          <w:ind w:left="1866"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93E4572">
        <w:start w:val="1"/>
        <w:numFmt w:val="decimal"/>
        <w:lvlText w:val="%4."/>
        <w:lvlJc w:val="left"/>
        <w:pPr>
          <w:ind w:left="2586"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D7E4646">
        <w:start w:val="1"/>
        <w:numFmt w:val="lowerLetter"/>
        <w:lvlText w:val="%5."/>
        <w:lvlJc w:val="left"/>
        <w:pPr>
          <w:ind w:left="3306"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48A682A">
        <w:start w:val="1"/>
        <w:numFmt w:val="lowerRoman"/>
        <w:lvlText w:val="%6."/>
        <w:lvlJc w:val="left"/>
        <w:pPr>
          <w:ind w:left="4026"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33E8608">
        <w:start w:val="1"/>
        <w:numFmt w:val="decimal"/>
        <w:lvlText w:val="%7."/>
        <w:lvlJc w:val="left"/>
        <w:pPr>
          <w:ind w:left="4746"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22EDD8A">
        <w:start w:val="1"/>
        <w:numFmt w:val="lowerLetter"/>
        <w:lvlText w:val="%8."/>
        <w:lvlJc w:val="left"/>
        <w:pPr>
          <w:ind w:left="5466"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D52B83C">
        <w:start w:val="1"/>
        <w:numFmt w:val="lowerRoman"/>
        <w:lvlText w:val="%9."/>
        <w:lvlJc w:val="left"/>
        <w:pPr>
          <w:ind w:left="6186" w:hanging="35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7">
    <w:abstractNumId w:val="30"/>
  </w:num>
  <w:num w:numId="68">
    <w:abstractNumId w:val="31"/>
  </w:num>
  <w:num w:numId="69">
    <w:abstractNumId w:val="31"/>
    <w:lvlOverride w:ilvl="0">
      <w:lvl w:ilvl="0" w:tplc="22489E0A">
        <w:start w:val="1"/>
        <w:numFmt w:val="decimal"/>
        <w:lvlText w:val="%1)"/>
        <w:lvlJc w:val="left"/>
        <w:pPr>
          <w:tabs>
            <w:tab w:val="num" w:pos="709"/>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65436A2">
        <w:start w:val="1"/>
        <w:numFmt w:val="lowerLetter"/>
        <w:lvlText w:val="%2."/>
        <w:lvlJc w:val="left"/>
        <w:pPr>
          <w:tabs>
            <w:tab w:val="left" w:pos="709"/>
            <w:tab w:val="num" w:pos="1418"/>
          </w:tabs>
          <w:ind w:left="1495"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6EC7B8A">
        <w:start w:val="1"/>
        <w:numFmt w:val="lowerRoman"/>
        <w:lvlText w:val="%3."/>
        <w:lvlJc w:val="left"/>
        <w:pPr>
          <w:tabs>
            <w:tab w:val="left" w:pos="709"/>
            <w:tab w:val="num" w:pos="2127"/>
          </w:tabs>
          <w:ind w:left="2204" w:hanging="2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4646738">
        <w:start w:val="1"/>
        <w:numFmt w:val="decimal"/>
        <w:lvlText w:val="%4."/>
        <w:lvlJc w:val="left"/>
        <w:pPr>
          <w:tabs>
            <w:tab w:val="left" w:pos="709"/>
            <w:tab w:val="num" w:pos="2836"/>
          </w:tabs>
          <w:ind w:left="291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2621074">
        <w:start w:val="1"/>
        <w:numFmt w:val="lowerLetter"/>
        <w:lvlText w:val="%5."/>
        <w:lvlJc w:val="left"/>
        <w:pPr>
          <w:tabs>
            <w:tab w:val="left" w:pos="709"/>
            <w:tab w:val="num" w:pos="3545"/>
          </w:tabs>
          <w:ind w:left="3622"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514B680">
        <w:start w:val="1"/>
        <w:numFmt w:val="lowerRoman"/>
        <w:suff w:val="nothing"/>
        <w:lvlText w:val="%6."/>
        <w:lvlJc w:val="left"/>
        <w:pPr>
          <w:tabs>
            <w:tab w:val="left" w:pos="709"/>
          </w:tabs>
          <w:ind w:left="4283" w:hanging="1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2D6BF0C">
        <w:start w:val="1"/>
        <w:numFmt w:val="decimal"/>
        <w:lvlText w:val="%7."/>
        <w:lvlJc w:val="left"/>
        <w:pPr>
          <w:tabs>
            <w:tab w:val="left" w:pos="709"/>
            <w:tab w:val="num" w:pos="4963"/>
          </w:tabs>
          <w:ind w:left="504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510AE0E">
        <w:start w:val="1"/>
        <w:numFmt w:val="lowerLetter"/>
        <w:lvlText w:val="%8."/>
        <w:lvlJc w:val="left"/>
        <w:pPr>
          <w:tabs>
            <w:tab w:val="left" w:pos="709"/>
            <w:tab w:val="num" w:pos="5672"/>
          </w:tabs>
          <w:ind w:left="574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1903ACA">
        <w:start w:val="1"/>
        <w:numFmt w:val="lowerRoman"/>
        <w:suff w:val="nothing"/>
        <w:lvlText w:val="%9."/>
        <w:lvlJc w:val="left"/>
        <w:pPr>
          <w:tabs>
            <w:tab w:val="left" w:pos="709"/>
          </w:tabs>
          <w:ind w:left="6443" w:hanging="1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0">
    <w:abstractNumId w:val="21"/>
    <w:lvlOverride w:ilvl="0">
      <w:startOverride w:val="5"/>
      <w:lvl w:ilvl="0" w:tplc="838C34DE">
        <w:start w:val="5"/>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DC4028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3800D74">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93E457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D7E464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48A682A">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33E860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22EDD8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D52B83C">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1">
    <w:abstractNumId w:val="0"/>
  </w:num>
  <w:num w:numId="72">
    <w:abstractNumId w:val="4"/>
  </w:num>
  <w:num w:numId="73">
    <w:abstractNumId w:val="13"/>
  </w:num>
  <w:num w:numId="74">
    <w:abstractNumId w:val="56"/>
  </w:num>
  <w:num w:numId="75">
    <w:abstractNumId w:val="4"/>
  </w:num>
  <w:num w:numId="76">
    <w:abstractNumId w:val="52"/>
  </w:num>
  <w:num w:numId="77">
    <w:abstractNumId w:val="9"/>
  </w:num>
  <w:num w:numId="78">
    <w:abstractNumId w:val="21"/>
    <w:lvlOverride w:ilvl="0">
      <w:startOverride w:val="6"/>
      <w:lvl w:ilvl="0" w:tplc="838C34DE">
        <w:start w:val="6"/>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DC4028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3800D74">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93E457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D7E464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48A682A">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33E860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22EDD8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D52B83C">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9">
    <w:abstractNumId w:val="42"/>
  </w:num>
  <w:num w:numId="80">
    <w:abstractNumId w:val="39"/>
  </w:num>
  <w:num w:numId="81">
    <w:abstractNumId w:val="51"/>
  </w:num>
  <w:num w:numId="82">
    <w:abstractNumId w:val="26"/>
  </w:num>
  <w:num w:numId="83">
    <w:abstractNumId w:val="26"/>
    <w:lvlOverride w:ilvl="0">
      <w:lvl w:ilvl="0" w:tplc="438250D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CA0CC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A1C151E">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4EA7E4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2B2A74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7F46140">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9DAA7E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214B95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242B8AE">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4">
    <w:abstractNumId w:val="26"/>
    <w:lvlOverride w:ilvl="0">
      <w:lvl w:ilvl="0" w:tplc="438250D2">
        <w:start w:val="1"/>
        <w:numFmt w:val="decimal"/>
        <w:lvlText w:val="%1)"/>
        <w:lvlJc w:val="left"/>
        <w:pPr>
          <w:tabs>
            <w:tab w:val="num" w:pos="521"/>
          </w:tabs>
          <w:ind w:left="629" w:hanging="6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CA0CCD8">
        <w:start w:val="1"/>
        <w:numFmt w:val="lowerLetter"/>
        <w:lvlText w:val="%2."/>
        <w:lvlJc w:val="left"/>
        <w:pPr>
          <w:tabs>
            <w:tab w:val="num" w:pos="1241"/>
          </w:tabs>
          <w:ind w:left="1349" w:hanging="6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A1C151E">
        <w:start w:val="1"/>
        <w:numFmt w:val="lowerRoman"/>
        <w:lvlText w:val="%3."/>
        <w:lvlJc w:val="left"/>
        <w:pPr>
          <w:tabs>
            <w:tab w:val="num" w:pos="1946"/>
          </w:tabs>
          <w:ind w:left="2054" w:hanging="5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4EA7E4E">
        <w:start w:val="1"/>
        <w:numFmt w:val="decimal"/>
        <w:lvlText w:val="%4."/>
        <w:lvlJc w:val="left"/>
        <w:pPr>
          <w:tabs>
            <w:tab w:val="num" w:pos="2681"/>
          </w:tabs>
          <w:ind w:left="2789" w:hanging="6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2B2A740">
        <w:start w:val="1"/>
        <w:numFmt w:val="lowerLetter"/>
        <w:lvlText w:val="%5."/>
        <w:lvlJc w:val="left"/>
        <w:pPr>
          <w:tabs>
            <w:tab w:val="num" w:pos="3401"/>
          </w:tabs>
          <w:ind w:left="3509" w:hanging="6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7F46140">
        <w:start w:val="1"/>
        <w:numFmt w:val="lowerRoman"/>
        <w:lvlText w:val="%6."/>
        <w:lvlJc w:val="left"/>
        <w:pPr>
          <w:tabs>
            <w:tab w:val="num" w:pos="4106"/>
          </w:tabs>
          <w:ind w:left="4214" w:hanging="5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9DAA7E2">
        <w:start w:val="1"/>
        <w:numFmt w:val="decimal"/>
        <w:lvlText w:val="%7."/>
        <w:lvlJc w:val="left"/>
        <w:pPr>
          <w:tabs>
            <w:tab w:val="num" w:pos="4841"/>
          </w:tabs>
          <w:ind w:left="4949" w:hanging="6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214B958">
        <w:start w:val="1"/>
        <w:numFmt w:val="lowerLetter"/>
        <w:lvlText w:val="%8."/>
        <w:lvlJc w:val="left"/>
        <w:pPr>
          <w:tabs>
            <w:tab w:val="num" w:pos="5561"/>
          </w:tabs>
          <w:ind w:left="5669" w:hanging="6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242B8AE">
        <w:start w:val="1"/>
        <w:numFmt w:val="lowerRoman"/>
        <w:lvlText w:val="%9."/>
        <w:lvlJc w:val="left"/>
        <w:pPr>
          <w:tabs>
            <w:tab w:val="num" w:pos="6266"/>
          </w:tabs>
          <w:ind w:left="6374" w:hanging="54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5">
    <w:abstractNumId w:val="26"/>
    <w:lvlOverride w:ilvl="0">
      <w:startOverride w:val="4"/>
      <w:lvl w:ilvl="0" w:tplc="438250D2">
        <w:start w:val="4"/>
        <w:numFmt w:val="decimal"/>
        <w:lvlText w:val="%1)"/>
        <w:lvlJc w:val="left"/>
        <w:pPr>
          <w:ind w:left="521" w:hanging="5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CA0CCD8">
        <w:start w:val="1"/>
        <w:numFmt w:val="lowerLetter"/>
        <w:lvlText w:val="%2."/>
        <w:lvlJc w:val="left"/>
        <w:pPr>
          <w:ind w:left="1241" w:hanging="5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1C151E">
        <w:start w:val="1"/>
        <w:numFmt w:val="lowerRoman"/>
        <w:lvlText w:val="%3."/>
        <w:lvlJc w:val="left"/>
        <w:pPr>
          <w:ind w:left="1946" w:hanging="4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4EA7E4E">
        <w:start w:val="1"/>
        <w:numFmt w:val="decimal"/>
        <w:lvlText w:val="%4."/>
        <w:lvlJc w:val="left"/>
        <w:pPr>
          <w:ind w:left="2681" w:hanging="5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2B2A740">
        <w:start w:val="1"/>
        <w:numFmt w:val="lowerLetter"/>
        <w:lvlText w:val="%5."/>
        <w:lvlJc w:val="left"/>
        <w:pPr>
          <w:ind w:left="3401" w:hanging="5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7F46140">
        <w:start w:val="1"/>
        <w:numFmt w:val="lowerRoman"/>
        <w:lvlText w:val="%6."/>
        <w:lvlJc w:val="left"/>
        <w:pPr>
          <w:ind w:left="4106" w:hanging="4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9DAA7E2">
        <w:start w:val="1"/>
        <w:numFmt w:val="decimal"/>
        <w:lvlText w:val="%7."/>
        <w:lvlJc w:val="left"/>
        <w:pPr>
          <w:ind w:left="4841" w:hanging="5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214B958">
        <w:start w:val="1"/>
        <w:numFmt w:val="lowerLetter"/>
        <w:lvlText w:val="%8."/>
        <w:lvlJc w:val="left"/>
        <w:pPr>
          <w:ind w:left="5561" w:hanging="5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242B8AE">
        <w:start w:val="1"/>
        <w:numFmt w:val="lowerRoman"/>
        <w:lvlText w:val="%9."/>
        <w:lvlJc w:val="left"/>
        <w:pPr>
          <w:ind w:left="6266" w:hanging="441"/>
        </w:pPr>
        <w:rPr>
          <w:rFonts w:hAnsi="Arial Unicode MS"/>
          <w:caps w:val="0"/>
          <w:smallCaps w:val="0"/>
          <w:strike w:val="0"/>
          <w:dstrike w:val="0"/>
          <w:outline w:val="0"/>
          <w:emboss w:val="0"/>
          <w:imprint w:val="0"/>
          <w:spacing w:val="0"/>
          <w:w w:val="100"/>
          <w:kern w:val="0"/>
          <w:position w:val="0"/>
          <w:highlight w:val="none"/>
          <w:vertAlign w:val="baseline"/>
        </w:rPr>
      </w:lvl>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9"/>
  <w:autoHyphenation/>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D9"/>
    <w:rsid w:val="00126E69"/>
    <w:rsid w:val="002959ED"/>
    <w:rsid w:val="0032314D"/>
    <w:rsid w:val="00373B9D"/>
    <w:rsid w:val="003C1638"/>
    <w:rsid w:val="00405044"/>
    <w:rsid w:val="004712D3"/>
    <w:rsid w:val="00607653"/>
    <w:rsid w:val="00795C33"/>
    <w:rsid w:val="007C703D"/>
    <w:rsid w:val="009F7F6C"/>
    <w:rsid w:val="00AA3CAE"/>
    <w:rsid w:val="00AA5127"/>
    <w:rsid w:val="00B047B7"/>
    <w:rsid w:val="00C05634"/>
    <w:rsid w:val="00C335E2"/>
    <w:rsid w:val="00CC01D9"/>
    <w:rsid w:val="00E631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8A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paragraph" w:styleId="Nagwek1">
    <w:name w:val="heading 1"/>
    <w:next w:val="Normalny"/>
    <w:uiPriority w:val="9"/>
    <w:qFormat/>
    <w:pPr>
      <w:keepNext/>
      <w:spacing w:before="240" w:after="60" w:line="276" w:lineRule="auto"/>
      <w:outlineLvl w:val="0"/>
    </w:pPr>
    <w:rPr>
      <w:rFonts w:ascii="Cambria" w:hAnsi="Cambria" w:cs="Arial Unicode MS"/>
      <w:b/>
      <w:bCs/>
      <w:color w:val="000000"/>
      <w:kern w:val="32"/>
      <w:sz w:val="32"/>
      <w:szCs w:val="32"/>
      <w:u w:color="000000"/>
      <w:lang w:val="en-US"/>
    </w:rPr>
  </w:style>
  <w:style w:type="paragraph" w:styleId="Nagwek3">
    <w:name w:val="heading 3"/>
    <w:next w:val="Normalny"/>
    <w:uiPriority w:val="9"/>
    <w:unhideWhenUsed/>
    <w:qFormat/>
    <w:pPr>
      <w:spacing w:after="120"/>
      <w:jc w:val="both"/>
      <w:outlineLvl w:val="2"/>
    </w:pPr>
    <w:rPr>
      <w:rFonts w:ascii="Verdana" w:eastAsia="Verdana" w:hAnsi="Verdana" w:cs="Verdana"/>
      <w:b/>
      <w:bCs/>
      <w:color w:val="000000"/>
      <w:sz w:val="18"/>
      <w:szCs w:val="18"/>
      <w:u w:color="000000"/>
      <w14:textOutline w14:w="12700" w14:cap="flat" w14:cmpd="sng" w14:algn="ctr">
        <w14:noFill/>
        <w14:prstDash w14:val="solid"/>
        <w14:miter w14:lim="400000"/>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styleId="Stopka">
    <w:name w:val="footer"/>
    <w:pPr>
      <w:tabs>
        <w:tab w:val="center" w:pos="4536"/>
        <w:tab w:val="right" w:pos="9072"/>
      </w:tabs>
    </w:pPr>
    <w:rPr>
      <w:rFonts w:ascii="Calibri" w:hAnsi="Calibri" w:cs="Arial Unicode MS"/>
      <w:color w:val="000000"/>
      <w:sz w:val="22"/>
      <w:szCs w:val="22"/>
      <w:u w:color="000000"/>
      <w:lang w:val="it-IT"/>
    </w:rPr>
  </w:style>
  <w:style w:type="character" w:customStyle="1" w:styleId="Hyperlink0">
    <w:name w:val="Hyperlink.0"/>
    <w:rPr>
      <w:rFonts w:ascii="Verdana" w:hAnsi="Verdana"/>
      <w:sz w:val="18"/>
      <w:szCs w:val="18"/>
    </w:rPr>
  </w:style>
  <w:style w:type="character" w:customStyle="1" w:styleId="BrakA">
    <w:name w:val="Brak A"/>
  </w:style>
  <w:style w:type="numbering" w:customStyle="1" w:styleId="Zaimportowanystyl1">
    <w:name w:val="Zaimportowany styl 1"/>
    <w:pPr>
      <w:numPr>
        <w:numId w:val="1"/>
      </w:numPr>
    </w:pPr>
  </w:style>
  <w:style w:type="paragraph" w:customStyle="1" w:styleId="Domylne">
    <w:name w:val="Domyślne"/>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Tekstpodstawowy3">
    <w:name w:val="Body Text 3"/>
    <w:pPr>
      <w:spacing w:after="120"/>
    </w:pPr>
    <w:rPr>
      <w:rFonts w:cs="Arial Unicode MS"/>
      <w:color w:val="000000"/>
      <w:sz w:val="16"/>
      <w:szCs w:val="16"/>
      <w:u w:color="000000"/>
    </w:rPr>
  </w:style>
  <w:style w:type="numbering" w:customStyle="1" w:styleId="Zaimportowanystyl2">
    <w:name w:val="Zaimportowany styl 2"/>
    <w:pPr>
      <w:numPr>
        <w:numId w:val="4"/>
      </w:numPr>
    </w:pPr>
  </w:style>
  <w:style w:type="numbering" w:customStyle="1" w:styleId="Zaimportowanystyl3">
    <w:name w:val="Zaimportowany styl 3"/>
    <w:pPr>
      <w:numPr>
        <w:numId w:val="6"/>
      </w:numPr>
    </w:pPr>
  </w:style>
  <w:style w:type="numbering" w:customStyle="1" w:styleId="Zaimportowanystyl4">
    <w:name w:val="Zaimportowany styl 4"/>
    <w:pPr>
      <w:numPr>
        <w:numId w:val="8"/>
      </w:numPr>
    </w:pPr>
  </w:style>
  <w:style w:type="numbering" w:customStyle="1" w:styleId="Zaimportowanystyl5">
    <w:name w:val="Zaimportowany styl 5"/>
    <w:pPr>
      <w:numPr>
        <w:numId w:val="10"/>
      </w:numPr>
    </w:pPr>
  </w:style>
  <w:style w:type="numbering" w:customStyle="1" w:styleId="Zaimportowanystyl6">
    <w:name w:val="Zaimportowany styl 6"/>
    <w:pPr>
      <w:numPr>
        <w:numId w:val="12"/>
      </w:numPr>
    </w:pPr>
  </w:style>
  <w:style w:type="numbering" w:customStyle="1" w:styleId="Zaimportowanystyl7">
    <w:name w:val="Zaimportowany styl 7"/>
    <w:pPr>
      <w:numPr>
        <w:numId w:val="15"/>
      </w:numPr>
    </w:pPr>
  </w:style>
  <w:style w:type="numbering" w:customStyle="1" w:styleId="Zaimportowanystyl8">
    <w:name w:val="Zaimportowany styl 8"/>
    <w:pPr>
      <w:numPr>
        <w:numId w:val="18"/>
      </w:numPr>
    </w:pPr>
  </w:style>
  <w:style w:type="numbering" w:customStyle="1" w:styleId="Zaimportowanystyl9">
    <w:name w:val="Zaimportowany styl 9"/>
    <w:pPr>
      <w:numPr>
        <w:numId w:val="21"/>
      </w:numPr>
    </w:pPr>
  </w:style>
  <w:style w:type="paragraph" w:styleId="Akapitzlist">
    <w:name w:val="List Paragraph"/>
    <w:pPr>
      <w:spacing w:after="200" w:line="276" w:lineRule="auto"/>
      <w:ind w:left="720"/>
    </w:pPr>
    <w:rPr>
      <w:rFonts w:ascii="Calibri" w:eastAsia="Calibri" w:hAnsi="Calibri" w:cs="Calibri"/>
      <w:color w:val="000000"/>
      <w:sz w:val="22"/>
      <w:szCs w:val="22"/>
      <w:u w:color="000000"/>
    </w:rPr>
  </w:style>
  <w:style w:type="numbering" w:customStyle="1" w:styleId="Zaimportowanystyl10">
    <w:name w:val="Zaimportowany styl 10"/>
    <w:pPr>
      <w:numPr>
        <w:numId w:val="23"/>
      </w:numPr>
    </w:pPr>
  </w:style>
  <w:style w:type="numbering" w:customStyle="1" w:styleId="Zaimportowanystyl11">
    <w:name w:val="Zaimportowany styl 11"/>
    <w:pPr>
      <w:numPr>
        <w:numId w:val="26"/>
      </w:numPr>
    </w:pPr>
  </w:style>
  <w:style w:type="numbering" w:customStyle="1" w:styleId="Zaimportowanystyl12">
    <w:name w:val="Zaimportowany styl 12"/>
    <w:pPr>
      <w:numPr>
        <w:numId w:val="28"/>
      </w:numPr>
    </w:pPr>
  </w:style>
  <w:style w:type="numbering" w:customStyle="1" w:styleId="Zaimportowanystyl13">
    <w:name w:val="Zaimportowany styl 13"/>
    <w:pPr>
      <w:numPr>
        <w:numId w:val="32"/>
      </w:numPr>
    </w:pPr>
  </w:style>
  <w:style w:type="numbering" w:customStyle="1" w:styleId="Zaimportowanystyl14">
    <w:name w:val="Zaimportowany styl 14"/>
    <w:pPr>
      <w:numPr>
        <w:numId w:val="35"/>
      </w:numPr>
    </w:pPr>
  </w:style>
  <w:style w:type="numbering" w:customStyle="1" w:styleId="Zaimportowanystyl15">
    <w:name w:val="Zaimportowany styl 15"/>
    <w:pPr>
      <w:numPr>
        <w:numId w:val="38"/>
      </w:numPr>
    </w:pPr>
  </w:style>
  <w:style w:type="numbering" w:customStyle="1" w:styleId="Zaimportowanystyl16">
    <w:name w:val="Zaimportowany styl 16"/>
    <w:pPr>
      <w:numPr>
        <w:numId w:val="43"/>
      </w:numPr>
    </w:pPr>
  </w:style>
  <w:style w:type="numbering" w:customStyle="1" w:styleId="Zaimportowanystyl17">
    <w:name w:val="Zaimportowany styl 17"/>
    <w:pPr>
      <w:numPr>
        <w:numId w:val="46"/>
      </w:numPr>
    </w:pPr>
  </w:style>
  <w:style w:type="paragraph" w:styleId="Tekstpodstawowy2">
    <w:name w:val="Body Text 2"/>
    <w:pPr>
      <w:spacing w:after="120" w:line="480" w:lineRule="auto"/>
    </w:pPr>
    <w:rPr>
      <w:rFonts w:ascii="Book Antiqua" w:hAnsi="Book Antiqua" w:cs="Arial Unicode MS"/>
      <w:color w:val="000000"/>
      <w:sz w:val="24"/>
      <w:szCs w:val="24"/>
      <w:u w:color="000000"/>
    </w:rPr>
  </w:style>
  <w:style w:type="numbering" w:customStyle="1" w:styleId="Zaimportowanystyl18">
    <w:name w:val="Zaimportowany styl 18"/>
    <w:pPr>
      <w:numPr>
        <w:numId w:val="48"/>
      </w:numPr>
    </w:pPr>
  </w:style>
  <w:style w:type="numbering" w:customStyle="1" w:styleId="Zaimportowanystyl19">
    <w:name w:val="Zaimportowany styl 19"/>
    <w:pPr>
      <w:numPr>
        <w:numId w:val="50"/>
      </w:numPr>
    </w:pPr>
  </w:style>
  <w:style w:type="numbering" w:customStyle="1" w:styleId="Zaimportowanystyl20">
    <w:name w:val="Zaimportowany styl 20"/>
    <w:pPr>
      <w:numPr>
        <w:numId w:val="54"/>
      </w:numPr>
    </w:pPr>
  </w:style>
  <w:style w:type="numbering" w:customStyle="1" w:styleId="Zaimportowanystyl21">
    <w:name w:val="Zaimportowany styl 21"/>
    <w:pPr>
      <w:numPr>
        <w:numId w:val="56"/>
      </w:numPr>
    </w:pPr>
  </w:style>
  <w:style w:type="numbering" w:customStyle="1" w:styleId="Zaimportowanystyl22">
    <w:name w:val="Zaimportowany styl 22"/>
    <w:pPr>
      <w:numPr>
        <w:numId w:val="58"/>
      </w:numPr>
    </w:pPr>
  </w:style>
  <w:style w:type="numbering" w:customStyle="1" w:styleId="Zaimportowanystyl23">
    <w:name w:val="Zaimportowany styl 23"/>
    <w:pPr>
      <w:numPr>
        <w:numId w:val="61"/>
      </w:numPr>
    </w:pPr>
  </w:style>
  <w:style w:type="numbering" w:customStyle="1" w:styleId="Zaimportowanystyl24">
    <w:name w:val="Zaimportowany styl 24"/>
    <w:pPr>
      <w:numPr>
        <w:numId w:val="63"/>
      </w:numPr>
    </w:pPr>
  </w:style>
  <w:style w:type="numbering" w:customStyle="1" w:styleId="Zaimportowanystyl25">
    <w:name w:val="Zaimportowany styl 25"/>
    <w:pPr>
      <w:numPr>
        <w:numId w:val="67"/>
      </w:numPr>
    </w:pPr>
  </w:style>
  <w:style w:type="paragraph" w:styleId="Zwykytekst">
    <w:name w:val="Plain Text"/>
    <w:rPr>
      <w:rFonts w:ascii="Courier New" w:hAnsi="Courier New" w:cs="Arial Unicode MS"/>
      <w:color w:val="000000"/>
      <w:u w:color="000000"/>
    </w:rPr>
  </w:style>
  <w:style w:type="numbering" w:customStyle="1" w:styleId="Zaimportowanystyl26">
    <w:name w:val="Zaimportowany styl 26"/>
    <w:pPr>
      <w:numPr>
        <w:numId w:val="71"/>
      </w:numPr>
    </w:pPr>
  </w:style>
  <w:style w:type="numbering" w:customStyle="1" w:styleId="Zaimportowanystyl27">
    <w:name w:val="Zaimportowany styl 27"/>
    <w:pPr>
      <w:numPr>
        <w:numId w:val="73"/>
      </w:numPr>
    </w:pPr>
  </w:style>
  <w:style w:type="numbering" w:customStyle="1" w:styleId="Zaimportowanystyl28">
    <w:name w:val="Zaimportowany styl 28"/>
    <w:pPr>
      <w:numPr>
        <w:numId w:val="76"/>
      </w:numPr>
    </w:pPr>
  </w:style>
  <w:style w:type="character" w:styleId="Odwoanieprzypisudolnego">
    <w:name w:val="footnote reference"/>
    <w:rPr>
      <w:vertAlign w:val="superscript"/>
    </w:rPr>
  </w:style>
  <w:style w:type="paragraph" w:styleId="Tekstprzypisudolnego">
    <w:name w:val="footnote text"/>
    <w:pPr>
      <w:spacing w:after="200" w:line="276" w:lineRule="auto"/>
    </w:pPr>
    <w:rPr>
      <w:rFonts w:ascii="Calibri" w:eastAsia="Calibri" w:hAnsi="Calibri" w:cs="Calibri"/>
      <w:color w:val="000000"/>
      <w:u w:color="000000"/>
    </w:rPr>
  </w:style>
  <w:style w:type="numbering" w:customStyle="1" w:styleId="Zaimportowanystyl29">
    <w:name w:val="Zaimportowany styl 29"/>
    <w:pPr>
      <w:numPr>
        <w:numId w:val="79"/>
      </w:numPr>
    </w:pPr>
  </w:style>
  <w:style w:type="numbering" w:customStyle="1" w:styleId="Zaimportowanystyl30">
    <w:name w:val="Zaimportowany styl 30"/>
    <w:pPr>
      <w:numPr>
        <w:numId w:val="81"/>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40504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5044"/>
    <w:rPr>
      <w:rFonts w:ascii="Segoe UI" w:eastAsia="Calibri" w:hAnsi="Segoe UI" w:cs="Segoe UI"/>
      <w:color w:val="000000"/>
      <w:sz w:val="18"/>
      <w:szCs w:val="18"/>
      <w:u w:color="000000"/>
    </w:rPr>
  </w:style>
  <w:style w:type="paragraph" w:styleId="Tematkomentarza">
    <w:name w:val="annotation subject"/>
    <w:basedOn w:val="Tekstkomentarza"/>
    <w:next w:val="Tekstkomentarza"/>
    <w:link w:val="TematkomentarzaZnak"/>
    <w:uiPriority w:val="99"/>
    <w:semiHidden/>
    <w:unhideWhenUsed/>
    <w:rsid w:val="00AA3CAE"/>
    <w:rPr>
      <w:b/>
      <w:bCs/>
    </w:rPr>
  </w:style>
  <w:style w:type="character" w:customStyle="1" w:styleId="TematkomentarzaZnak">
    <w:name w:val="Temat komentarza Znak"/>
    <w:basedOn w:val="TekstkomentarzaZnak"/>
    <w:link w:val="Tematkomentarza"/>
    <w:uiPriority w:val="99"/>
    <w:semiHidden/>
    <w:rsid w:val="00AA3CAE"/>
    <w:rPr>
      <w:rFonts w:ascii="Calibri" w:eastAsia="Calibri" w:hAnsi="Calibri" w:cs="Calibri"/>
      <w:b/>
      <w:bCs/>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paragraph" w:styleId="Nagwek1">
    <w:name w:val="heading 1"/>
    <w:next w:val="Normalny"/>
    <w:uiPriority w:val="9"/>
    <w:qFormat/>
    <w:pPr>
      <w:keepNext/>
      <w:spacing w:before="240" w:after="60" w:line="276" w:lineRule="auto"/>
      <w:outlineLvl w:val="0"/>
    </w:pPr>
    <w:rPr>
      <w:rFonts w:ascii="Cambria" w:hAnsi="Cambria" w:cs="Arial Unicode MS"/>
      <w:b/>
      <w:bCs/>
      <w:color w:val="000000"/>
      <w:kern w:val="32"/>
      <w:sz w:val="32"/>
      <w:szCs w:val="32"/>
      <w:u w:color="000000"/>
      <w:lang w:val="en-US"/>
    </w:rPr>
  </w:style>
  <w:style w:type="paragraph" w:styleId="Nagwek3">
    <w:name w:val="heading 3"/>
    <w:next w:val="Normalny"/>
    <w:uiPriority w:val="9"/>
    <w:unhideWhenUsed/>
    <w:qFormat/>
    <w:pPr>
      <w:spacing w:after="120"/>
      <w:jc w:val="both"/>
      <w:outlineLvl w:val="2"/>
    </w:pPr>
    <w:rPr>
      <w:rFonts w:ascii="Verdana" w:eastAsia="Verdana" w:hAnsi="Verdana" w:cs="Verdana"/>
      <w:b/>
      <w:bCs/>
      <w:color w:val="000000"/>
      <w:sz w:val="18"/>
      <w:szCs w:val="18"/>
      <w:u w:color="000000"/>
      <w14:textOutline w14:w="12700" w14:cap="flat" w14:cmpd="sng" w14:algn="ctr">
        <w14:noFill/>
        <w14:prstDash w14:val="solid"/>
        <w14:miter w14:lim="400000"/>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styleId="Stopka">
    <w:name w:val="footer"/>
    <w:pPr>
      <w:tabs>
        <w:tab w:val="center" w:pos="4536"/>
        <w:tab w:val="right" w:pos="9072"/>
      </w:tabs>
    </w:pPr>
    <w:rPr>
      <w:rFonts w:ascii="Calibri" w:hAnsi="Calibri" w:cs="Arial Unicode MS"/>
      <w:color w:val="000000"/>
      <w:sz w:val="22"/>
      <w:szCs w:val="22"/>
      <w:u w:color="000000"/>
      <w:lang w:val="it-IT"/>
    </w:rPr>
  </w:style>
  <w:style w:type="character" w:customStyle="1" w:styleId="Hyperlink0">
    <w:name w:val="Hyperlink.0"/>
    <w:rPr>
      <w:rFonts w:ascii="Verdana" w:hAnsi="Verdana"/>
      <w:sz w:val="18"/>
      <w:szCs w:val="18"/>
    </w:rPr>
  </w:style>
  <w:style w:type="character" w:customStyle="1" w:styleId="BrakA">
    <w:name w:val="Brak A"/>
  </w:style>
  <w:style w:type="numbering" w:customStyle="1" w:styleId="Zaimportowanystyl1">
    <w:name w:val="Zaimportowany styl 1"/>
    <w:pPr>
      <w:numPr>
        <w:numId w:val="1"/>
      </w:numPr>
    </w:pPr>
  </w:style>
  <w:style w:type="paragraph" w:customStyle="1" w:styleId="Domylne">
    <w:name w:val="Domyślne"/>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Tekstpodstawowy3">
    <w:name w:val="Body Text 3"/>
    <w:pPr>
      <w:spacing w:after="120"/>
    </w:pPr>
    <w:rPr>
      <w:rFonts w:cs="Arial Unicode MS"/>
      <w:color w:val="000000"/>
      <w:sz w:val="16"/>
      <w:szCs w:val="16"/>
      <w:u w:color="000000"/>
    </w:rPr>
  </w:style>
  <w:style w:type="numbering" w:customStyle="1" w:styleId="Zaimportowanystyl2">
    <w:name w:val="Zaimportowany styl 2"/>
    <w:pPr>
      <w:numPr>
        <w:numId w:val="4"/>
      </w:numPr>
    </w:pPr>
  </w:style>
  <w:style w:type="numbering" w:customStyle="1" w:styleId="Zaimportowanystyl3">
    <w:name w:val="Zaimportowany styl 3"/>
    <w:pPr>
      <w:numPr>
        <w:numId w:val="6"/>
      </w:numPr>
    </w:pPr>
  </w:style>
  <w:style w:type="numbering" w:customStyle="1" w:styleId="Zaimportowanystyl4">
    <w:name w:val="Zaimportowany styl 4"/>
    <w:pPr>
      <w:numPr>
        <w:numId w:val="8"/>
      </w:numPr>
    </w:pPr>
  </w:style>
  <w:style w:type="numbering" w:customStyle="1" w:styleId="Zaimportowanystyl5">
    <w:name w:val="Zaimportowany styl 5"/>
    <w:pPr>
      <w:numPr>
        <w:numId w:val="10"/>
      </w:numPr>
    </w:pPr>
  </w:style>
  <w:style w:type="numbering" w:customStyle="1" w:styleId="Zaimportowanystyl6">
    <w:name w:val="Zaimportowany styl 6"/>
    <w:pPr>
      <w:numPr>
        <w:numId w:val="12"/>
      </w:numPr>
    </w:pPr>
  </w:style>
  <w:style w:type="numbering" w:customStyle="1" w:styleId="Zaimportowanystyl7">
    <w:name w:val="Zaimportowany styl 7"/>
    <w:pPr>
      <w:numPr>
        <w:numId w:val="15"/>
      </w:numPr>
    </w:pPr>
  </w:style>
  <w:style w:type="numbering" w:customStyle="1" w:styleId="Zaimportowanystyl8">
    <w:name w:val="Zaimportowany styl 8"/>
    <w:pPr>
      <w:numPr>
        <w:numId w:val="18"/>
      </w:numPr>
    </w:pPr>
  </w:style>
  <w:style w:type="numbering" w:customStyle="1" w:styleId="Zaimportowanystyl9">
    <w:name w:val="Zaimportowany styl 9"/>
    <w:pPr>
      <w:numPr>
        <w:numId w:val="21"/>
      </w:numPr>
    </w:pPr>
  </w:style>
  <w:style w:type="paragraph" w:styleId="Akapitzlist">
    <w:name w:val="List Paragraph"/>
    <w:pPr>
      <w:spacing w:after="200" w:line="276" w:lineRule="auto"/>
      <w:ind w:left="720"/>
    </w:pPr>
    <w:rPr>
      <w:rFonts w:ascii="Calibri" w:eastAsia="Calibri" w:hAnsi="Calibri" w:cs="Calibri"/>
      <w:color w:val="000000"/>
      <w:sz w:val="22"/>
      <w:szCs w:val="22"/>
      <w:u w:color="000000"/>
    </w:rPr>
  </w:style>
  <w:style w:type="numbering" w:customStyle="1" w:styleId="Zaimportowanystyl10">
    <w:name w:val="Zaimportowany styl 10"/>
    <w:pPr>
      <w:numPr>
        <w:numId w:val="23"/>
      </w:numPr>
    </w:pPr>
  </w:style>
  <w:style w:type="numbering" w:customStyle="1" w:styleId="Zaimportowanystyl11">
    <w:name w:val="Zaimportowany styl 11"/>
    <w:pPr>
      <w:numPr>
        <w:numId w:val="26"/>
      </w:numPr>
    </w:pPr>
  </w:style>
  <w:style w:type="numbering" w:customStyle="1" w:styleId="Zaimportowanystyl12">
    <w:name w:val="Zaimportowany styl 12"/>
    <w:pPr>
      <w:numPr>
        <w:numId w:val="28"/>
      </w:numPr>
    </w:pPr>
  </w:style>
  <w:style w:type="numbering" w:customStyle="1" w:styleId="Zaimportowanystyl13">
    <w:name w:val="Zaimportowany styl 13"/>
    <w:pPr>
      <w:numPr>
        <w:numId w:val="32"/>
      </w:numPr>
    </w:pPr>
  </w:style>
  <w:style w:type="numbering" w:customStyle="1" w:styleId="Zaimportowanystyl14">
    <w:name w:val="Zaimportowany styl 14"/>
    <w:pPr>
      <w:numPr>
        <w:numId w:val="35"/>
      </w:numPr>
    </w:pPr>
  </w:style>
  <w:style w:type="numbering" w:customStyle="1" w:styleId="Zaimportowanystyl15">
    <w:name w:val="Zaimportowany styl 15"/>
    <w:pPr>
      <w:numPr>
        <w:numId w:val="38"/>
      </w:numPr>
    </w:pPr>
  </w:style>
  <w:style w:type="numbering" w:customStyle="1" w:styleId="Zaimportowanystyl16">
    <w:name w:val="Zaimportowany styl 16"/>
    <w:pPr>
      <w:numPr>
        <w:numId w:val="43"/>
      </w:numPr>
    </w:pPr>
  </w:style>
  <w:style w:type="numbering" w:customStyle="1" w:styleId="Zaimportowanystyl17">
    <w:name w:val="Zaimportowany styl 17"/>
    <w:pPr>
      <w:numPr>
        <w:numId w:val="46"/>
      </w:numPr>
    </w:pPr>
  </w:style>
  <w:style w:type="paragraph" w:styleId="Tekstpodstawowy2">
    <w:name w:val="Body Text 2"/>
    <w:pPr>
      <w:spacing w:after="120" w:line="480" w:lineRule="auto"/>
    </w:pPr>
    <w:rPr>
      <w:rFonts w:ascii="Book Antiqua" w:hAnsi="Book Antiqua" w:cs="Arial Unicode MS"/>
      <w:color w:val="000000"/>
      <w:sz w:val="24"/>
      <w:szCs w:val="24"/>
      <w:u w:color="000000"/>
    </w:rPr>
  </w:style>
  <w:style w:type="numbering" w:customStyle="1" w:styleId="Zaimportowanystyl18">
    <w:name w:val="Zaimportowany styl 18"/>
    <w:pPr>
      <w:numPr>
        <w:numId w:val="48"/>
      </w:numPr>
    </w:pPr>
  </w:style>
  <w:style w:type="numbering" w:customStyle="1" w:styleId="Zaimportowanystyl19">
    <w:name w:val="Zaimportowany styl 19"/>
    <w:pPr>
      <w:numPr>
        <w:numId w:val="50"/>
      </w:numPr>
    </w:pPr>
  </w:style>
  <w:style w:type="numbering" w:customStyle="1" w:styleId="Zaimportowanystyl20">
    <w:name w:val="Zaimportowany styl 20"/>
    <w:pPr>
      <w:numPr>
        <w:numId w:val="54"/>
      </w:numPr>
    </w:pPr>
  </w:style>
  <w:style w:type="numbering" w:customStyle="1" w:styleId="Zaimportowanystyl21">
    <w:name w:val="Zaimportowany styl 21"/>
    <w:pPr>
      <w:numPr>
        <w:numId w:val="56"/>
      </w:numPr>
    </w:pPr>
  </w:style>
  <w:style w:type="numbering" w:customStyle="1" w:styleId="Zaimportowanystyl22">
    <w:name w:val="Zaimportowany styl 22"/>
    <w:pPr>
      <w:numPr>
        <w:numId w:val="58"/>
      </w:numPr>
    </w:pPr>
  </w:style>
  <w:style w:type="numbering" w:customStyle="1" w:styleId="Zaimportowanystyl23">
    <w:name w:val="Zaimportowany styl 23"/>
    <w:pPr>
      <w:numPr>
        <w:numId w:val="61"/>
      </w:numPr>
    </w:pPr>
  </w:style>
  <w:style w:type="numbering" w:customStyle="1" w:styleId="Zaimportowanystyl24">
    <w:name w:val="Zaimportowany styl 24"/>
    <w:pPr>
      <w:numPr>
        <w:numId w:val="63"/>
      </w:numPr>
    </w:pPr>
  </w:style>
  <w:style w:type="numbering" w:customStyle="1" w:styleId="Zaimportowanystyl25">
    <w:name w:val="Zaimportowany styl 25"/>
    <w:pPr>
      <w:numPr>
        <w:numId w:val="67"/>
      </w:numPr>
    </w:pPr>
  </w:style>
  <w:style w:type="paragraph" w:styleId="Zwykytekst">
    <w:name w:val="Plain Text"/>
    <w:rPr>
      <w:rFonts w:ascii="Courier New" w:hAnsi="Courier New" w:cs="Arial Unicode MS"/>
      <w:color w:val="000000"/>
      <w:u w:color="000000"/>
    </w:rPr>
  </w:style>
  <w:style w:type="numbering" w:customStyle="1" w:styleId="Zaimportowanystyl26">
    <w:name w:val="Zaimportowany styl 26"/>
    <w:pPr>
      <w:numPr>
        <w:numId w:val="71"/>
      </w:numPr>
    </w:pPr>
  </w:style>
  <w:style w:type="numbering" w:customStyle="1" w:styleId="Zaimportowanystyl27">
    <w:name w:val="Zaimportowany styl 27"/>
    <w:pPr>
      <w:numPr>
        <w:numId w:val="73"/>
      </w:numPr>
    </w:pPr>
  </w:style>
  <w:style w:type="numbering" w:customStyle="1" w:styleId="Zaimportowanystyl28">
    <w:name w:val="Zaimportowany styl 28"/>
    <w:pPr>
      <w:numPr>
        <w:numId w:val="76"/>
      </w:numPr>
    </w:pPr>
  </w:style>
  <w:style w:type="character" w:styleId="Odwoanieprzypisudolnego">
    <w:name w:val="footnote reference"/>
    <w:rPr>
      <w:vertAlign w:val="superscript"/>
    </w:rPr>
  </w:style>
  <w:style w:type="paragraph" w:styleId="Tekstprzypisudolnego">
    <w:name w:val="footnote text"/>
    <w:pPr>
      <w:spacing w:after="200" w:line="276" w:lineRule="auto"/>
    </w:pPr>
    <w:rPr>
      <w:rFonts w:ascii="Calibri" w:eastAsia="Calibri" w:hAnsi="Calibri" w:cs="Calibri"/>
      <w:color w:val="000000"/>
      <w:u w:color="000000"/>
    </w:rPr>
  </w:style>
  <w:style w:type="numbering" w:customStyle="1" w:styleId="Zaimportowanystyl29">
    <w:name w:val="Zaimportowany styl 29"/>
    <w:pPr>
      <w:numPr>
        <w:numId w:val="79"/>
      </w:numPr>
    </w:pPr>
  </w:style>
  <w:style w:type="numbering" w:customStyle="1" w:styleId="Zaimportowanystyl30">
    <w:name w:val="Zaimportowany styl 30"/>
    <w:pPr>
      <w:numPr>
        <w:numId w:val="81"/>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40504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5044"/>
    <w:rPr>
      <w:rFonts w:ascii="Segoe UI" w:eastAsia="Calibri" w:hAnsi="Segoe UI" w:cs="Segoe UI"/>
      <w:color w:val="000000"/>
      <w:sz w:val="18"/>
      <w:szCs w:val="18"/>
      <w:u w:color="000000"/>
    </w:rPr>
  </w:style>
  <w:style w:type="paragraph" w:styleId="Tematkomentarza">
    <w:name w:val="annotation subject"/>
    <w:basedOn w:val="Tekstkomentarza"/>
    <w:next w:val="Tekstkomentarza"/>
    <w:link w:val="TematkomentarzaZnak"/>
    <w:uiPriority w:val="99"/>
    <w:semiHidden/>
    <w:unhideWhenUsed/>
    <w:rsid w:val="00AA3CAE"/>
    <w:rPr>
      <w:b/>
      <w:bCs/>
    </w:rPr>
  </w:style>
  <w:style w:type="character" w:customStyle="1" w:styleId="TematkomentarzaZnak">
    <w:name w:val="Temat komentarza Znak"/>
    <w:basedOn w:val="TekstkomentarzaZnak"/>
    <w:link w:val="Tematkomentarza"/>
    <w:uiPriority w:val="99"/>
    <w:semiHidden/>
    <w:rsid w:val="00AA3CAE"/>
    <w:rPr>
      <w:rFonts w:ascii="Calibri" w:eastAsia="Calibri" w:hAnsi="Calibri" w:cs="Calibri"/>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pakiety-oprogramowania-do-kopii-zapasowych-i-odzyskiwania-7296"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ortalzp.pl/kody-cpv/szczegoly/uslugi-wdrazania-oprogramowania-8444" TargetMode="External"/><Relationship Id="rId4" Type="http://schemas.openxmlformats.org/officeDocument/2006/relationships/settings" Target="settings.xml"/><Relationship Id="rId9" Type="http://schemas.openxmlformats.org/officeDocument/2006/relationships/hyperlink" Target="https://www.portalzp.pl/kody-cpv/szczegoly/pakiety-oprogramowania-zabezpieczajacego-pliki-7299"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6314</Words>
  <Characters>37890</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JK</dc:creator>
  <cp:lastModifiedBy>Wanda Kondracka</cp:lastModifiedBy>
  <cp:revision>2</cp:revision>
  <dcterms:created xsi:type="dcterms:W3CDTF">2021-02-03T13:24:00Z</dcterms:created>
  <dcterms:modified xsi:type="dcterms:W3CDTF">2021-02-03T13:24:00Z</dcterms:modified>
</cp:coreProperties>
</file>